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C20A2" w14:textId="77777777" w:rsidR="00682B0B" w:rsidRPr="008C096D" w:rsidRDefault="00682B0B" w:rsidP="00C723E1">
      <w:pPr>
        <w:spacing w:after="0" w:line="240" w:lineRule="auto"/>
        <w:ind w:left="5529" w:hanging="10"/>
      </w:pPr>
      <w:r>
        <w:rPr>
          <w:sz w:val="22"/>
        </w:rPr>
        <w:tab/>
      </w:r>
      <w:r w:rsidRPr="008C096D">
        <w:t xml:space="preserve">PATVIRTINTA </w:t>
      </w:r>
    </w:p>
    <w:p w14:paraId="3ACCB5C0" w14:textId="005F1B88" w:rsidR="00682B0B" w:rsidRPr="008C096D" w:rsidRDefault="00682B0B" w:rsidP="00C723E1">
      <w:pPr>
        <w:tabs>
          <w:tab w:val="left" w:pos="5529"/>
        </w:tabs>
        <w:spacing w:after="0" w:line="240" w:lineRule="auto"/>
        <w:ind w:left="5529" w:right="0" w:firstLine="0"/>
      </w:pPr>
      <w:r>
        <w:rPr>
          <w:noProof/>
        </w:rPr>
        <w:t>Panevėžio moksleivių namų</w:t>
      </w:r>
      <w:r>
        <w:t xml:space="preserve"> d</w:t>
      </w:r>
      <w:r w:rsidRPr="008C096D">
        <w:t xml:space="preserve">irektoriaus </w:t>
      </w:r>
      <w:r>
        <w:rPr>
          <w:noProof/>
        </w:rPr>
        <w:t xml:space="preserve">2023 m. </w:t>
      </w:r>
      <w:r w:rsidR="00C723E1">
        <w:rPr>
          <w:noProof/>
        </w:rPr>
        <w:t>rugpjūčio</w:t>
      </w:r>
      <w:r>
        <w:rPr>
          <w:noProof/>
        </w:rPr>
        <w:t xml:space="preserve"> </w:t>
      </w:r>
      <w:r w:rsidR="00C723E1">
        <w:rPr>
          <w:noProof/>
        </w:rPr>
        <w:t>29 d.</w:t>
      </w:r>
      <w:r w:rsidRPr="008C096D">
        <w:t xml:space="preserve">įsakymu Nr. </w:t>
      </w:r>
      <w:r w:rsidR="00C723E1">
        <w:t>V-58</w:t>
      </w:r>
    </w:p>
    <w:p w14:paraId="5A656ADA" w14:textId="77777777" w:rsidR="00682B0B" w:rsidRPr="008C096D" w:rsidRDefault="00682B0B">
      <w:pPr>
        <w:spacing w:after="38" w:line="259" w:lineRule="auto"/>
        <w:ind w:right="0" w:firstLine="0"/>
        <w:jc w:val="left"/>
      </w:pPr>
      <w:r w:rsidRPr="008C096D">
        <w:rPr>
          <w:sz w:val="22"/>
        </w:rPr>
        <w:t xml:space="preserve"> </w:t>
      </w:r>
    </w:p>
    <w:p w14:paraId="7FC120CE" w14:textId="77777777" w:rsidR="00682B0B" w:rsidRPr="008C096D" w:rsidRDefault="00682B0B" w:rsidP="00DC622D">
      <w:pPr>
        <w:spacing w:after="54" w:line="259" w:lineRule="auto"/>
        <w:ind w:left="206" w:right="0" w:firstLine="0"/>
        <w:jc w:val="center"/>
        <w:rPr>
          <w:b/>
        </w:rPr>
      </w:pPr>
      <w:r>
        <w:rPr>
          <w:b/>
          <w:bCs/>
          <w:szCs w:val="24"/>
        </w:rPr>
        <w:t>APSAUGOS NUO SMURTO ARTIMOJE APLINKOJE</w:t>
      </w:r>
    </w:p>
    <w:p w14:paraId="2F148974" w14:textId="77777777" w:rsidR="00682B0B" w:rsidRPr="008C096D" w:rsidRDefault="00682B0B" w:rsidP="00681E5E">
      <w:pPr>
        <w:spacing w:after="54" w:line="259" w:lineRule="auto"/>
        <w:ind w:left="206" w:right="0" w:firstLine="0"/>
        <w:jc w:val="center"/>
      </w:pPr>
      <w:r w:rsidRPr="008C096D">
        <w:rPr>
          <w:b/>
        </w:rPr>
        <w:t xml:space="preserve"> ĮGYVENDINIMO TVARKOS APRAŠAS</w:t>
      </w:r>
    </w:p>
    <w:p w14:paraId="41EA027A" w14:textId="77777777" w:rsidR="00682B0B" w:rsidRPr="008C096D" w:rsidRDefault="00682B0B">
      <w:pPr>
        <w:spacing w:after="19" w:line="259" w:lineRule="auto"/>
        <w:ind w:left="57" w:right="0" w:firstLine="0"/>
        <w:jc w:val="center"/>
      </w:pPr>
      <w:r w:rsidRPr="008C096D">
        <w:rPr>
          <w:b/>
        </w:rPr>
        <w:t xml:space="preserve"> </w:t>
      </w:r>
    </w:p>
    <w:p w14:paraId="496DEC45" w14:textId="77777777" w:rsidR="00682B0B" w:rsidRPr="008C096D" w:rsidRDefault="00682B0B">
      <w:pPr>
        <w:spacing w:after="8" w:line="266" w:lineRule="auto"/>
        <w:ind w:left="10" w:right="7" w:hanging="10"/>
        <w:jc w:val="center"/>
      </w:pPr>
      <w:r w:rsidRPr="008C096D">
        <w:rPr>
          <w:b/>
        </w:rPr>
        <w:t xml:space="preserve"> I SKYRIUS </w:t>
      </w:r>
    </w:p>
    <w:p w14:paraId="190DE6C4" w14:textId="77777777" w:rsidR="00682B0B" w:rsidRPr="008C096D" w:rsidRDefault="00682B0B">
      <w:pPr>
        <w:spacing w:after="8" w:line="266" w:lineRule="auto"/>
        <w:ind w:left="10" w:right="4" w:hanging="10"/>
        <w:jc w:val="center"/>
      </w:pPr>
      <w:r w:rsidRPr="008C096D">
        <w:rPr>
          <w:b/>
        </w:rPr>
        <w:t xml:space="preserve">BENDROSIOS NUOSTATOS </w:t>
      </w:r>
    </w:p>
    <w:p w14:paraId="455A9C8F" w14:textId="77777777" w:rsidR="00682B0B" w:rsidRPr="008C096D" w:rsidRDefault="00682B0B" w:rsidP="00595332">
      <w:pPr>
        <w:spacing w:after="0" w:line="360" w:lineRule="auto"/>
        <w:ind w:right="0" w:firstLine="567"/>
        <w:jc w:val="center"/>
      </w:pPr>
      <w:r w:rsidRPr="008C096D">
        <w:rPr>
          <w:b/>
        </w:rPr>
        <w:t xml:space="preserve"> </w:t>
      </w:r>
    </w:p>
    <w:p w14:paraId="4034EBFF" w14:textId="77777777" w:rsidR="00682B0B" w:rsidRPr="008C096D" w:rsidRDefault="00682B0B" w:rsidP="0062302B">
      <w:pPr>
        <w:pStyle w:val="Sraopastraipa"/>
        <w:numPr>
          <w:ilvl w:val="0"/>
          <w:numId w:val="10"/>
        </w:numPr>
        <w:spacing w:after="0" w:line="240" w:lineRule="auto"/>
        <w:ind w:left="426" w:right="0" w:hanging="426"/>
      </w:pPr>
      <w:r>
        <w:t>Apsaugos nuo smurto artimoje aplinkoje įgyvendinimo tvarkos aprašas</w:t>
      </w:r>
      <w:r w:rsidRPr="008C096D">
        <w:t xml:space="preserve"> (toliau – </w:t>
      </w:r>
      <w:r>
        <w:t>Tvarkos aprašas</w:t>
      </w:r>
      <w:r w:rsidRPr="008C096D">
        <w:t>) nustato</w:t>
      </w:r>
      <w:r>
        <w:t xml:space="preserve"> smurto (fizinio, psichologinio, seksualinio, nepriežiūros) prieš asmenį pasekmes asmens fizinei, psichikos, dvasinei, moralinei ar socialinei sveikatai ir raidai, smurto atpažinimo kriterijus, įstaigos darbuotojų veiksmus įtarus, kad asmuo galimai patyrė smurtą artimoje aplinkoje,</w:t>
      </w:r>
      <w:r w:rsidRPr="006D42F4">
        <w:t xml:space="preserve"> keitimosi asmens duomenimis, susijusiais su smurtu artimoje aplinkoje, procedūrą bei </w:t>
      </w:r>
      <w:r>
        <w:t xml:space="preserve">smurtą artimoje aplinkoje patyrusių ar patiriančių pavojų dėl smurto artimoje aplinkoje asmenų ir susijusių asmenų asmens duomenų rūšis. </w:t>
      </w:r>
      <w:r w:rsidRPr="008C096D">
        <w:t xml:space="preserve"> </w:t>
      </w:r>
    </w:p>
    <w:p w14:paraId="494E6B81" w14:textId="77777777" w:rsidR="00682B0B" w:rsidRPr="00E4056B" w:rsidRDefault="00682B0B" w:rsidP="0062302B">
      <w:pPr>
        <w:pStyle w:val="Sraopastraipa"/>
        <w:numPr>
          <w:ilvl w:val="0"/>
          <w:numId w:val="10"/>
        </w:numPr>
        <w:spacing w:after="0" w:line="240" w:lineRule="auto"/>
        <w:ind w:left="426" w:right="0" w:hanging="426"/>
      </w:pPr>
      <w:r w:rsidRPr="008C096D">
        <w:t xml:space="preserve">Šio Aprašo tikslas </w:t>
      </w:r>
      <w:r w:rsidRPr="00E4056B">
        <w:t>–</w:t>
      </w:r>
      <w:r>
        <w:t xml:space="preserve"> kaip galima anksčiau atpažinti asmenį, kuris galimai patyrė smurtą artimoje aplinkoje, ir imtis būtinų veiksmų užkirsti kelią bet kokių smurto apraiškų pasikartojimui.</w:t>
      </w:r>
    </w:p>
    <w:p w14:paraId="607F13D8" w14:textId="77777777" w:rsidR="00682B0B" w:rsidRPr="008C096D" w:rsidRDefault="00682B0B" w:rsidP="0062302B">
      <w:pPr>
        <w:pStyle w:val="Sraopastraipa"/>
        <w:numPr>
          <w:ilvl w:val="0"/>
          <w:numId w:val="10"/>
        </w:numPr>
        <w:spacing w:after="0" w:line="240" w:lineRule="auto"/>
        <w:ind w:left="426" w:right="0" w:hanging="426"/>
      </w:pPr>
      <w:r w:rsidRPr="008C096D">
        <w:t>Šis Aprašas taikomas visiems</w:t>
      </w:r>
      <w:r>
        <w:t xml:space="preserve"> įstaigos</w:t>
      </w:r>
      <w:r w:rsidRPr="008C096D">
        <w:t xml:space="preserve"> darbuotojams</w:t>
      </w:r>
      <w:r>
        <w:t xml:space="preserve">, kurie gauną informacijos apie asmenis, patyrusius smurtą artimoje aplinkoje, arba asmenis, kurie patiria smurto artimoje aplinkoje pavojų. </w:t>
      </w:r>
    </w:p>
    <w:p w14:paraId="06293976" w14:textId="77777777" w:rsidR="00682B0B" w:rsidRPr="008C096D" w:rsidRDefault="00682B0B" w:rsidP="0062302B">
      <w:pPr>
        <w:pStyle w:val="Sraopastraipa"/>
        <w:numPr>
          <w:ilvl w:val="0"/>
          <w:numId w:val="10"/>
        </w:numPr>
        <w:spacing w:after="0" w:line="240" w:lineRule="auto"/>
        <w:ind w:left="426" w:right="0" w:hanging="426"/>
      </w:pPr>
      <w:r w:rsidRPr="008C096D">
        <w:t xml:space="preserve">Apraše vartojamos sąvokos: </w:t>
      </w:r>
    </w:p>
    <w:p w14:paraId="768E1E3C" w14:textId="77777777" w:rsidR="00682B0B" w:rsidRPr="00DC622D" w:rsidRDefault="00682B0B" w:rsidP="0062302B">
      <w:pPr>
        <w:pStyle w:val="Sraopastraipa"/>
        <w:numPr>
          <w:ilvl w:val="1"/>
          <w:numId w:val="10"/>
        </w:numPr>
        <w:spacing w:after="0" w:line="240" w:lineRule="auto"/>
        <w:ind w:left="851" w:right="0" w:hanging="567"/>
      </w:pPr>
      <w:r>
        <w:rPr>
          <w:b/>
          <w:bCs/>
        </w:rPr>
        <w:t>Artima aplinka</w:t>
      </w:r>
      <w:r>
        <w:t> – aplinka, kurią sudaro asmenys, siejami arba praeityje sieti santuokiniais, partnerystės, svainystės, giminystės ar kitais artimais ryšiais, taip pat asmenys, kartu gyvenantys ir tvarkantys bendrą ūkį;</w:t>
      </w:r>
    </w:p>
    <w:p w14:paraId="452AD0BE" w14:textId="77777777" w:rsidR="00682B0B" w:rsidRPr="003F5E50" w:rsidRDefault="00682B0B" w:rsidP="0062302B">
      <w:pPr>
        <w:numPr>
          <w:ilvl w:val="1"/>
          <w:numId w:val="10"/>
        </w:numPr>
        <w:spacing w:after="5" w:line="240" w:lineRule="auto"/>
        <w:ind w:left="851" w:right="14" w:hanging="567"/>
        <w:rPr>
          <w:bCs/>
        </w:rPr>
      </w:pPr>
      <w:r w:rsidRPr="003F5E50">
        <w:rPr>
          <w:b/>
        </w:rPr>
        <w:t xml:space="preserve">Pagalba smurto artimoje aplinkoje pavojų patiriančiam asmeniui ar smurtą artimoje aplinkoje patyrusiam asmeniui – </w:t>
      </w:r>
      <w:r w:rsidRPr="003F5E50">
        <w:rPr>
          <w:bCs/>
        </w:rPr>
        <w:t>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w:t>
      </w:r>
    </w:p>
    <w:p w14:paraId="1696E710" w14:textId="77777777" w:rsidR="00682B0B" w:rsidRPr="003F5E50" w:rsidRDefault="00682B0B" w:rsidP="0062302B">
      <w:pPr>
        <w:numPr>
          <w:ilvl w:val="1"/>
          <w:numId w:val="10"/>
        </w:numPr>
        <w:spacing w:after="5" w:line="240" w:lineRule="auto"/>
        <w:ind w:left="851" w:right="14" w:hanging="567"/>
        <w:rPr>
          <w:bCs/>
        </w:rPr>
      </w:pPr>
      <w:r w:rsidRPr="003F5E50">
        <w:rPr>
          <w:b/>
          <w:bCs/>
        </w:rPr>
        <w:t>Smurtą artimoje aplinkoje patyręs asmuo</w:t>
      </w:r>
      <w:r w:rsidRPr="003F5E50">
        <w:t xml:space="preserve"> – asmuo, prieš kurį panaudotas smurtas artimoje aplinkoje, taip pat vaikas, tapęs smurto artimoje aplinkoje liudininku, ir (ar) vaikas, gyvenantis artimoje aplinkoje, kurioje buvo smurtauta;</w:t>
      </w:r>
    </w:p>
    <w:p w14:paraId="362B02B7" w14:textId="77777777" w:rsidR="00682B0B" w:rsidRPr="003F5E50" w:rsidRDefault="00682B0B" w:rsidP="0062302B">
      <w:pPr>
        <w:numPr>
          <w:ilvl w:val="1"/>
          <w:numId w:val="10"/>
        </w:numPr>
        <w:spacing w:after="5" w:line="240" w:lineRule="auto"/>
        <w:ind w:left="851" w:right="14" w:hanging="567"/>
        <w:rPr>
          <w:bCs/>
        </w:rPr>
      </w:pPr>
      <w:r w:rsidRPr="003F5E50">
        <w:rPr>
          <w:b/>
          <w:bCs/>
        </w:rPr>
        <w:t>Smurtas artimoje aplinkoje</w:t>
      </w:r>
      <w:r w:rsidRPr="003F5E50">
        <w:rPr>
          <w:bCs/>
        </w:rPr>
        <w:t xml:space="preserve"> </w:t>
      </w:r>
      <w:r w:rsidRPr="003F5E50">
        <w:t>– artimoje aplinkoje veikimu ar neveikimu asmeniui daromas tyčinis fizinis, psichinis, seksualinis, ekonominis ar kitas poveikis, dėl kurio asmuo patiria fizinę, turtinę ir (ar) neturtinę žalą</w:t>
      </w:r>
      <w:r w:rsidRPr="003F5E50">
        <w:rPr>
          <w:b/>
        </w:rPr>
        <w:t>;</w:t>
      </w:r>
    </w:p>
    <w:p w14:paraId="2B13FF46" w14:textId="77777777" w:rsidR="00682B0B" w:rsidRPr="003F5E50" w:rsidRDefault="00682B0B" w:rsidP="0062302B">
      <w:pPr>
        <w:numPr>
          <w:ilvl w:val="1"/>
          <w:numId w:val="10"/>
        </w:numPr>
        <w:spacing w:after="5" w:line="240" w:lineRule="auto"/>
        <w:ind w:left="851" w:right="14" w:hanging="567"/>
        <w:rPr>
          <w:bCs/>
        </w:rPr>
      </w:pPr>
      <w:r w:rsidRPr="003F5E50">
        <w:rPr>
          <w:b/>
        </w:rPr>
        <w:t>Smurto artimoje aplinkoje pavojų keliantis asmuo</w:t>
      </w:r>
      <w:r w:rsidRPr="003F5E50">
        <w:t xml:space="preserve"> – asmuo, keliantis pagrįstą įtarimą, kad gali panaudoti smurtą artimoje aplinkoje</w:t>
      </w:r>
      <w:r w:rsidRPr="003F5E50">
        <w:rPr>
          <w:bCs/>
        </w:rPr>
        <w:t>;</w:t>
      </w:r>
    </w:p>
    <w:p w14:paraId="3934DD46" w14:textId="77777777" w:rsidR="00682B0B" w:rsidRPr="003F5E50" w:rsidRDefault="00682B0B" w:rsidP="0062302B">
      <w:pPr>
        <w:numPr>
          <w:ilvl w:val="1"/>
          <w:numId w:val="10"/>
        </w:numPr>
        <w:spacing w:after="5" w:line="240" w:lineRule="auto"/>
        <w:ind w:left="851" w:right="14" w:hanging="567"/>
      </w:pPr>
      <w:r w:rsidRPr="003F5E50">
        <w:rPr>
          <w:b/>
        </w:rPr>
        <w:t>Smurto artimoje aplinkoje pavojų patiriantis asmuo</w:t>
      </w:r>
      <w:r w:rsidRPr="003F5E50">
        <w:t xml:space="preserve"> – asmuo, prieš kurį, pagrįstai įtariama, gali būti panaudotas smurtas artimoje aplinkoje;</w:t>
      </w:r>
    </w:p>
    <w:p w14:paraId="3C198CCA" w14:textId="77777777" w:rsidR="00682B0B" w:rsidRPr="003F5E50" w:rsidRDefault="00682B0B" w:rsidP="0062302B">
      <w:pPr>
        <w:numPr>
          <w:ilvl w:val="1"/>
          <w:numId w:val="10"/>
        </w:numPr>
        <w:spacing w:after="5" w:line="240" w:lineRule="auto"/>
        <w:ind w:left="851" w:right="14" w:hanging="567"/>
      </w:pPr>
      <w:r w:rsidRPr="003F5E50">
        <w:rPr>
          <w:b/>
        </w:rPr>
        <w:t>Specializuota kompleksinė pagalba</w:t>
      </w:r>
      <w:r w:rsidRPr="003F5E50">
        <w:t xml:space="preserve"> – pagalba smurto artimoje aplinkoje pavojų patiriantiems asmenims ar smurtą artimoje aplinkoje patyrusiems asmenims, kurią organizuoja, koordinuoja ir (ar) teikia specializuotos kompleksinės pagalbos centrai, kaip tai nustatyta </w:t>
      </w:r>
      <w:r w:rsidRPr="007217B9">
        <w:t>Lietuvos Respublikos apsaugos nuo smurto artimoje aplinkoje</w:t>
      </w:r>
      <w:r>
        <w:t xml:space="preserve"> </w:t>
      </w:r>
      <w:r w:rsidRPr="003F5E50">
        <w:t>įstatymo 14 straipsnyje</w:t>
      </w:r>
      <w:r w:rsidRPr="003F5E50">
        <w:rPr>
          <w:b/>
          <w:szCs w:val="24"/>
        </w:rPr>
        <w:t>;</w:t>
      </w:r>
    </w:p>
    <w:p w14:paraId="3B3AEA5D" w14:textId="77777777" w:rsidR="00682B0B" w:rsidRPr="003F5E50" w:rsidRDefault="00682B0B" w:rsidP="00C723E1">
      <w:pPr>
        <w:numPr>
          <w:ilvl w:val="1"/>
          <w:numId w:val="10"/>
        </w:numPr>
        <w:spacing w:after="5" w:line="240" w:lineRule="auto"/>
        <w:ind w:left="851" w:right="14" w:hanging="567"/>
      </w:pPr>
      <w:r w:rsidRPr="003F5E50">
        <w:rPr>
          <w:b/>
          <w:szCs w:val="24"/>
        </w:rPr>
        <w:t>Specializuotos kompleksinės pagalbos centras</w:t>
      </w:r>
      <w:r w:rsidRPr="003F5E50">
        <w:rPr>
          <w:szCs w:val="24"/>
        </w:rPr>
        <w:t xml:space="preserve"> </w:t>
      </w:r>
      <w:r w:rsidRPr="003F5E50">
        <w:t xml:space="preserve">– </w:t>
      </w:r>
      <w:r w:rsidRPr="003F5E50">
        <w:rPr>
          <w:szCs w:val="24"/>
        </w:rPr>
        <w:t>Lietuvos Respublikoje ar kitoje Europos Sąjungos valstybėje narėje arba kitoje Europos ekonominės erdvės valstybėje įsisteigęs viešasis juridinis asmuo ar jo padalinys,</w:t>
      </w:r>
      <w:r w:rsidRPr="003F5E50">
        <w:t xml:space="preserve"> kuriam Lietuvos Respublikos apsaugos nuo smurto artimoje aplinkoje įstatym</w:t>
      </w:r>
      <w:r>
        <w:t xml:space="preserve">o </w:t>
      </w:r>
      <w:r w:rsidRPr="003F5E50">
        <w:t>16 straipsnyje nustatyta tvarka suteikta teisė teikti</w:t>
      </w:r>
      <w:r w:rsidRPr="003F5E50">
        <w:rPr>
          <w:szCs w:val="24"/>
        </w:rPr>
        <w:t xml:space="preserve"> specializuotą kompleksinę pagalbą smurto artimoje aplinkoje pavojų patiriantiems asmenims ar smurtą artimoje aplinkoje patyrusiems asmenims.</w:t>
      </w:r>
    </w:p>
    <w:p w14:paraId="5E3DC87A" w14:textId="77777777" w:rsidR="00682B0B" w:rsidRPr="00951DA3" w:rsidRDefault="00682B0B" w:rsidP="0062302B">
      <w:pPr>
        <w:pStyle w:val="Sraopastraipa"/>
        <w:numPr>
          <w:ilvl w:val="0"/>
          <w:numId w:val="10"/>
        </w:numPr>
        <w:spacing w:after="0" w:line="240" w:lineRule="auto"/>
        <w:ind w:left="426" w:right="0" w:hanging="426"/>
      </w:pPr>
      <w:r w:rsidRPr="008C096D">
        <w:lastRenderedPageBreak/>
        <w:t xml:space="preserve">Kitos </w:t>
      </w:r>
      <w:r>
        <w:t>Tvarkos a</w:t>
      </w:r>
      <w:r w:rsidRPr="008C096D">
        <w:t xml:space="preserve">praše naudojamos sąvokos suprantamos ir aiškinamos taip, kaip jos apibrėžtos </w:t>
      </w:r>
      <w:r>
        <w:t xml:space="preserve">teisės aktuose, įskaitant, bet neapsiribojant </w:t>
      </w:r>
      <w:r w:rsidRPr="003F5E50">
        <w:t>Lietuvos Respublikos apsaugos nuo smurto artimoje aplinkoje įstatym</w:t>
      </w:r>
      <w:r>
        <w:t xml:space="preserve">e, </w:t>
      </w:r>
      <w:r w:rsidRPr="003F5E50">
        <w:t>2016 m. balandžio 27 d. Europos Parlamento ir Tarybos reglament</w:t>
      </w:r>
      <w:r>
        <w:t>e</w:t>
      </w:r>
      <w:r w:rsidRPr="003F5E50">
        <w:t xml:space="preserve"> (ES) 2016/679 dėl fizinių asmenų apsaugos tvarkant asmens duomenis ir dėl laisvo tokių duomenų judėjimo ir kuriuo panaikinama </w:t>
      </w:r>
      <w:r w:rsidRPr="00951DA3">
        <w:t>Direktyva 95/46/EB (toliau – Reglamentas).</w:t>
      </w:r>
    </w:p>
    <w:p w14:paraId="0340D03C" w14:textId="77777777" w:rsidR="00682B0B" w:rsidRPr="00951DA3" w:rsidRDefault="00682B0B" w:rsidP="0062302B">
      <w:pPr>
        <w:pStyle w:val="Sraopastraipa"/>
        <w:numPr>
          <w:ilvl w:val="0"/>
          <w:numId w:val="10"/>
        </w:numPr>
        <w:spacing w:after="0" w:line="240" w:lineRule="auto"/>
        <w:ind w:left="426" w:right="0" w:hanging="426"/>
      </w:pPr>
      <w:r w:rsidRPr="00951DA3">
        <w:t xml:space="preserve">Šio Tvarkos aprašo nuostatos su būtinais pakeitimais taikomos ir tais atvejais, kai įtariamas smurtas artimoje aplinkoje prieš suaugusį asmenį. </w:t>
      </w:r>
    </w:p>
    <w:p w14:paraId="68812E17" w14:textId="77777777" w:rsidR="00682B0B" w:rsidRDefault="00682B0B" w:rsidP="00616B70">
      <w:pPr>
        <w:spacing w:line="259" w:lineRule="auto"/>
        <w:ind w:left="426" w:right="0" w:hanging="426"/>
        <w:jc w:val="left"/>
      </w:pPr>
      <w:r w:rsidRPr="008C096D">
        <w:t xml:space="preserve"> </w:t>
      </w:r>
    </w:p>
    <w:p w14:paraId="3ED20D36" w14:textId="77777777" w:rsidR="00682B0B" w:rsidRPr="009E34BE" w:rsidRDefault="00682B0B" w:rsidP="0062302B">
      <w:pPr>
        <w:spacing w:after="0" w:line="240" w:lineRule="auto"/>
        <w:ind w:right="0" w:firstLine="0"/>
        <w:jc w:val="center"/>
        <w:rPr>
          <w:sz w:val="27"/>
          <w:szCs w:val="27"/>
          <w:lang w:val="en-US" w:eastAsia="en-US"/>
        </w:rPr>
      </w:pPr>
      <w:r w:rsidRPr="009E34BE">
        <w:rPr>
          <w:b/>
          <w:bCs/>
          <w:sz w:val="27"/>
          <w:szCs w:val="27"/>
          <w:lang w:eastAsia="en-US"/>
        </w:rPr>
        <w:t>II SKYRIUS</w:t>
      </w:r>
    </w:p>
    <w:p w14:paraId="1B51ADD5" w14:textId="77777777" w:rsidR="00682B0B" w:rsidRPr="009E34BE" w:rsidRDefault="00682B0B" w:rsidP="0062302B">
      <w:pPr>
        <w:spacing w:after="0" w:line="240" w:lineRule="auto"/>
        <w:ind w:right="0" w:firstLine="0"/>
        <w:jc w:val="center"/>
        <w:rPr>
          <w:sz w:val="27"/>
          <w:szCs w:val="27"/>
          <w:lang w:val="en-US" w:eastAsia="en-US"/>
        </w:rPr>
      </w:pPr>
      <w:r w:rsidRPr="009E34BE">
        <w:rPr>
          <w:b/>
          <w:bCs/>
          <w:sz w:val="27"/>
          <w:szCs w:val="27"/>
          <w:lang w:eastAsia="en-US"/>
        </w:rPr>
        <w:t>SMURTO FORMOS IR SMURTO ATPAŽINIMO KRITERIJAI</w:t>
      </w:r>
    </w:p>
    <w:p w14:paraId="2786765C" w14:textId="77777777" w:rsidR="00682B0B" w:rsidRPr="009E34BE" w:rsidRDefault="00682B0B" w:rsidP="009E34BE">
      <w:pPr>
        <w:spacing w:after="0" w:line="240" w:lineRule="auto"/>
        <w:ind w:right="0" w:firstLine="720"/>
        <w:rPr>
          <w:sz w:val="27"/>
          <w:szCs w:val="27"/>
          <w:lang w:val="en-US" w:eastAsia="en-US"/>
        </w:rPr>
      </w:pPr>
      <w:r w:rsidRPr="009E34BE">
        <w:rPr>
          <w:sz w:val="27"/>
          <w:szCs w:val="27"/>
          <w:lang w:eastAsia="en-US"/>
        </w:rPr>
        <w:t> </w:t>
      </w:r>
    </w:p>
    <w:p w14:paraId="6C7760D1" w14:textId="77777777" w:rsidR="00682B0B" w:rsidRPr="0062302B" w:rsidRDefault="00682B0B" w:rsidP="00951DA3">
      <w:pPr>
        <w:pStyle w:val="Sraopastraipa"/>
        <w:numPr>
          <w:ilvl w:val="0"/>
          <w:numId w:val="10"/>
        </w:numPr>
        <w:spacing w:line="240" w:lineRule="auto"/>
        <w:ind w:left="426" w:hanging="426"/>
        <w:rPr>
          <w:noProof/>
        </w:rPr>
      </w:pPr>
      <w:r w:rsidRPr="009E34BE">
        <w:rPr>
          <w:szCs w:val="24"/>
          <w:lang w:eastAsia="en-US"/>
        </w:rPr>
        <w:t xml:space="preserve">Išskiriamos </w:t>
      </w:r>
      <w:r>
        <w:rPr>
          <w:szCs w:val="24"/>
          <w:lang w:eastAsia="en-US"/>
        </w:rPr>
        <w:t>šios</w:t>
      </w:r>
      <w:r w:rsidRPr="009E34BE">
        <w:rPr>
          <w:szCs w:val="24"/>
          <w:lang w:eastAsia="en-US"/>
        </w:rPr>
        <w:t xml:space="preserve"> smurto prieš </w:t>
      </w:r>
      <w:r>
        <w:rPr>
          <w:szCs w:val="24"/>
          <w:lang w:eastAsia="en-US"/>
        </w:rPr>
        <w:t>asmenį</w:t>
      </w:r>
      <w:r w:rsidRPr="009E34BE">
        <w:rPr>
          <w:szCs w:val="24"/>
          <w:lang w:eastAsia="en-US"/>
        </w:rPr>
        <w:t xml:space="preserve"> formos: fizinis, psichologinis, seksualinis</w:t>
      </w:r>
      <w:r>
        <w:rPr>
          <w:szCs w:val="24"/>
          <w:lang w:eastAsia="en-US"/>
        </w:rPr>
        <w:t>, ekonominis</w:t>
      </w:r>
      <w:r w:rsidRPr="009E34BE">
        <w:rPr>
          <w:szCs w:val="24"/>
          <w:lang w:eastAsia="en-US"/>
        </w:rPr>
        <w:t xml:space="preserve"> smurtas ir </w:t>
      </w:r>
      <w:r>
        <w:rPr>
          <w:szCs w:val="24"/>
          <w:lang w:eastAsia="en-US"/>
        </w:rPr>
        <w:t xml:space="preserve">vaiko </w:t>
      </w:r>
      <w:r w:rsidRPr="009E34BE">
        <w:rPr>
          <w:szCs w:val="24"/>
          <w:lang w:eastAsia="en-US"/>
        </w:rPr>
        <w:t>nepriežiūra.</w:t>
      </w:r>
      <w:r w:rsidRPr="000C4E50">
        <w:rPr>
          <w:noProof/>
        </w:rPr>
        <w:t xml:space="preserve"> </w:t>
      </w:r>
      <w:r w:rsidRPr="003F5E50">
        <w:rPr>
          <w:noProof/>
        </w:rPr>
        <w:t>Gali būti naudojamas vienos formos smurtas, tačiau dažniausiai pasitaiko keleto jų kombinacija, pavyzdžiui, seksualinis smurtas naudojamas kartu su fiziniu ir psichologiniu smurtu.</w:t>
      </w:r>
      <w:r>
        <w:rPr>
          <w:noProof/>
        </w:rPr>
        <w:t xml:space="preserve"> </w:t>
      </w:r>
      <w:r w:rsidRPr="000C4E50">
        <w:rPr>
          <w:szCs w:val="24"/>
          <w:lang w:eastAsia="en-US"/>
        </w:rPr>
        <w:t>Smurtą artimoje aplinkoje galima atpažinti ne iš vieno, o iš kelių kriterijų, todėl būtina įvertinti smurto artimoje aplinkoje kriterijų visumą. </w:t>
      </w:r>
    </w:p>
    <w:p w14:paraId="3ACA1103" w14:textId="77777777" w:rsidR="00682B0B" w:rsidRPr="0062302B" w:rsidRDefault="00682B0B" w:rsidP="00951DA3">
      <w:pPr>
        <w:pStyle w:val="Sraopastraipa"/>
        <w:numPr>
          <w:ilvl w:val="0"/>
          <w:numId w:val="10"/>
        </w:numPr>
        <w:spacing w:line="240" w:lineRule="auto"/>
        <w:ind w:left="426" w:hanging="426"/>
        <w:rPr>
          <w:noProof/>
        </w:rPr>
      </w:pPr>
      <w:r w:rsidRPr="0062302B">
        <w:rPr>
          <w:szCs w:val="24"/>
          <w:lang w:eastAsia="en-US"/>
        </w:rPr>
        <w:t>Fizinis smurtas gali pasireikšti:</w:t>
      </w:r>
    </w:p>
    <w:p w14:paraId="74FB66E5"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smūgiavimu, daužymu, spardymu, stumdymu;</w:t>
      </w:r>
    </w:p>
    <w:p w14:paraId="6BA751FB"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mušimu („tekšnojimu“, „pliaukšėjimu“ įvairiais daiktais (pvz.: ranka, diržu, batu ir pan.);</w:t>
      </w:r>
    </w:p>
    <w:p w14:paraId="0D00EE84"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purtymu, žnaibymu, draskymu, kandžiojimu;</w:t>
      </w:r>
    </w:p>
    <w:p w14:paraId="77CAF9D1"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tampymu už plaukų ar ausų;</w:t>
      </w:r>
    </w:p>
    <w:p w14:paraId="40DECC26"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smaugimu, kankinimu (pvz.: vertimu ilgą laiką stovėti nepatogioje padėtyje, karštyje ar šaltyje; vaiko burnos plovimu muilu ir pan.);</w:t>
      </w:r>
    </w:p>
    <w:p w14:paraId="3E4AA625"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uždarymu ir laikymu tamsoje (pvz.: rūsyje, spintoje ir pan.);</w:t>
      </w:r>
    </w:p>
    <w:p w14:paraId="50D4B933"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deginimu (cigarečių gesinimo žymės, kitų įkaitintų daiktų nudeginimai ant kūno), plikymu vandeniu, badymu;</w:t>
      </w:r>
    </w:p>
    <w:p w14:paraId="0BD1B89D"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ginklų ar kitų žalojančių daiktų naudojimu, t. y. tai, kas sukelia fizinį skausmą ir jį žaloja;</w:t>
      </w:r>
    </w:p>
    <w:p w14:paraId="07A425C5"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 xml:space="preserve">kitais tyčiniais fiziniais veiksmais, sukeliančiais skausmą, darančiais žalą arba keliančiais pavojų </w:t>
      </w:r>
      <w:r>
        <w:rPr>
          <w:szCs w:val="24"/>
          <w:lang w:eastAsia="en-US"/>
        </w:rPr>
        <w:t>asmens</w:t>
      </w:r>
      <w:r w:rsidRPr="0062302B">
        <w:rPr>
          <w:szCs w:val="24"/>
          <w:lang w:eastAsia="en-US"/>
        </w:rPr>
        <w:t xml:space="preserve"> gyvybei, sveikatai, raidai ar žalą garbei ir orumui.</w:t>
      </w:r>
    </w:p>
    <w:p w14:paraId="3F49BC06" w14:textId="77777777" w:rsidR="00682B0B" w:rsidRPr="0062302B" w:rsidRDefault="00682B0B" w:rsidP="00951DA3">
      <w:pPr>
        <w:pStyle w:val="Sraopastraipa"/>
        <w:numPr>
          <w:ilvl w:val="0"/>
          <w:numId w:val="10"/>
        </w:numPr>
        <w:spacing w:line="240" w:lineRule="auto"/>
        <w:rPr>
          <w:noProof/>
        </w:rPr>
      </w:pPr>
      <w:r w:rsidRPr="0062302B">
        <w:rPr>
          <w:szCs w:val="24"/>
          <w:lang w:eastAsia="en-US"/>
        </w:rPr>
        <w:t>Fizinis smurtas gali būti vienkartinis įvykis arba pasikartojantys, ilgą laiką besitęsiantys veiksmai. Fizinio smurto sukelta fizinė žala gali varijuoti nuo lengvo nubrozdinimo, mėlynių iki kaulų lūžių ar net gyvybei grėsmingų sužalojimų. Dažniausiai fizinis smurtas palieka žymes ant asmens kūno, tačiau neretai apie patirtą traumą galima spręsti iš asmens elgesio ar emocijų.</w:t>
      </w:r>
    </w:p>
    <w:p w14:paraId="0ABF1AA2" w14:textId="77777777" w:rsidR="00682B0B" w:rsidRPr="0062302B" w:rsidRDefault="00682B0B" w:rsidP="00951DA3">
      <w:pPr>
        <w:pStyle w:val="Sraopastraipa"/>
        <w:numPr>
          <w:ilvl w:val="0"/>
          <w:numId w:val="10"/>
        </w:numPr>
        <w:spacing w:line="240" w:lineRule="auto"/>
        <w:rPr>
          <w:noProof/>
        </w:rPr>
      </w:pPr>
      <w:r w:rsidRPr="0062302B">
        <w:rPr>
          <w:szCs w:val="24"/>
          <w:lang w:eastAsia="en-US"/>
        </w:rPr>
        <w:t>Fizinio smurto atpažinimo kriterijai:</w:t>
      </w:r>
    </w:p>
    <w:p w14:paraId="606D7445" w14:textId="77777777" w:rsidR="00682B0B" w:rsidRPr="0062302B" w:rsidRDefault="00682B0B" w:rsidP="00951DA3">
      <w:pPr>
        <w:pStyle w:val="Sraopastraipa"/>
        <w:numPr>
          <w:ilvl w:val="1"/>
          <w:numId w:val="10"/>
        </w:numPr>
        <w:spacing w:line="240" w:lineRule="auto"/>
        <w:rPr>
          <w:noProof/>
        </w:rPr>
      </w:pPr>
      <w:r w:rsidRPr="0062302B">
        <w:rPr>
          <w:szCs w:val="24"/>
          <w:lang w:eastAsia="en-US"/>
        </w:rPr>
        <w:t>fiziniai požymiai:</w:t>
      </w:r>
    </w:p>
    <w:p w14:paraId="6212567A" w14:textId="77777777" w:rsidR="00682B0B" w:rsidRPr="0062302B" w:rsidRDefault="00682B0B" w:rsidP="00951DA3">
      <w:pPr>
        <w:pStyle w:val="Sraopastraipa"/>
        <w:numPr>
          <w:ilvl w:val="2"/>
          <w:numId w:val="10"/>
        </w:numPr>
        <w:spacing w:line="240" w:lineRule="auto"/>
        <w:ind w:hanging="657"/>
        <w:rPr>
          <w:noProof/>
        </w:rPr>
      </w:pPr>
      <w:r w:rsidRPr="0062302B">
        <w:rPr>
          <w:szCs w:val="24"/>
          <w:lang w:eastAsia="en-US"/>
        </w:rPr>
        <w:t>mėlynės arba kraujosruvos (pavienės ar daugybinės vienoje ar keliose vietose), panašaus dydžio, gali būti įvairių daiktų formų (virvės, diržo ir pan.), suaugusio įkandimo (dantų) žymės. Jos gydomos keičiasi nuo raudonos (0–2 dienų) – mėlynos (2–5 dienų) – žalsvos (5–7 dienų) – geltonos (7–10 dienų) – rudos ( 10–14 dienų) spalvos ir po 2–4 savaičių pranyksta;</w:t>
      </w:r>
    </w:p>
    <w:p w14:paraId="748C773C" w14:textId="77777777" w:rsidR="00682B0B" w:rsidRPr="0062302B" w:rsidRDefault="00682B0B" w:rsidP="00951DA3">
      <w:pPr>
        <w:pStyle w:val="Sraopastraipa"/>
        <w:numPr>
          <w:ilvl w:val="2"/>
          <w:numId w:val="10"/>
        </w:numPr>
        <w:spacing w:line="240" w:lineRule="auto"/>
        <w:ind w:hanging="657"/>
        <w:rPr>
          <w:noProof/>
        </w:rPr>
      </w:pPr>
      <w:r w:rsidRPr="0062302B">
        <w:rPr>
          <w:szCs w:val="24"/>
          <w:lang w:eastAsia="en-US"/>
        </w:rPr>
        <w:t>nudeginimai (pavieniai ar daugybiniai), nuplikymai įvairiose (matomose ar (ir) nepastebimose) kūno vietose, neturintys pagrįsto paaiškinimo;</w:t>
      </w:r>
    </w:p>
    <w:p w14:paraId="4BC72EBC" w14:textId="77777777" w:rsidR="00682B0B" w:rsidRPr="0062302B" w:rsidRDefault="00682B0B" w:rsidP="00951DA3">
      <w:pPr>
        <w:pStyle w:val="Sraopastraipa"/>
        <w:numPr>
          <w:ilvl w:val="2"/>
          <w:numId w:val="10"/>
        </w:numPr>
        <w:spacing w:line="240" w:lineRule="auto"/>
        <w:ind w:hanging="657"/>
        <w:rPr>
          <w:noProof/>
        </w:rPr>
      </w:pPr>
      <w:r w:rsidRPr="0062302B">
        <w:rPr>
          <w:szCs w:val="24"/>
          <w:lang w:eastAsia="en-US"/>
        </w:rPr>
        <w:t>nušalimai (sutinusios, paraudusios kojos ar rankos), kuriems nėra pagrįsto paaiškinimo;</w:t>
      </w:r>
    </w:p>
    <w:p w14:paraId="3358B88A" w14:textId="77777777" w:rsidR="00682B0B" w:rsidRPr="0062302B" w:rsidRDefault="00682B0B" w:rsidP="00951DA3">
      <w:pPr>
        <w:pStyle w:val="Sraopastraipa"/>
        <w:numPr>
          <w:ilvl w:val="2"/>
          <w:numId w:val="10"/>
        </w:numPr>
        <w:spacing w:line="240" w:lineRule="auto"/>
        <w:ind w:hanging="657"/>
        <w:rPr>
          <w:noProof/>
        </w:rPr>
      </w:pPr>
      <w:r w:rsidRPr="0062302B">
        <w:rPr>
          <w:szCs w:val="24"/>
          <w:lang w:eastAsia="en-US"/>
        </w:rPr>
        <w:t>įdrėskimai, įpjovimai, nubrozdinimai ar randai, kuriems nėra įtikinamo paaiškinimo ar paaiškinimas nepagrįstas;</w:t>
      </w:r>
    </w:p>
    <w:p w14:paraId="6DAC6298" w14:textId="77777777" w:rsidR="00682B0B" w:rsidRPr="0062302B" w:rsidRDefault="00682B0B" w:rsidP="00951DA3">
      <w:pPr>
        <w:pStyle w:val="Sraopastraipa"/>
        <w:numPr>
          <w:ilvl w:val="2"/>
          <w:numId w:val="10"/>
        </w:numPr>
        <w:spacing w:line="240" w:lineRule="auto"/>
        <w:ind w:hanging="657"/>
        <w:rPr>
          <w:noProof/>
        </w:rPr>
      </w:pPr>
      <w:r w:rsidRPr="0062302B">
        <w:rPr>
          <w:szCs w:val="24"/>
          <w:lang w:eastAsia="en-US"/>
        </w:rPr>
        <w:t>burnos ertmės, pilvo ir krūtinės ertmės sužalojimai (kepenų, blužnies), kai tai nesusiję su medicinine būkle ar nėra patvirtinta sunkia netyčine trauma, įgimtomis priežastimis;</w:t>
      </w:r>
    </w:p>
    <w:p w14:paraId="094F409B" w14:textId="77777777" w:rsidR="00682B0B" w:rsidRPr="0062302B" w:rsidRDefault="00682B0B" w:rsidP="00951DA3">
      <w:pPr>
        <w:pStyle w:val="Sraopastraipa"/>
        <w:numPr>
          <w:ilvl w:val="2"/>
          <w:numId w:val="10"/>
        </w:numPr>
        <w:spacing w:line="240" w:lineRule="auto"/>
        <w:ind w:hanging="657"/>
        <w:rPr>
          <w:noProof/>
        </w:rPr>
      </w:pPr>
      <w:r w:rsidRPr="0062302B">
        <w:rPr>
          <w:szCs w:val="24"/>
          <w:lang w:eastAsia="en-US"/>
        </w:rPr>
        <w:t>stuburo sužalojimo požymiai (slankstelių pažeidimai, kaklo sužalojimas), kaukolės ertmės, kitų kaulų lūžiai (pavieniai ar daugybiniai), kai tai nesusiję su vaiko medicinine būkle (pvz.: trapių kaulų sindromu) ar netyčine sunkia trauma, nėra paaiškinimo arba jis nepagrįstas;</w:t>
      </w:r>
    </w:p>
    <w:p w14:paraId="406E36A0" w14:textId="77777777" w:rsidR="00682B0B" w:rsidRPr="00A56AC7" w:rsidRDefault="00682B0B" w:rsidP="00951DA3">
      <w:pPr>
        <w:pStyle w:val="Sraopastraipa"/>
        <w:numPr>
          <w:ilvl w:val="2"/>
          <w:numId w:val="10"/>
        </w:numPr>
        <w:spacing w:line="240" w:lineRule="auto"/>
        <w:ind w:hanging="657"/>
        <w:rPr>
          <w:noProof/>
        </w:rPr>
      </w:pPr>
      <w:r w:rsidRPr="0062302B">
        <w:rPr>
          <w:szCs w:val="24"/>
          <w:lang w:eastAsia="en-US"/>
        </w:rPr>
        <w:t xml:space="preserve">tinklainės kraujosruvos ar akių sužalojimai, kai tai nesusiję su medicinine būkle ar nėra patvirtinta sunkia netyčine trauma, įgimtomis priežastimis. Matomos kraujosruvos akių </w:t>
      </w:r>
      <w:r w:rsidRPr="0062302B">
        <w:rPr>
          <w:szCs w:val="24"/>
          <w:lang w:eastAsia="en-US"/>
        </w:rPr>
        <w:lastRenderedPageBreak/>
        <w:t>tinklainėse, dusimas, vėmimas yra sukrėsto vaiko sindromo pagrindiniai požymiai, kai vaikas labai stipriai kratomas, purtomas suaugusiojo; dažniausiai šį sindromą patiria kūdikiai iki 1 metų, tačiau jis gali pasitaikyti iki 2 metų amžiaus vaikams;</w:t>
      </w:r>
    </w:p>
    <w:p w14:paraId="5F327A6E" w14:textId="77777777" w:rsidR="00682B0B" w:rsidRPr="00A56AC7" w:rsidRDefault="00682B0B" w:rsidP="00951DA3">
      <w:pPr>
        <w:pStyle w:val="Sraopastraipa"/>
        <w:numPr>
          <w:ilvl w:val="1"/>
          <w:numId w:val="10"/>
        </w:numPr>
        <w:spacing w:line="240" w:lineRule="auto"/>
        <w:rPr>
          <w:noProof/>
        </w:rPr>
      </w:pPr>
      <w:r w:rsidRPr="00A56AC7">
        <w:rPr>
          <w:szCs w:val="24"/>
          <w:lang w:eastAsia="en-US"/>
        </w:rPr>
        <w:t>emociniai ir elgesio požymiai:</w:t>
      </w:r>
    </w:p>
    <w:p w14:paraId="2E8FB3CA"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nerimastingumas, baimingumas;</w:t>
      </w:r>
    </w:p>
    <w:p w14:paraId="59F12073"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tam tikrų asmenų, vietų baimė (pvz.: bijo tam tikrų suaugusiųjų, bijo grįžti namo);</w:t>
      </w:r>
    </w:p>
    <w:p w14:paraId="1276D457"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savęs nuvertinimas (pvz.: sako, kad jis nevykėlis, jam nepavyks atlikti užduočių);</w:t>
      </w:r>
    </w:p>
    <w:p w14:paraId="73BCCB0B"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perdėtas nuolankumas, paklusnumas;</w:t>
      </w:r>
    </w:p>
    <w:p w14:paraId="2CC6631A"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agresyvumas (pvz., muša ar spardo savo augintinį arba tam tikrą asmenį);</w:t>
      </w:r>
    </w:p>
    <w:p w14:paraId="51D4AAE5"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nuotaikų kaita, impulsyvios reakcijos (pvz.: greitai įniršta, tranko daiktus ir staiga ima juoktis); </w:t>
      </w:r>
    </w:p>
    <w:p w14:paraId="66ACF3D9"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prislėgtumas (pvz.: nesišypso, nesijuokia);</w:t>
      </w:r>
    </w:p>
    <w:p w14:paraId="1413B1D0"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padidintas jautrumas aplinkos dirgikliams (pvz.: išsigąsta staigių kito asmens judesių, netikėtų garsų);</w:t>
      </w:r>
    </w:p>
    <w:p w14:paraId="52993434"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nemiga (pvz.: negali užmigti, sapnuoja košmarus);</w:t>
      </w:r>
    </w:p>
    <w:p w14:paraId="5A749F35"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valgymo sutrikimai;</w:t>
      </w:r>
    </w:p>
    <w:p w14:paraId="470C98CF"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atsiribojimas (pvz.: nenori įsitraukti į bendrą grupės / klasės veiklą, nebendrauja su kitais vaikais, lieka nuošalyje);</w:t>
      </w:r>
    </w:p>
    <w:p w14:paraId="494F0DE6"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probleminis ir (ar) provokuojantis elgesys grupėje ar klasėje (pvz.: tyčia pažeidinėja taisykles, vagia, vartoja alkoholį);</w:t>
      </w:r>
    </w:p>
    <w:p w14:paraId="78D4FC14"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vengiantis elgesys kasdienėje veikloje (pvz.: atsisako iki tol mėgtos veiklos);</w:t>
      </w:r>
    </w:p>
    <w:p w14:paraId="1DD78F11"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nenoras eiti mokyklą, stipriai suprastėję ugdymosi / mokymosi pasiekimai;</w:t>
      </w:r>
    </w:p>
    <w:p w14:paraId="71984621"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vengimas persirengti kūno kultūros pamokose, oro sąlygas neatitinkančių drabužių nešiojimas (tai gali būti bandymas slėpti mėlynes ar kitus kūno sužalojimus);</w:t>
      </w:r>
    </w:p>
    <w:p w14:paraId="79C760B6" w14:textId="77777777" w:rsidR="00682B0B" w:rsidRPr="00A56AC7" w:rsidRDefault="00682B0B" w:rsidP="005F1E5D">
      <w:pPr>
        <w:pStyle w:val="Sraopastraipa"/>
        <w:numPr>
          <w:ilvl w:val="2"/>
          <w:numId w:val="10"/>
        </w:numPr>
        <w:spacing w:after="0" w:line="240" w:lineRule="auto"/>
        <w:ind w:left="1134" w:hanging="708"/>
        <w:rPr>
          <w:szCs w:val="24"/>
          <w:lang w:val="en-US" w:eastAsia="en-US"/>
        </w:rPr>
      </w:pPr>
      <w:r w:rsidRPr="00A56AC7">
        <w:rPr>
          <w:szCs w:val="24"/>
          <w:lang w:eastAsia="en-US"/>
        </w:rPr>
        <w:t>kitais asmens elgesio ar emocijų pokyčiais.</w:t>
      </w:r>
    </w:p>
    <w:p w14:paraId="70D628B7" w14:textId="77777777" w:rsidR="00682B0B" w:rsidRPr="00A56AC7" w:rsidRDefault="00682B0B" w:rsidP="00951DA3">
      <w:pPr>
        <w:pStyle w:val="Sraopastraipa"/>
        <w:numPr>
          <w:ilvl w:val="0"/>
          <w:numId w:val="10"/>
        </w:numPr>
        <w:spacing w:after="0" w:line="240" w:lineRule="auto"/>
        <w:rPr>
          <w:szCs w:val="24"/>
          <w:lang w:val="en-US" w:eastAsia="en-US"/>
        </w:rPr>
      </w:pPr>
      <w:r w:rsidRPr="00A56AC7">
        <w:rPr>
          <w:szCs w:val="24"/>
          <w:lang w:eastAsia="en-US"/>
        </w:rPr>
        <w:t>Psichologinis smurtas gali pasireikšti:</w:t>
      </w:r>
    </w:p>
    <w:p w14:paraId="62E4E565" w14:textId="77777777" w:rsidR="00682B0B" w:rsidRPr="00A56AC7" w:rsidRDefault="00682B0B" w:rsidP="00951DA3">
      <w:pPr>
        <w:pStyle w:val="Sraopastraipa"/>
        <w:numPr>
          <w:ilvl w:val="1"/>
          <w:numId w:val="10"/>
        </w:numPr>
        <w:spacing w:after="0" w:line="240" w:lineRule="auto"/>
        <w:rPr>
          <w:szCs w:val="24"/>
          <w:lang w:val="en-US" w:eastAsia="en-US"/>
        </w:rPr>
      </w:pPr>
      <w:r w:rsidRPr="00A56AC7">
        <w:rPr>
          <w:szCs w:val="24"/>
          <w:lang w:eastAsia="en-US"/>
        </w:rPr>
        <w:t>asmens atstūmimu, kai artimi asmenys įvairiais būdais ir priemonėmis demonstruoja, kad jis yra nemylimas ir nepageidaujamas;</w:t>
      </w:r>
    </w:p>
    <w:p w14:paraId="024149B5"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grubia kritika, menkinimu, „etikečių klijavimu“;</w:t>
      </w:r>
    </w:p>
    <w:p w14:paraId="1DB55B74"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plūdimu, keikimu;</w:t>
      </w:r>
    </w:p>
    <w:p w14:paraId="51823B8C"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šaukimu;</w:t>
      </w:r>
    </w:p>
    <w:p w14:paraId="0C334281"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žeminimu, menkinimu;</w:t>
      </w:r>
    </w:p>
    <w:p w14:paraId="258AFDC5"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erzinimu ir šaipymusi iš jo protinių galių ar fizinės išvaizdos;</w:t>
      </w:r>
    </w:p>
    <w:p w14:paraId="60363D2A"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demonstruojamos meilės, dėmesio ar prisilietimų atmetimu;</w:t>
      </w:r>
    </w:p>
    <w:p w14:paraId="1BD562DB"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fiziniu ar emociniu vaiko apleistumu;</w:t>
      </w:r>
    </w:p>
    <w:p w14:paraId="643E22EE"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išskyrimu / atskyrimu nuo likusios šeimos dalies;</w:t>
      </w:r>
    </w:p>
    <w:p w14:paraId="3ECEE738"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varymu iš namų;</w:t>
      </w:r>
    </w:p>
    <w:p w14:paraId="22891242" w14:textId="77777777" w:rsidR="00682B0B" w:rsidRPr="00A56AC7" w:rsidRDefault="00682B0B" w:rsidP="00951DA3">
      <w:pPr>
        <w:pStyle w:val="Sraopastraipa"/>
        <w:numPr>
          <w:ilvl w:val="2"/>
          <w:numId w:val="10"/>
        </w:numPr>
        <w:spacing w:after="0" w:line="240" w:lineRule="auto"/>
        <w:ind w:hanging="798"/>
        <w:rPr>
          <w:szCs w:val="24"/>
          <w:lang w:val="en-US" w:eastAsia="en-US"/>
        </w:rPr>
      </w:pPr>
      <w:r w:rsidRPr="00A56AC7">
        <w:rPr>
          <w:szCs w:val="24"/>
          <w:lang w:eastAsia="en-US"/>
        </w:rPr>
        <w:t>neįleidimu namo, prisidengiant disciplinos tikslais ar baudimu;</w:t>
      </w:r>
    </w:p>
    <w:p w14:paraId="7F8E2951" w14:textId="77777777" w:rsidR="00682B0B" w:rsidRPr="00AE7254" w:rsidRDefault="00682B0B" w:rsidP="00951DA3">
      <w:pPr>
        <w:pStyle w:val="Sraopastraipa"/>
        <w:numPr>
          <w:ilvl w:val="1"/>
          <w:numId w:val="10"/>
        </w:numPr>
        <w:spacing w:after="0" w:line="240" w:lineRule="auto"/>
        <w:rPr>
          <w:szCs w:val="24"/>
          <w:lang w:val="en-US" w:eastAsia="en-US"/>
        </w:rPr>
      </w:pPr>
      <w:r w:rsidRPr="00AE7254">
        <w:rPr>
          <w:szCs w:val="24"/>
          <w:lang w:eastAsia="en-US"/>
        </w:rPr>
        <w:t>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w:t>
      </w:r>
    </w:p>
    <w:p w14:paraId="0BD4033D"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nenuoseklus suaugusiojo atsakas ar jo nebuvimas į vaiko siekį užmegzti kontaktą;</w:t>
      </w:r>
    </w:p>
    <w:p w14:paraId="5F8CE38B"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nesirūpinimas vaiko fiziniais, socialiniais ir emociniais poreikiais;</w:t>
      </w:r>
    </w:p>
    <w:p w14:paraId="3B024807"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nesidomėjimas vaiko interesais, veikla, mokyklos reikalais, draugais, jų nepripažinimas;</w:t>
      </w:r>
    </w:p>
    <w:p w14:paraId="61920A09"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nelaikymas vaiko savu, jo nepripažinimas;</w:t>
      </w:r>
    </w:p>
    <w:p w14:paraId="3A97DEC6"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neužtikrinimas vaikui medicininės priežiūros, saugios, švarios aplinkos;</w:t>
      </w:r>
    </w:p>
    <w:p w14:paraId="6F4A3428"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negebėjimas ar menkos pastangos apsaugoti vaiką nuo pavojingų ar žalingų jam situacijų;</w:t>
      </w:r>
    </w:p>
    <w:p w14:paraId="0CBFE7C2" w14:textId="77777777" w:rsidR="00682B0B" w:rsidRPr="00AE7254" w:rsidRDefault="00682B0B" w:rsidP="00951DA3">
      <w:pPr>
        <w:pStyle w:val="Sraopastraipa"/>
        <w:numPr>
          <w:ilvl w:val="1"/>
          <w:numId w:val="10"/>
        </w:numPr>
        <w:spacing w:after="0" w:line="240" w:lineRule="auto"/>
        <w:rPr>
          <w:szCs w:val="24"/>
          <w:lang w:val="en-US" w:eastAsia="en-US"/>
        </w:rPr>
      </w:pPr>
      <w:r w:rsidRPr="00AE7254">
        <w:rPr>
          <w:szCs w:val="24"/>
          <w:lang w:eastAsia="en-US"/>
        </w:rPr>
        <w:t>vaiko terorizavimu, kai suaugusieji grasina, šaukia ar keikia vaikus, išskiria vieną vaiką iš kitų jį kritikuodami, bausdami ar išjuokdami, baugina fizine žala, palikimu ar net mirtimi:</w:t>
      </w:r>
    </w:p>
    <w:p w14:paraId="392AAF74"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lastRenderedPageBreak/>
        <w:t>perdėtu vaiko erzinimu, šaipymusi, rėkimu, keikimu;</w:t>
      </w:r>
    </w:p>
    <w:p w14:paraId="3599D4E6"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grasinimu, vaiko arba kitų bauginimu, gąsdinimu vaiko akivaizdoje;</w:t>
      </w:r>
    </w:p>
    <w:p w14:paraId="69895AA3"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nenuspėjamu, nepagrįstu ir ekstremaliai intensyviu emocijų išliejimu ant vaiko;</w:t>
      </w:r>
    </w:p>
    <w:p w14:paraId="55670C4F"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žodiniais suaugusiojo grasinimu sužaloti vaiką, save ar kitus;</w:t>
      </w:r>
    </w:p>
    <w:p w14:paraId="6D501E85"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priešiškumu kitiems šeimos nariams;</w:t>
      </w:r>
    </w:p>
    <w:p w14:paraId="35AFBCC4"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nenuoseklių ir nepagrįstų reikalavimų vaikui kėlimu;</w:t>
      </w:r>
    </w:p>
    <w:p w14:paraId="31E98D23"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pašiepimu ir menkinimu kitų akyse;</w:t>
      </w:r>
    </w:p>
    <w:p w14:paraId="67D83AB3"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grasinimu atskleisti asmeninę ar trikdančią informaciją apie vaiką;</w:t>
      </w:r>
    </w:p>
    <w:p w14:paraId="6D50CDB3" w14:textId="77777777" w:rsidR="00682B0B" w:rsidRPr="00AE7254" w:rsidRDefault="00682B0B" w:rsidP="00951DA3">
      <w:pPr>
        <w:pStyle w:val="Sraopastraipa"/>
        <w:numPr>
          <w:ilvl w:val="1"/>
          <w:numId w:val="10"/>
        </w:numPr>
        <w:spacing w:after="0" w:line="240" w:lineRule="auto"/>
        <w:rPr>
          <w:szCs w:val="24"/>
          <w:lang w:val="en-US" w:eastAsia="en-US"/>
        </w:rPr>
      </w:pPr>
      <w:r w:rsidRPr="00AE7254">
        <w:rPr>
          <w:szCs w:val="24"/>
          <w:lang w:eastAsia="en-US"/>
        </w:rPr>
        <w:t>vaiko izoliavimu, kai suaugusieji riboja vaiko galimybes įsitraukti / dalyvauti įvairiose veiklose kartu su bendraamžiais, atriboja vaiką nuo jo raidai būtinos emocinės, socialinės stimuliacijos:</w:t>
      </w:r>
    </w:p>
    <w:p w14:paraId="4FF042B7"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palikimu vieno ar be priežiūros ilgą laiką;</w:t>
      </w:r>
    </w:p>
    <w:p w14:paraId="4F3C3587"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 xml:space="preserve"> draudimu vaikui bendrauti su bendraamžiais ar draugais;</w:t>
      </w:r>
    </w:p>
    <w:p w14:paraId="53DE6E15"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atskyrimu nuo įvairios jam būtinos emocinės ir socialinės aplinkos;</w:t>
      </w:r>
    </w:p>
    <w:p w14:paraId="17320701"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reikalavimu vaikui nuolat būti namuose / kambaryje;</w:t>
      </w:r>
    </w:p>
    <w:p w14:paraId="75437000"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atribojimu nuo žaidimų su bendraamžiais ir jį džiuginančių veiklų;</w:t>
      </w:r>
    </w:p>
    <w:p w14:paraId="372CAA82"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draudimu vaikui dalyvauti renginiuose, bendraamžių ar šeimos susitikimuose, šventėse;</w:t>
      </w:r>
    </w:p>
    <w:p w14:paraId="47961677"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pernelyg griežtomis bausmėmis už vaiko amžiui įprastą elgesį;</w:t>
      </w:r>
    </w:p>
    <w:p w14:paraId="63E8B9E1"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skatinimu atsisakyti draugų ar socialinių kontaktų, kvietimų;</w:t>
      </w:r>
    </w:p>
    <w:p w14:paraId="722FE718"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per didele vaiko atstovų pagal įstatymą globa ir atsargumu, dėl kurio ribojamas vaiko patyrimas ir mokymasis;</w:t>
      </w:r>
    </w:p>
    <w:p w14:paraId="32C17550" w14:textId="77777777" w:rsidR="00682B0B" w:rsidRPr="00AE7254" w:rsidRDefault="00682B0B" w:rsidP="00951DA3">
      <w:pPr>
        <w:pStyle w:val="Sraopastraipa"/>
        <w:numPr>
          <w:ilvl w:val="1"/>
          <w:numId w:val="10"/>
        </w:numPr>
        <w:spacing w:after="0" w:line="240" w:lineRule="auto"/>
        <w:rPr>
          <w:szCs w:val="24"/>
          <w:lang w:val="en-US" w:eastAsia="en-US"/>
        </w:rPr>
      </w:pPr>
      <w:r w:rsidRPr="00AE7254">
        <w:rPr>
          <w:szCs w:val="24"/>
          <w:lang w:eastAsia="en-US"/>
        </w:rPr>
        <w:t>vaiko socialiniu tvirkinimu, kai suaugusieji palaiko, pritaria ar skatina vaiko dalyvavimą nusikalstamoje ar vaiko amžiaus neatitinkančioje veikloje, leidžia stebėti žiaurų elgesį su gyvūnais, žiūrėti netinkamo seksualinio turinio vaizdus:</w:t>
      </w:r>
    </w:p>
    <w:p w14:paraId="42BE3FA0"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skatinimu ar apdovanojimu už neetišką ar nelegalų elgesį (pvz.: vagystes, melavimą, tyčiojimąsi);</w:t>
      </w:r>
    </w:p>
    <w:p w14:paraId="179BB47F"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skatinimu užsiimti prostitucija;</w:t>
      </w:r>
    </w:p>
    <w:p w14:paraId="4B6817AB"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psichoaktyviųjų medžiagų parūpinimu vaikui arba jų vartojimu kartu su vaiku;</w:t>
      </w:r>
    </w:p>
    <w:p w14:paraId="7360E96A"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leidimu ar skatinimu įsitraukti į veiklas, kurios yra žalingos sau pačiam ar kitiems (pvz., lošimus);</w:t>
      </w:r>
    </w:p>
    <w:p w14:paraId="67E76FBB" w14:textId="77777777" w:rsidR="00682B0B" w:rsidRPr="00AE7254" w:rsidRDefault="00682B0B" w:rsidP="00951DA3">
      <w:pPr>
        <w:pStyle w:val="Sraopastraipa"/>
        <w:numPr>
          <w:ilvl w:val="1"/>
          <w:numId w:val="10"/>
        </w:numPr>
        <w:spacing w:after="0" w:line="240" w:lineRule="auto"/>
        <w:rPr>
          <w:szCs w:val="24"/>
          <w:lang w:val="en-US" w:eastAsia="en-US"/>
        </w:rPr>
      </w:pPr>
      <w:r w:rsidRPr="00AE7254">
        <w:rPr>
          <w:szCs w:val="24"/>
          <w:lang w:eastAsia="en-US"/>
        </w:rPr>
        <w:t>vaiko išnaudojimu / eksploatavimu, kai suaugusieji manipuliuoja vaiku ar verčia jį dalyvauti veiklose, neatitinkančiose vaiko raidos etapo ir poreikių, deleguoja jo amžiaus neatitinkančią atsakomybę:</w:t>
      </w:r>
    </w:p>
    <w:p w14:paraId="34B64C40"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raidos lygį, galimybes ir pajėgumą viršijančiais suaugusiųjų lūkesčiais;</w:t>
      </w:r>
    </w:p>
    <w:p w14:paraId="5097FBA1"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vertimu dalyvauti jam nenorimoje veikloje be pagrįstos priežasties;</w:t>
      </w:r>
    </w:p>
    <w:p w14:paraId="719D3B28"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amžiaus neatitinkančiu reikalavimu prižiūrėti / rūpintis tam tikrais asmenimis;</w:t>
      </w:r>
    </w:p>
    <w:p w14:paraId="37F36E69"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vaiko kaltinimu, gėdinimu, smerkimu dėl kitų elgesio (pvz., tam tikro asmens girtavimo);</w:t>
      </w:r>
    </w:p>
    <w:p w14:paraId="10DF75CF"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pernelyg aukštais lūkesčiais namų ruošos ar kasdienių pareigų vykdymo srityje;</w:t>
      </w:r>
    </w:p>
    <w:p w14:paraId="67B73A7F" w14:textId="77777777" w:rsidR="00682B0B" w:rsidRPr="00AE7254" w:rsidRDefault="00682B0B" w:rsidP="00951DA3">
      <w:pPr>
        <w:pStyle w:val="Sraopastraipa"/>
        <w:numPr>
          <w:ilvl w:val="2"/>
          <w:numId w:val="10"/>
        </w:numPr>
        <w:spacing w:after="0" w:line="240" w:lineRule="auto"/>
        <w:ind w:hanging="657"/>
        <w:rPr>
          <w:szCs w:val="24"/>
          <w:lang w:val="en-US" w:eastAsia="en-US"/>
        </w:rPr>
      </w:pPr>
      <w:r w:rsidRPr="00AE7254">
        <w:rPr>
          <w:szCs w:val="24"/>
          <w:lang w:eastAsia="en-US"/>
        </w:rPr>
        <w:t>unikalių vaiko temperamento ir asmenybės savybių neigimu ir kita.</w:t>
      </w:r>
    </w:p>
    <w:p w14:paraId="7B4C1218" w14:textId="77777777" w:rsidR="00682B0B" w:rsidRPr="00AE7254" w:rsidRDefault="00682B0B" w:rsidP="00951DA3">
      <w:pPr>
        <w:pStyle w:val="Sraopastraipa"/>
        <w:numPr>
          <w:ilvl w:val="0"/>
          <w:numId w:val="10"/>
        </w:numPr>
        <w:spacing w:after="0" w:line="240" w:lineRule="auto"/>
        <w:rPr>
          <w:szCs w:val="24"/>
          <w:lang w:val="en-US" w:eastAsia="en-US"/>
        </w:rPr>
      </w:pPr>
      <w:r w:rsidRPr="00AE7254">
        <w:rPr>
          <w:szCs w:val="24"/>
          <w:lang w:eastAsia="en-US"/>
        </w:rPr>
        <w:t xml:space="preserve">Psichologinis smurtas – sunkiausiai atpažįstama ir nustatoma smurto prieš </w:t>
      </w:r>
      <w:r>
        <w:rPr>
          <w:szCs w:val="24"/>
          <w:lang w:eastAsia="en-US"/>
        </w:rPr>
        <w:t>asmenį</w:t>
      </w:r>
      <w:r w:rsidRPr="00AE7254">
        <w:rPr>
          <w:szCs w:val="24"/>
          <w:lang w:eastAsia="en-US"/>
        </w:rPr>
        <w:t xml:space="preserve"> forma, nes ji nepalieka žymių ant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w:t>
      </w:r>
    </w:p>
    <w:p w14:paraId="305F1B81" w14:textId="77777777" w:rsidR="00682B0B" w:rsidRPr="00AE7254" w:rsidRDefault="00682B0B" w:rsidP="00951DA3">
      <w:pPr>
        <w:pStyle w:val="Sraopastraipa"/>
        <w:numPr>
          <w:ilvl w:val="0"/>
          <w:numId w:val="10"/>
        </w:numPr>
        <w:shd w:val="clear" w:color="auto" w:fill="FFFFFF"/>
        <w:spacing w:after="0" w:line="240" w:lineRule="auto"/>
        <w:rPr>
          <w:szCs w:val="24"/>
          <w:lang w:val="en-US" w:eastAsia="en-US"/>
        </w:rPr>
      </w:pPr>
      <w:r w:rsidRPr="00AE7254">
        <w:rPr>
          <w:szCs w:val="24"/>
          <w:lang w:eastAsia="en-US"/>
        </w:rPr>
        <w:t>Psichologinio smurto atpažinimo kriterijai:</w:t>
      </w:r>
    </w:p>
    <w:p w14:paraId="4BAEF636" w14:textId="77777777" w:rsidR="00682B0B" w:rsidRPr="00AE7254" w:rsidRDefault="00682B0B"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t>vaiko emociniai ir elgesio požymiai:</w:t>
      </w:r>
    </w:p>
    <w:p w14:paraId="12284100"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perdėtas meilumas, lipšnumas su mažai pažįstamais žmonėmis;</w:t>
      </w:r>
    </w:p>
    <w:p w14:paraId="2D524623"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pasitikėjimo savimi stoka, nerimastingumas, perdėtas atsargumas;</w:t>
      </w:r>
    </w:p>
    <w:p w14:paraId="48597BD7"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 xml:space="preserve">artimo ryšio su vaiko atstovais pagal įstatymą stoka (pvz., nesidžiaugia, kai vaiko atstovai pagal įstatymą ateina pasiimti iš </w:t>
      </w:r>
      <w:r>
        <w:rPr>
          <w:szCs w:val="24"/>
          <w:lang w:eastAsia="en-US"/>
        </w:rPr>
        <w:t>ugdymo įstaigos</w:t>
      </w:r>
      <w:r w:rsidRPr="00AE7254">
        <w:rPr>
          <w:szCs w:val="24"/>
          <w:lang w:eastAsia="en-US"/>
        </w:rPr>
        <w:t>);</w:t>
      </w:r>
    </w:p>
    <w:p w14:paraId="2BF0B9C1"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agresyvumas kitų vaikų ar gyvūnų atžvilgiu;</w:t>
      </w:r>
    </w:p>
    <w:p w14:paraId="4D12E200"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lastRenderedPageBreak/>
        <w:t>vaiko amžiaus neatitinkančios žinios, kalba, elgesys (per daug suaugęs arba pernelyg vaikiškas);</w:t>
      </w:r>
    </w:p>
    <w:p w14:paraId="6874FF60"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sunkumai valdyti stiprias emocijas, jų proveržius;</w:t>
      </w:r>
    </w:p>
    <w:p w14:paraId="6B75FCDC"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atsiribojimas / atsitraukimas nuo tam tikro asmens;</w:t>
      </w:r>
    </w:p>
    <w:p w14:paraId="28726ED9"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baimė, neapykanta tam tikro asmens atžvilgiu;</w:t>
      </w:r>
    </w:p>
    <w:p w14:paraId="4913361A"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socialinių įgūdžių stoka, mažai draugų;</w:t>
      </w:r>
    </w:p>
    <w:p w14:paraId="010F50ED"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emocinis nebrandumas (lyginant su bendraamžiais);</w:t>
      </w:r>
    </w:p>
    <w:p w14:paraId="43A04088"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mikčiojimas, apsunkinta kalba;</w:t>
      </w:r>
    </w:p>
    <w:p w14:paraId="75D8703B"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psichosomatiniai skundai (galvos, pilvo skausmai, pykinimas);</w:t>
      </w:r>
    </w:p>
    <w:p w14:paraId="0B567009"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nevalingas šlapinimasis ir tuštinimasis;</w:t>
      </w:r>
    </w:p>
    <w:p w14:paraId="0E14D2A1"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depresija, uždarumas;</w:t>
      </w:r>
    </w:p>
    <w:p w14:paraId="4FE1174B"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save žalojantis elgesys: alkoholio vartojimas, pjaustymasis, suicidiniai bandymai;</w:t>
      </w:r>
    </w:p>
    <w:p w14:paraId="094789EA" w14:textId="77777777" w:rsidR="00682B0B" w:rsidRPr="00AE7254" w:rsidRDefault="00682B0B"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t>psichologinį smurtą prieš vaiką padeda atpažinti suaugusiųjų, psichologiškai smurtaujančių prieš vaiką, elgesio požymiai:</w:t>
      </w:r>
    </w:p>
    <w:p w14:paraId="18829E8B"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nepagarbos vaikui demonstravimas;</w:t>
      </w:r>
    </w:p>
    <w:p w14:paraId="6608E760"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negatyvūs pasisakymai apie vaiką;</w:t>
      </w:r>
    </w:p>
    <w:p w14:paraId="7EA14682"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emocijų vaiko atžvilgiu nerodymas, vengimas vaiką paliesti, apkabinti;</w:t>
      </w:r>
    </w:p>
    <w:p w14:paraId="0C1AD401"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nesirūpinimas medicininiais vaiko poreikiais;</w:t>
      </w:r>
    </w:p>
    <w:p w14:paraId="7C43D7B1"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vaiko pravardžiavimas, viešas jo žeminimas;</w:t>
      </w:r>
    </w:p>
    <w:p w14:paraId="51B69D62"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nuolatiniai grasinimai vaikui sukelti fizinę žalą arba vaiko vertimas stebėti kaip smurtaujama prieš jo mylimą asmenį ar gyvūną;</w:t>
      </w:r>
    </w:p>
    <w:p w14:paraId="65C08AA5"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nerealistinių lūkesčių vaiko atžvilgiu puoselėjimas;</w:t>
      </w:r>
    </w:p>
    <w:p w14:paraId="2693D82D"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vaiko išnaudojimas namuose kaip tarno ar tam tikro asmens mažesniems vaikams prižiūrėti;</w:t>
      </w:r>
    </w:p>
    <w:p w14:paraId="10D8EFF9" w14:textId="77777777" w:rsidR="00682B0B" w:rsidRPr="00AE7254" w:rsidRDefault="00682B0B" w:rsidP="00951DA3">
      <w:pPr>
        <w:pStyle w:val="Sraopastraipa"/>
        <w:numPr>
          <w:ilvl w:val="2"/>
          <w:numId w:val="10"/>
        </w:numPr>
        <w:spacing w:after="0" w:line="257" w:lineRule="atLeast"/>
        <w:ind w:hanging="657"/>
        <w:rPr>
          <w:szCs w:val="24"/>
          <w:lang w:val="en-US" w:eastAsia="en-US"/>
        </w:rPr>
      </w:pPr>
      <w:r w:rsidRPr="00AE7254">
        <w:rPr>
          <w:szCs w:val="24"/>
          <w:lang w:eastAsia="en-US"/>
        </w:rPr>
        <w:t>vaiko įtraukimas į „suaugusiųjų reikalus“, pvz.: skyrybas, tam tikrų asmenų tarpusavio konfliktus.</w:t>
      </w:r>
    </w:p>
    <w:p w14:paraId="6D7ACAB8" w14:textId="77777777" w:rsidR="00682B0B" w:rsidRPr="00AE7254" w:rsidRDefault="00682B0B" w:rsidP="00951DA3">
      <w:pPr>
        <w:pStyle w:val="Sraopastraipa"/>
        <w:numPr>
          <w:ilvl w:val="0"/>
          <w:numId w:val="10"/>
        </w:numPr>
        <w:spacing w:after="0" w:line="240" w:lineRule="auto"/>
        <w:rPr>
          <w:szCs w:val="24"/>
          <w:lang w:val="en-US" w:eastAsia="en-US"/>
        </w:rPr>
      </w:pPr>
      <w:r w:rsidRPr="00AE7254">
        <w:rPr>
          <w:szCs w:val="24"/>
          <w:lang w:eastAsia="en-US"/>
        </w:rPr>
        <w:t>Seksualinis smurtas prieš vaiką gali pasireikšti:</w:t>
      </w:r>
    </w:p>
    <w:p w14:paraId="1ABFD594"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seksualiniais santykiais su prasiskverbimu (analiniais, vaginaliniais, oraliniais);</w:t>
      </w:r>
    </w:p>
    <w:p w14:paraId="4C71556C"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daiktų kišimu į lytinus organus;</w:t>
      </w:r>
    </w:p>
    <w:p w14:paraId="32E6F517"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vaiko glostymu, lietimu, bučiavimu, masturbavimu siekiant seksualiai pasitenkinti;</w:t>
      </w:r>
    </w:p>
    <w:p w14:paraId="61553990"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vertimu glostyti ar masturbuoti tam tikrą asmenį, bučiuoti, čiulpti, kandžioti jo lytinius organus;</w:t>
      </w:r>
    </w:p>
    <w:p w14:paraId="1D8E2AB9"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lytinių organų demonstravimu vaikui;</w:t>
      </w:r>
    </w:p>
    <w:p w14:paraId="7209B3C6"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vertimu ar siūlymu vaikui nusirenginėti, masturbuotis tam tikro asmens akivaizdoje;</w:t>
      </w:r>
    </w:p>
    <w:p w14:paraId="7942B873"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vaiko įtraukimu į pornografinę veiklą ar prostituciją;</w:t>
      </w:r>
    </w:p>
    <w:p w14:paraId="0FAB07FF" w14:textId="77777777" w:rsidR="00682B0B" w:rsidRPr="00AE7254" w:rsidRDefault="00682B0B" w:rsidP="00951DA3">
      <w:pPr>
        <w:pStyle w:val="Sraopastraipa"/>
        <w:numPr>
          <w:ilvl w:val="1"/>
          <w:numId w:val="10"/>
        </w:numPr>
        <w:spacing w:line="240" w:lineRule="auto"/>
        <w:rPr>
          <w:szCs w:val="24"/>
          <w:lang w:val="en-US" w:eastAsia="en-US"/>
        </w:rPr>
      </w:pPr>
      <w:r w:rsidRPr="00AE7254">
        <w:rPr>
          <w:szCs w:val="24"/>
          <w:lang w:eastAsia="en-US"/>
        </w:rPr>
        <w:t>seksualinio pobūdžio kalbomis su vaiku, nepadorių gestų, pornografinio turinio medžiagos demonstravimu vaikui siekiant seksualinių tikslų.</w:t>
      </w:r>
    </w:p>
    <w:p w14:paraId="2F5E6AA0" w14:textId="77777777" w:rsidR="00682B0B" w:rsidRPr="00AE7254" w:rsidRDefault="00682B0B" w:rsidP="00951DA3">
      <w:pPr>
        <w:pStyle w:val="Sraopastraipa"/>
        <w:numPr>
          <w:ilvl w:val="0"/>
          <w:numId w:val="10"/>
        </w:numPr>
        <w:spacing w:line="240" w:lineRule="auto"/>
        <w:rPr>
          <w:szCs w:val="24"/>
          <w:lang w:val="en-US" w:eastAsia="en-US"/>
        </w:rPr>
      </w:pPr>
      <w:r w:rsidRPr="00AE7254">
        <w:rPr>
          <w:szCs w:val="24"/>
          <w:lang w:eastAsia="en-US"/>
        </w:rPr>
        <w:t>Seksualinio smurto atpažinimo kriterijai:</w:t>
      </w:r>
    </w:p>
    <w:p w14:paraId="542D3D50" w14:textId="77777777" w:rsidR="00682B0B" w:rsidRPr="00AE7254" w:rsidRDefault="00682B0B"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t>fiziniai požymiai:</w:t>
      </w:r>
    </w:p>
    <w:p w14:paraId="669600F3"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nėštumas;</w:t>
      </w:r>
    </w:p>
    <w:p w14:paraId="23AF50C8"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lytiniu keliu plintančios infekcijos;</w:t>
      </w:r>
    </w:p>
    <w:p w14:paraId="17BACEB8"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poodinės kraujosruvos, nubrozdinimai išorinių lytinių organų, krūtų, sėdmenų, vidinių šlaunų paviršių srityje, kurių negalima paaiškinti atsitiktine trauma;</w:t>
      </w:r>
    </w:p>
    <w:p w14:paraId="749915F3"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nepaaiškinamas kraujavimas iš išorinių lytinių organų, makšties;</w:t>
      </w:r>
    </w:p>
    <w:p w14:paraId="2FEBF274"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patinimai, skausmas, niežėjimas analinėje ar išorinių lytinių organų srityje;</w:t>
      </w:r>
    </w:p>
    <w:p w14:paraId="09C12AA1"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skausmingas šlapinimasis;</w:t>
      </w:r>
    </w:p>
    <w:p w14:paraId="528D17D6"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sunkumai sėdint ar vaikštant;</w:t>
      </w:r>
    </w:p>
    <w:p w14:paraId="09D8532C"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suplėšyti, dėmėti ar kruvini drabužiai;</w:t>
      </w:r>
    </w:p>
    <w:p w14:paraId="4AFB7E13" w14:textId="77777777" w:rsidR="00682B0B" w:rsidRPr="00AE7254" w:rsidRDefault="00682B0B"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sutrikęs miegas, valgymo sutrikimai;</w:t>
      </w:r>
    </w:p>
    <w:p w14:paraId="2D20767F" w14:textId="77777777" w:rsidR="00682B0B" w:rsidRPr="00AE7254" w:rsidRDefault="00682B0B"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t>emocijų ir elgesio požymiai:</w:t>
      </w:r>
    </w:p>
    <w:p w14:paraId="516EA693"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 nuolatinis savo genitalijų lietimas, trynimas (net iki skausmo);</w:t>
      </w:r>
    </w:p>
    <w:p w14:paraId="1CF93756"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viešas masturbavimasis, nesiliaujantis net ir vaiką sudrausminus;</w:t>
      </w:r>
    </w:p>
    <w:p w14:paraId="1FCCA13B"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lastRenderedPageBreak/>
        <w:t>vaiko amžiaus neatitinkančios seksualinės žinios, atviras įvairių seksualinių dalykų klausinėjimas (net ir nepažįstamų žmonių);</w:t>
      </w:r>
    </w:p>
    <w:p w14:paraId="085216C0"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seksualinio turinio žaidimai; žaidžiant demonstruojama agresija, priešiškumas savo arba priešingai lyčiai;</w:t>
      </w:r>
    </w:p>
    <w:p w14:paraId="503F6DB6"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lytinio akto su kitais vaikais, gyvūnais ar žaislais imitavimas;</w:t>
      </w:r>
    </w:p>
    <w:p w14:paraId="2C60AE2B"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daiktų kišimas sau ar kitiems į vaginą, užpakalį;</w:t>
      </w:r>
    </w:p>
    <w:p w14:paraId="1406734D"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nusirenginėjimas nuogai arba įkyrūs prašymai, kitų nurenginėjimas;</w:t>
      </w:r>
    </w:p>
    <w:p w14:paraId="568215FB"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savo kūno gėdijimasis / nekentimas / bjaurėjimasis juo;</w:t>
      </w:r>
    </w:p>
    <w:p w14:paraId="57922330"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suaugusiojo lietimas, „gundymas“, įmantrus, provokuojantis elgesys;</w:t>
      </w:r>
    </w:p>
    <w:p w14:paraId="1C5CBC96"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vengimas nusirengti prie kitų žmonių (pvz., per kūno kultūros pamokas);</w:t>
      </w:r>
    </w:p>
    <w:p w14:paraId="2CBB794C"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susivaržymas, susikaustymas, įtampa judant, žaidžiant, sportuojant;</w:t>
      </w:r>
    </w:p>
    <w:p w14:paraId="2F2911EE"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įtampa, sustingimas, baimė būti suaugusių žmonių liečiamu, keliamu, apkabinamu, sodinamu ant kelių;</w:t>
      </w:r>
    </w:p>
    <w:p w14:paraId="55A1AF93"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tam tikrų konkrečių vietų baimė, vengimas (pvz.: vonios ar tualeto kambario, tamsių vietų);</w:t>
      </w:r>
    </w:p>
    <w:p w14:paraId="36D98B9F" w14:textId="77777777" w:rsidR="00682B0B" w:rsidRPr="00AE7254" w:rsidRDefault="00682B0B"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seksualinio turinio detalių, simbolių piešimas;</w:t>
      </w:r>
    </w:p>
    <w:p w14:paraId="52CE17D8"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vaikams, patiriantiems seksualinį smurtą, gali pasireikšti ir kiti, nespecifiški požymiai, kurie galimi ir esant kitokio pobūdžio problemoms:</w:t>
      </w:r>
    </w:p>
    <w:p w14:paraId="4775A571"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pernelyg nuolankus, paklusnus elgesys;</w:t>
      </w:r>
    </w:p>
    <w:p w14:paraId="0758B014"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socialinių kontaktų vengimas, izoliacija;</w:t>
      </w:r>
    </w:p>
    <w:p w14:paraId="7067A270"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nesidomėjimas iki tol mėgta veikla;</w:t>
      </w:r>
    </w:p>
    <w:p w14:paraId="52CFA536"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artumo, intymumo, fizinio kontakto baimė;</w:t>
      </w:r>
    </w:p>
    <w:p w14:paraId="0301F2A5"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dėmesio koncentravimo sunkumai;</w:t>
      </w:r>
    </w:p>
    <w:p w14:paraId="7CC6583D"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nepasitikėjimas suaugusiaisiais;</w:t>
      </w:r>
    </w:p>
    <w:p w14:paraId="6034141F"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konkrečių asmenų baimė ar baimė likti vienam su tam tikru asmeniu;</w:t>
      </w:r>
    </w:p>
    <w:p w14:paraId="48F4D2B0"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depresija, suicidiniai bandymai;</w:t>
      </w:r>
    </w:p>
    <w:p w14:paraId="73437337"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agresyvus elgesys;</w:t>
      </w:r>
    </w:p>
    <w:p w14:paraId="7DA7F78B"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apetito sutrikimai;</w:t>
      </w:r>
    </w:p>
    <w:p w14:paraId="2FD0855C"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miego sutrikimai, naktiniai košmarai, baimė eiti miegoti;</w:t>
      </w:r>
    </w:p>
    <w:p w14:paraId="6D98E99E"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regresyvus elgesys;</w:t>
      </w:r>
    </w:p>
    <w:p w14:paraId="1E475261" w14:textId="77777777" w:rsidR="00682B0B" w:rsidRPr="002F1775" w:rsidRDefault="00682B0B"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piktnaudžiavimas psichoaktyviomis medžiagomis.</w:t>
      </w:r>
    </w:p>
    <w:p w14:paraId="31301002" w14:textId="77777777" w:rsidR="00682B0B" w:rsidRPr="002F1775" w:rsidRDefault="00682B0B" w:rsidP="00951DA3">
      <w:pPr>
        <w:pStyle w:val="Sraopastraipa"/>
        <w:numPr>
          <w:ilvl w:val="0"/>
          <w:numId w:val="10"/>
        </w:numPr>
        <w:spacing w:after="0" w:line="240" w:lineRule="auto"/>
        <w:rPr>
          <w:szCs w:val="24"/>
          <w:lang w:val="en-US" w:eastAsia="en-US"/>
        </w:rPr>
      </w:pPr>
      <w:r w:rsidRPr="002F1775">
        <w:rPr>
          <w:szCs w:val="24"/>
          <w:lang w:eastAsia="en-US"/>
        </w:rPr>
        <w:t>Nepriežiūra gali pasireikšti: </w:t>
      </w:r>
    </w:p>
    <w:p w14:paraId="1BE2DC1E" w14:textId="77777777" w:rsidR="00682B0B" w:rsidRPr="002F1775" w:rsidRDefault="00682B0B" w:rsidP="00951DA3">
      <w:pPr>
        <w:pStyle w:val="Sraopastraipa"/>
        <w:numPr>
          <w:ilvl w:val="1"/>
          <w:numId w:val="10"/>
        </w:numPr>
        <w:spacing w:after="0" w:line="240" w:lineRule="auto"/>
        <w:rPr>
          <w:szCs w:val="24"/>
          <w:lang w:val="en-US" w:eastAsia="en-US"/>
        </w:rPr>
      </w:pPr>
      <w:r w:rsidRPr="002F1775">
        <w:rPr>
          <w:szCs w:val="24"/>
          <w:lang w:eastAsia="en-US"/>
        </w:rPr>
        <w:t>fiziniu apleistumu: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w:t>
      </w:r>
    </w:p>
    <w:p w14:paraId="692337FF" w14:textId="77777777" w:rsidR="00682B0B" w:rsidRPr="002F1775" w:rsidRDefault="00682B0B" w:rsidP="00951DA3">
      <w:pPr>
        <w:pStyle w:val="Sraopastraipa"/>
        <w:numPr>
          <w:ilvl w:val="1"/>
          <w:numId w:val="10"/>
        </w:numPr>
        <w:spacing w:after="0" w:line="240" w:lineRule="auto"/>
        <w:rPr>
          <w:szCs w:val="24"/>
          <w:lang w:val="en-US" w:eastAsia="en-US"/>
        </w:rPr>
      </w:pPr>
      <w:r w:rsidRPr="002F1775">
        <w:rPr>
          <w:szCs w:val="24"/>
          <w:lang w:eastAsia="en-US"/>
        </w:rPr>
        <w:t>emociniu apleistumu: netenkinami vaiko psichologiniai poreikiai (pvz.: nebendraujama su vaiku, nesidomima jo interesais);</w:t>
      </w:r>
    </w:p>
    <w:p w14:paraId="07282E52" w14:textId="77777777" w:rsidR="00682B0B" w:rsidRPr="002F1775" w:rsidRDefault="00682B0B" w:rsidP="00951DA3">
      <w:pPr>
        <w:pStyle w:val="Sraopastraipa"/>
        <w:numPr>
          <w:ilvl w:val="1"/>
          <w:numId w:val="10"/>
        </w:numPr>
        <w:spacing w:after="0" w:line="240" w:lineRule="auto"/>
        <w:rPr>
          <w:szCs w:val="24"/>
          <w:lang w:val="en-US" w:eastAsia="en-US"/>
        </w:rPr>
      </w:pPr>
      <w:r w:rsidRPr="002F1775">
        <w:rPr>
          <w:szCs w:val="24"/>
          <w:lang w:eastAsia="en-US"/>
        </w:rPr>
        <w:t>socialiniu apleistumu: nesirūpinama vaiko išsilavinimu, socializacija.</w:t>
      </w:r>
    </w:p>
    <w:p w14:paraId="2B85BCDB" w14:textId="77777777" w:rsidR="00682B0B" w:rsidRPr="002F1775" w:rsidRDefault="00682B0B" w:rsidP="00951DA3">
      <w:pPr>
        <w:pStyle w:val="Sraopastraipa"/>
        <w:numPr>
          <w:ilvl w:val="0"/>
          <w:numId w:val="10"/>
        </w:numPr>
        <w:shd w:val="clear" w:color="auto" w:fill="FFFFFF"/>
        <w:spacing w:after="0" w:line="240" w:lineRule="auto"/>
        <w:rPr>
          <w:szCs w:val="24"/>
          <w:lang w:val="en-US" w:eastAsia="en-US"/>
        </w:rPr>
      </w:pPr>
      <w:r w:rsidRPr="002F1775">
        <w:rPr>
          <w:szCs w:val="24"/>
          <w:lang w:eastAsia="en-US"/>
        </w:rPr>
        <w:t>Nepriežiūros atpažinimo kriterijai:</w:t>
      </w:r>
    </w:p>
    <w:p w14:paraId="44AAF8D2"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 vaikas per menkai lyginant su savo bendraamžiais fiziškai išsivystęs (pvz., mažo svorio, ūgio), kai tam nėra medicininių priežasčių;</w:t>
      </w:r>
    </w:p>
    <w:p w14:paraId="6E187344"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netvarkinga vaiko išvaizda – murzinas, purvini drabužiai, suplyšusi avalynė;</w:t>
      </w:r>
    </w:p>
    <w:p w14:paraId="3B0AF5E2"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vaiko apranga neatitinkanti sezono, oro sąlygų;</w:t>
      </w:r>
    </w:p>
    <w:p w14:paraId="2E87B472"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vaiko dantys išgedę ir netaisomi, negydomos burnos ertmės ligos;</w:t>
      </w:r>
    </w:p>
    <w:p w14:paraId="27224EFC"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mieguistas, sunkiai susikaupia, apatiškas;</w:t>
      </w:r>
    </w:p>
    <w:p w14:paraId="6A3CDDA8"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nuolat alkanas, vagiliauja maistą;</w:t>
      </w:r>
    </w:p>
    <w:p w14:paraId="3C105424"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neturi būtiniausių mokyklinių priemonių;</w:t>
      </w:r>
    </w:p>
    <w:p w14:paraId="5978C850"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gali vagiliauti įvairius daiktus iš mokyklos, grupės / klasės vaikų; </w:t>
      </w:r>
    </w:p>
    <w:p w14:paraId="09A979BC"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 xml:space="preserve">vaikas nereguliariai lanko mokyklą, vaiko teisėti atstovai pagal įstatymą nesilaiko, pažeidžia mokyklos vidaus tvarkos taisykles (pvz.: vaikas pernelyg vėlai / anksti atvedamas, </w:t>
      </w:r>
      <w:r w:rsidRPr="002F1775">
        <w:rPr>
          <w:szCs w:val="24"/>
          <w:lang w:eastAsia="en-US"/>
        </w:rPr>
        <w:lastRenderedPageBreak/>
        <w:t>„pamirštama“ jį pasiimti nustatytu laiku; vėluoja į pamokas, praleidžia jas be pateisinamos priežasties);</w:t>
      </w:r>
    </w:p>
    <w:p w14:paraId="45AFDE83"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vaiką atveda ar pasiima iš mokyklos jam mažai pažįstami, nuolat vis kiti, neblaivūs, netinkamai besielgiantys suaugusieji;</w:t>
      </w:r>
    </w:p>
    <w:p w14:paraId="06F830CB"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pastebimas elgetaujantis, valkataujantis po pamokų;</w:t>
      </w:r>
    </w:p>
    <w:p w14:paraId="7A74901E"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neturi socialių įgūdžių ar jie nepakankami jo amžiui;</w:t>
      </w:r>
    </w:p>
    <w:p w14:paraId="64C9CDD3"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žemas savęs vertinimas, vaikas – itin paklusnus;</w:t>
      </w:r>
    </w:p>
    <w:p w14:paraId="2CEA0C78" w14:textId="77777777" w:rsidR="00682B0B" w:rsidRPr="002F1775" w:rsidRDefault="00682B0B"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turi žalingų įpročių. </w:t>
      </w:r>
    </w:p>
    <w:p w14:paraId="29ED11E4" w14:textId="77777777" w:rsidR="00682B0B" w:rsidRPr="000D4EE4" w:rsidRDefault="00682B0B" w:rsidP="002F1775">
      <w:pPr>
        <w:pStyle w:val="Sraopastraipa"/>
        <w:numPr>
          <w:ilvl w:val="0"/>
          <w:numId w:val="10"/>
        </w:numPr>
        <w:shd w:val="clear" w:color="auto" w:fill="FFFFFF"/>
        <w:spacing w:after="0" w:line="240" w:lineRule="auto"/>
        <w:ind w:right="0"/>
        <w:rPr>
          <w:szCs w:val="24"/>
          <w:lang w:val="en-US" w:eastAsia="en-US"/>
        </w:rPr>
      </w:pPr>
      <w:r w:rsidRPr="002F1775">
        <w:rPr>
          <w:szCs w:val="24"/>
          <w:lang w:eastAsia="en-US"/>
        </w:rPr>
        <w:t>Smurtas artimoje aplinkoje gali pasireikšti ir kitomis formomis ir (ar) požymiais.</w:t>
      </w:r>
    </w:p>
    <w:p w14:paraId="06D41772" w14:textId="77777777" w:rsidR="00682B0B" w:rsidRDefault="00682B0B" w:rsidP="00F36BCA">
      <w:pPr>
        <w:spacing w:after="0" w:line="240" w:lineRule="auto"/>
        <w:ind w:right="0" w:firstLine="0"/>
        <w:jc w:val="center"/>
        <w:rPr>
          <w:b/>
          <w:bCs/>
          <w:sz w:val="27"/>
          <w:szCs w:val="27"/>
          <w:lang w:eastAsia="en-US"/>
        </w:rPr>
      </w:pPr>
    </w:p>
    <w:p w14:paraId="11942C0F" w14:textId="77777777" w:rsidR="00682B0B" w:rsidRPr="00F36BCA" w:rsidRDefault="00682B0B" w:rsidP="00F36BCA">
      <w:pPr>
        <w:spacing w:after="0" w:line="240" w:lineRule="auto"/>
        <w:ind w:right="0" w:firstLine="0"/>
        <w:jc w:val="center"/>
        <w:rPr>
          <w:sz w:val="27"/>
          <w:szCs w:val="27"/>
          <w:lang w:val="en-US" w:eastAsia="en-US"/>
        </w:rPr>
      </w:pPr>
      <w:r w:rsidRPr="00F36BCA">
        <w:rPr>
          <w:b/>
          <w:bCs/>
          <w:sz w:val="27"/>
          <w:szCs w:val="27"/>
          <w:lang w:eastAsia="en-US"/>
        </w:rPr>
        <w:t>I</w:t>
      </w:r>
      <w:r>
        <w:rPr>
          <w:b/>
          <w:bCs/>
          <w:sz w:val="27"/>
          <w:szCs w:val="27"/>
          <w:lang w:eastAsia="en-US"/>
        </w:rPr>
        <w:t>II</w:t>
      </w:r>
      <w:r w:rsidRPr="00F36BCA">
        <w:rPr>
          <w:b/>
          <w:bCs/>
          <w:sz w:val="27"/>
          <w:szCs w:val="27"/>
          <w:lang w:eastAsia="en-US"/>
        </w:rPr>
        <w:t> SKYRIUS</w:t>
      </w:r>
    </w:p>
    <w:p w14:paraId="7C6B0566" w14:textId="77777777" w:rsidR="00682B0B" w:rsidRPr="00F36BCA" w:rsidRDefault="00682B0B" w:rsidP="00AE09FA">
      <w:pPr>
        <w:spacing w:after="0" w:line="240" w:lineRule="auto"/>
        <w:ind w:right="0" w:firstLine="0"/>
        <w:jc w:val="center"/>
        <w:rPr>
          <w:sz w:val="27"/>
          <w:szCs w:val="27"/>
          <w:lang w:val="en-US" w:eastAsia="en-US"/>
        </w:rPr>
      </w:pPr>
      <w:r w:rsidRPr="00F36BCA">
        <w:rPr>
          <w:b/>
          <w:bCs/>
          <w:sz w:val="27"/>
          <w:szCs w:val="27"/>
          <w:lang w:eastAsia="en-US"/>
        </w:rPr>
        <w:t>DARBUOTOJŲ VEIKSMAI, KILUS ĮTARIMUI DĖL GALIMO SMURTO ARTIMOJE APLINKOJE</w:t>
      </w:r>
    </w:p>
    <w:p w14:paraId="30BB24F9" w14:textId="77777777" w:rsidR="00682B0B" w:rsidRPr="00F36BCA" w:rsidRDefault="00682B0B" w:rsidP="00F36BCA">
      <w:pPr>
        <w:spacing w:after="0" w:line="240" w:lineRule="auto"/>
        <w:ind w:right="0" w:firstLine="720"/>
        <w:jc w:val="center"/>
        <w:rPr>
          <w:sz w:val="27"/>
          <w:szCs w:val="27"/>
          <w:lang w:val="en-US" w:eastAsia="en-US"/>
        </w:rPr>
      </w:pPr>
      <w:r w:rsidRPr="00F36BCA">
        <w:rPr>
          <w:b/>
          <w:bCs/>
          <w:sz w:val="27"/>
          <w:szCs w:val="27"/>
          <w:lang w:eastAsia="en-US"/>
        </w:rPr>
        <w:t> </w:t>
      </w:r>
    </w:p>
    <w:p w14:paraId="1686354F" w14:textId="77777777" w:rsidR="00682B0B" w:rsidRPr="001B335E" w:rsidRDefault="00682B0B" w:rsidP="00951DA3">
      <w:pPr>
        <w:pStyle w:val="Sraopastraipa"/>
        <w:numPr>
          <w:ilvl w:val="0"/>
          <w:numId w:val="10"/>
        </w:numPr>
        <w:spacing w:after="0" w:line="240" w:lineRule="auto"/>
        <w:ind w:right="0"/>
        <w:rPr>
          <w:color w:val="auto"/>
          <w:szCs w:val="24"/>
        </w:rPr>
      </w:pPr>
      <w:r w:rsidRPr="001B335E">
        <w:rPr>
          <w:color w:val="auto"/>
          <w:szCs w:val="24"/>
        </w:rPr>
        <w:t xml:space="preserve">Pokalbio su vaiku, galimai patyrusiu smurtą artimoje aplinkoje, ypatumai pateikiami Priede Nr. </w:t>
      </w:r>
      <w:r>
        <w:rPr>
          <w:color w:val="auto"/>
          <w:szCs w:val="24"/>
        </w:rPr>
        <w:t>4</w:t>
      </w:r>
      <w:r w:rsidRPr="001B335E">
        <w:rPr>
          <w:color w:val="auto"/>
          <w:szCs w:val="24"/>
        </w:rPr>
        <w:t>. Šios rekomendacijos su būtinais pakeitimais taikomos ir bendraujant su suaugusiu asmeniu.</w:t>
      </w:r>
    </w:p>
    <w:p w14:paraId="35B7CACD" w14:textId="77777777" w:rsidR="00682B0B" w:rsidRDefault="00682B0B" w:rsidP="00951DA3">
      <w:pPr>
        <w:pStyle w:val="Sraopastraipa"/>
        <w:numPr>
          <w:ilvl w:val="0"/>
          <w:numId w:val="10"/>
        </w:numPr>
        <w:spacing w:after="5" w:line="240" w:lineRule="auto"/>
        <w:ind w:right="0"/>
      </w:pPr>
      <w:r>
        <w:t>Darbuotojo atliekami veiksmai, kai bendraujama su smurtą artimoje aplinkoje patyrusiu asmeniu: 1) išklauso ir užfiksuojama asmens sakomus faktus ir kitas reikšmingas aplinkybes; 2) pasitikslina ar teisingai suprato išdėstytas aplinkybes; 3) padėkoja, kad pasitiki juo ir dalinasi informacija; 4) akcentuoja, kad smurtinis elgesys yra nepriimtinas, nepateisinamas jokiomis aplinkybėmis; 5) pasiteirauja ar kreipėsi į policiją, ar ieškojo pagalbos, ar kreipėsi į emocinės paramos linijas; 6) suteikia informaciją apie specializuotos kompleksinės pagalbos centrą (</w:t>
      </w:r>
      <w:r w:rsidRPr="005F1E5D">
        <w:t>Lietuvos agentūros „SOS vaikai“ Panevėžio skyrius</w:t>
      </w:r>
      <w:r>
        <w:t>, k</w:t>
      </w:r>
      <w:r w:rsidRPr="005F1E5D">
        <w:t>onsultan</w:t>
      </w:r>
      <w:r>
        <w:t xml:space="preserve">čių tel. nr. </w:t>
      </w:r>
      <w:r w:rsidRPr="005F1E5D">
        <w:t xml:space="preserve"> – 8 685 65540, 8 675 30038, 8 671 80080</w:t>
      </w:r>
      <w:r>
        <w:t xml:space="preserve">, el. p. </w:t>
      </w:r>
      <w:r w:rsidRPr="005F1E5D">
        <w:t>pagalba@pagalbaseimoms.lt</w:t>
      </w:r>
      <w:r>
        <w:t>), emocinės paramos linijas (</w:t>
      </w:r>
      <w:r w:rsidRPr="00C41335">
        <w:t>https://socmin.lrv.lt/lt/veiklos-sritys/socialine-integracija/emocine-ir-psichologine-pagalba</w:t>
      </w:r>
      <w:r>
        <w:t xml:space="preserve">). </w:t>
      </w:r>
    </w:p>
    <w:p w14:paraId="66EBEFAA" w14:textId="77777777" w:rsidR="00682B0B" w:rsidRDefault="00682B0B" w:rsidP="00951DA3">
      <w:pPr>
        <w:numPr>
          <w:ilvl w:val="0"/>
          <w:numId w:val="10"/>
        </w:numPr>
        <w:spacing w:after="5" w:line="240" w:lineRule="auto"/>
        <w:ind w:left="426" w:right="0" w:hanging="426"/>
      </w:pPr>
      <w:r>
        <w:t>Darbuotojo atliekami veiksmai, kai bendraujama su smurto artimoje aplinkoje pavojų patiriančiu asmeniu: 1) išklauso ir užfiksuojama asmens sakomus faktus ir kitas reikšmingas aplinkybes; 2) pasitikslina ar teisingai suprato išdėstytas aplinkybes; 3) padėkoja, kad pasitiki juo ir dalinasi informacija; 3) akcentuoja, kad smurtinis elgesys yra nepriimtinas, nepateisinamas jokiomis aplinkybėmis; 4) pasiteirauja ar kreipėsi į policiją, ar ieškojo pagalbos, ar kreipėsi į emocinės paramos linijas; 5) suteikia informaciją apie specializuotos kompleksinės pagalbos centrą (</w:t>
      </w:r>
      <w:r w:rsidRPr="005F1E5D">
        <w:t>Lietuvos agentūros „SOS vaikai“ Panevėžio skyrius</w:t>
      </w:r>
      <w:r>
        <w:t>, k</w:t>
      </w:r>
      <w:r w:rsidRPr="005F1E5D">
        <w:t>onsultan</w:t>
      </w:r>
      <w:r>
        <w:t xml:space="preserve">čių tel. nr. </w:t>
      </w:r>
      <w:r w:rsidRPr="005F1E5D">
        <w:t xml:space="preserve"> – 8 685 65540, 8 675 30038, 8 671 80080</w:t>
      </w:r>
      <w:r>
        <w:t xml:space="preserve">, el. p. </w:t>
      </w:r>
      <w:r w:rsidRPr="005F1E5D">
        <w:t>pagalba@pagalbaseimoms.lt</w:t>
      </w:r>
      <w:r>
        <w:t>), emocinės paramos linijas (</w:t>
      </w:r>
      <w:r w:rsidRPr="00616B70">
        <w:t>https://socmin.lrv.lt/lt/veiklos-sritys/socialine-integracija/emocine-ir-psichologine-pagalba</w:t>
      </w:r>
      <w:r>
        <w:t xml:space="preserve">). </w:t>
      </w:r>
    </w:p>
    <w:p w14:paraId="04563AC2" w14:textId="77777777" w:rsidR="00682B0B" w:rsidRDefault="00682B0B" w:rsidP="00951DA3">
      <w:pPr>
        <w:numPr>
          <w:ilvl w:val="0"/>
          <w:numId w:val="10"/>
        </w:numPr>
        <w:spacing w:after="5" w:line="240" w:lineRule="auto"/>
        <w:ind w:left="426" w:right="0" w:hanging="426"/>
      </w:pPr>
      <w:r>
        <w:t>Darbuotojas, kuris pagrįstai įtaria smurtą artimoje aplinkoje, turi kaip įmanoma greičiau, tačiau ne vėliau kaip per 24 val. nuo informacijos sužinojimo, informuoti įstaigos vadovą apie įtariamą atvejį ir pateikti visą turimą ir žinomą informaciją.</w:t>
      </w:r>
    </w:p>
    <w:p w14:paraId="7B18CA76" w14:textId="77777777" w:rsidR="00682B0B" w:rsidRPr="00951DA3" w:rsidRDefault="00682B0B" w:rsidP="00951DA3">
      <w:pPr>
        <w:numPr>
          <w:ilvl w:val="0"/>
          <w:numId w:val="10"/>
        </w:numPr>
        <w:spacing w:after="5" w:line="240" w:lineRule="auto"/>
        <w:ind w:left="426" w:right="0" w:hanging="426"/>
      </w:pPr>
      <w:r>
        <w:t xml:space="preserve">Direktorius, gavęs informaciją apie įtariamą smurto artimoje aplinkoje atvejį, nedelsiant įvertina visas žinomas aplinkybes ir priima sprendimą dėl informavimo </w:t>
      </w:r>
      <w:r w:rsidRPr="00D47E64">
        <w:t>specializuot</w:t>
      </w:r>
      <w:r>
        <w:t>ą</w:t>
      </w:r>
      <w:r w:rsidRPr="00D47E64">
        <w:t xml:space="preserve"> </w:t>
      </w:r>
      <w:r w:rsidRPr="00951DA3">
        <w:t>kompleksinės pagalbos centrą apie smurto artimoje aplinkoje pavojų patiriantį asmenį, o apie smurtą patyrusį asmenį – specializuotos kompleksinės pagalbos centrą ir policiją.</w:t>
      </w:r>
    </w:p>
    <w:p w14:paraId="011C1498" w14:textId="77777777" w:rsidR="00682B0B" w:rsidRPr="00951DA3" w:rsidRDefault="00682B0B" w:rsidP="00951DA3">
      <w:pPr>
        <w:pStyle w:val="Sraopastraipa"/>
        <w:numPr>
          <w:ilvl w:val="0"/>
          <w:numId w:val="10"/>
        </w:numPr>
        <w:spacing w:line="240" w:lineRule="auto"/>
        <w:ind w:right="0"/>
        <w:rPr>
          <w:bCs/>
        </w:rPr>
      </w:pPr>
      <w:r w:rsidRPr="00951DA3">
        <w:t>Direktoriui, priėmus sprendimą informuoti specializuotą kompleksinės paramos centrą  ar policiją,</w:t>
      </w:r>
      <w:r w:rsidRPr="00951DA3">
        <w:rPr>
          <w:b/>
        </w:rPr>
        <w:t xml:space="preserve"> </w:t>
      </w:r>
      <w:r w:rsidRPr="00951DA3">
        <w:rPr>
          <w:bCs/>
        </w:rPr>
        <w:t>apie tai informuojamas</w:t>
      </w:r>
      <w:r w:rsidRPr="00951DA3">
        <w:rPr>
          <w:b/>
        </w:rPr>
        <w:t xml:space="preserve"> </w:t>
      </w:r>
      <w:r w:rsidRPr="00951DA3">
        <w:rPr>
          <w:bCs/>
        </w:rPr>
        <w:t xml:space="preserve">smurto artimoje aplinkoje pavojų patiriantis asmuo ar smurtą artimoje aplinkoje patyręs asmuo. </w:t>
      </w:r>
    </w:p>
    <w:p w14:paraId="2D4ECB49" w14:textId="77777777" w:rsidR="00682B0B" w:rsidRPr="00951DA3" w:rsidRDefault="00682B0B" w:rsidP="00951DA3">
      <w:pPr>
        <w:pStyle w:val="Sraopastraipa"/>
        <w:numPr>
          <w:ilvl w:val="0"/>
          <w:numId w:val="10"/>
        </w:numPr>
        <w:spacing w:line="240" w:lineRule="auto"/>
        <w:ind w:right="0"/>
      </w:pPr>
      <w:r w:rsidRPr="00951DA3">
        <w:t>Informacija apie įstaigos vykdomą asmens duomenų tvarkymą, nurodyta Reglamento 13 straipsnyje, duomenų subjektams (ar jų atstovams), pateikiama pagal patvirtintą formą (Priedas Nr. 3) pasirašytinai arba elektroniniu paštu, ar per įstaigos naudojamą elektroninį dienyną bei skelbiama įstaigos interneto svetainės skiltyje „Asmens duomenų apsauga“.</w:t>
      </w:r>
    </w:p>
    <w:p w14:paraId="42D96E9C" w14:textId="77777777" w:rsidR="00682B0B" w:rsidRDefault="00682B0B" w:rsidP="00951DA3">
      <w:pPr>
        <w:numPr>
          <w:ilvl w:val="0"/>
          <w:numId w:val="10"/>
        </w:numPr>
        <w:spacing w:after="5" w:line="240" w:lineRule="auto"/>
        <w:ind w:right="0"/>
      </w:pPr>
      <w:r>
        <w:t>S</w:t>
      </w:r>
      <w:r w:rsidRPr="00D47E64">
        <w:t>pecializuotos kompleksinės pagalbos centr</w:t>
      </w:r>
      <w:r>
        <w:t>ui</w:t>
      </w:r>
      <w:r w:rsidRPr="00D47E64">
        <w:t xml:space="preserve"> ir policij</w:t>
      </w:r>
      <w:r>
        <w:t xml:space="preserve">ai, pateikiami šie </w:t>
      </w:r>
      <w:r w:rsidRPr="007E31C6">
        <w:t>smurto artimoje aplinkoje pavojų patirian</w:t>
      </w:r>
      <w:r>
        <w:t>čio</w:t>
      </w:r>
      <w:r w:rsidRPr="007E31C6">
        <w:t xml:space="preserve"> asm</w:t>
      </w:r>
      <w:r>
        <w:t>ens</w:t>
      </w:r>
      <w:r w:rsidRPr="007E31C6">
        <w:t xml:space="preserve"> ar smurtą artimoje aplinkoje patyr</w:t>
      </w:r>
      <w:r>
        <w:t xml:space="preserve">usio </w:t>
      </w:r>
      <w:r w:rsidRPr="00D47E64">
        <w:t>asmens duomen</w:t>
      </w:r>
      <w:r>
        <w:t xml:space="preserve">ys: </w:t>
      </w:r>
      <w:r w:rsidRPr="00D47E64">
        <w:t>vard</w:t>
      </w:r>
      <w:r>
        <w:t>as</w:t>
      </w:r>
      <w:r w:rsidRPr="00D47E64">
        <w:t>, pavard</w:t>
      </w:r>
      <w:r>
        <w:t>ė</w:t>
      </w:r>
      <w:r w:rsidRPr="00D47E64">
        <w:t>, telefono ryšio numer</w:t>
      </w:r>
      <w:r>
        <w:t>is</w:t>
      </w:r>
      <w:r w:rsidRPr="00D47E64">
        <w:t>, elektroninio pašto adres</w:t>
      </w:r>
      <w:r>
        <w:t>as</w:t>
      </w:r>
      <w:r w:rsidRPr="00D47E64">
        <w:t>.</w:t>
      </w:r>
      <w:r>
        <w:t xml:space="preserve"> Jeigu smurto artimoje aplinkoje pavojų patiriantis asmuo ar smurtą patyręs asmuo yra nepilnametis, specializuotam kompleksinės pagalbos centrui ir policijai perduodami ir šio nepilnamečio atstovo pagal įstatymą </w:t>
      </w:r>
      <w:r>
        <w:lastRenderedPageBreak/>
        <w:t>asmens duomenys (atstovo pagal įstatymą vardas, pavardė, telefono ryšio numeris, elektroninio pašto adresas, nepilnamečio vardas, pavardė).</w:t>
      </w:r>
    </w:p>
    <w:p w14:paraId="2A7539C4" w14:textId="77777777" w:rsidR="00682B0B" w:rsidRDefault="00682B0B" w:rsidP="00951DA3">
      <w:pPr>
        <w:numPr>
          <w:ilvl w:val="0"/>
          <w:numId w:val="10"/>
        </w:numPr>
        <w:spacing w:after="5" w:line="240" w:lineRule="auto"/>
        <w:ind w:right="0"/>
      </w:pPr>
      <w:r>
        <w:t>Pranešimas specializuotos kompleksinės pagalbos centrui rengiamas pagal Tvarkos aprašo priedo Nr. 1 formą (jeigu asmuo yra pilnametis) arba Tvarkos aprašo priedo Nr. 2 formą (jeigu asmuo yra nepilnametis).</w:t>
      </w:r>
    </w:p>
    <w:p w14:paraId="6E35E353" w14:textId="77777777" w:rsidR="00682B0B" w:rsidRDefault="00682B0B" w:rsidP="00951DA3">
      <w:pPr>
        <w:numPr>
          <w:ilvl w:val="0"/>
          <w:numId w:val="10"/>
        </w:numPr>
        <w:spacing w:after="5" w:line="240" w:lineRule="auto"/>
        <w:ind w:left="426" w:right="0" w:hanging="426"/>
      </w:pPr>
      <w:r>
        <w:t xml:space="preserve">Paruoštas pranešimas gavėjams siunčiamas apsaugotas slaptažodžiu, kuris sudarytas iš bent 8 ženklų (didžiųjų ir mažųjų raidžių, skaičių ir specialiųjų simbolių). Slaptažodis adresatui perduodamas atskirai, jeigu įmanoma kitomis ryšio priemonėmis (pavyzdžiui, pranešimas siunčiamas el. paštu, slaptažodis perduodamas telefonu). Jeigu neįmanoma slaptažodžio perduoti kitomis ryšio priemonėmis, gali būti perduodamas ta pačia priemone, tačiau skirtingais pranešimais (pavyzdžiui, pranešimas išsiunčiamas el. paštu, po kurio laiko sukuriamas atskiras el. pašto pranešimas su slaptažodžiu). Šiuo atveju turėtų dalyvauti </w:t>
      </w:r>
      <w:r w:rsidRPr="005A1544">
        <w:t>du</w:t>
      </w:r>
      <w:r>
        <w:t xml:space="preserve"> įstaigos darbuotojai (iš kurių vienas įstaigos vadovas), kurie įsitikintų, jog siunčiama tinkamam gavėjui. Šios nuostatos su būtinais pakeitimais taikomos ir korespondencijai tarp duomenų valdytojo darbuotojų.</w:t>
      </w:r>
    </w:p>
    <w:p w14:paraId="245EE02A" w14:textId="77777777" w:rsidR="00682B0B" w:rsidRDefault="00682B0B" w:rsidP="00951DA3">
      <w:pPr>
        <w:numPr>
          <w:ilvl w:val="0"/>
          <w:numId w:val="10"/>
        </w:numPr>
        <w:spacing w:after="5" w:line="240" w:lineRule="auto"/>
        <w:ind w:left="426" w:right="0" w:hanging="426"/>
      </w:pPr>
      <w:r>
        <w:t xml:space="preserve">Informacija apie asmenis patyrusius smurtą artimoje aplinkoje arba asmenis, kurie patiria smurto artimoje aplinkoje pavojų, įskaitant jų asmens duomenis, gali būti žinoma tik tiems darbuotojams, kuriems būtina tokią informaciją žinoti, t. y. darbuotojui, kuris </w:t>
      </w:r>
      <w:r w:rsidRPr="00A82BC9">
        <w:t>g</w:t>
      </w:r>
      <w:r>
        <w:t>avo</w:t>
      </w:r>
      <w:r w:rsidRPr="00A82BC9">
        <w:t xml:space="preserve"> informacij</w:t>
      </w:r>
      <w:r>
        <w:t>ą</w:t>
      </w:r>
      <w:r w:rsidRPr="00A82BC9">
        <w:t xml:space="preserve"> apie</w:t>
      </w:r>
      <w:r>
        <w:t xml:space="preserve"> įtariamą smurtą artimoje aplinkoje, įstaigos vadovui bei raštinės darbuotojui tiek, kiek būtina dokumentų parengimui, išsiuntimui bei jų saugojimui teisės aktuose nustatyta tvarka.</w:t>
      </w:r>
    </w:p>
    <w:p w14:paraId="66CA6C38" w14:textId="77777777" w:rsidR="00682B0B" w:rsidRDefault="00682B0B" w:rsidP="00D47E64">
      <w:pPr>
        <w:spacing w:after="5" w:line="240" w:lineRule="auto"/>
        <w:ind w:left="426" w:right="226" w:firstLine="0"/>
      </w:pPr>
    </w:p>
    <w:p w14:paraId="7EA68CB0" w14:textId="77777777" w:rsidR="00682B0B" w:rsidRPr="0027546E" w:rsidRDefault="00682B0B" w:rsidP="00561EC8">
      <w:pPr>
        <w:spacing w:after="3" w:line="265" w:lineRule="auto"/>
        <w:ind w:left="426" w:right="0" w:hanging="426"/>
        <w:jc w:val="center"/>
        <w:rPr>
          <w:b/>
          <w:bCs/>
          <w:sz w:val="22"/>
          <w:szCs w:val="20"/>
        </w:rPr>
      </w:pPr>
      <w:bookmarkStart w:id="0" w:name="_GoBack"/>
      <w:bookmarkEnd w:id="0"/>
      <w:r>
        <w:rPr>
          <w:b/>
          <w:bCs/>
          <w:szCs w:val="20"/>
        </w:rPr>
        <w:t>IV</w:t>
      </w:r>
      <w:r w:rsidRPr="0027546E">
        <w:rPr>
          <w:b/>
          <w:bCs/>
          <w:szCs w:val="20"/>
        </w:rPr>
        <w:t xml:space="preserve"> SKYRIUS</w:t>
      </w:r>
    </w:p>
    <w:p w14:paraId="56702ECD" w14:textId="77777777" w:rsidR="00682B0B" w:rsidRPr="0027546E" w:rsidRDefault="00682B0B" w:rsidP="00561EC8">
      <w:pPr>
        <w:spacing w:after="327" w:line="265" w:lineRule="auto"/>
        <w:ind w:left="426" w:right="0" w:hanging="426"/>
        <w:jc w:val="center"/>
        <w:rPr>
          <w:b/>
          <w:bCs/>
          <w:sz w:val="22"/>
          <w:szCs w:val="20"/>
        </w:rPr>
      </w:pPr>
      <w:r w:rsidRPr="0027546E">
        <w:rPr>
          <w:b/>
          <w:bCs/>
          <w:szCs w:val="20"/>
        </w:rPr>
        <w:t>BAIGIAMOSIOS NUOSTATOS</w:t>
      </w:r>
    </w:p>
    <w:p w14:paraId="28C059D9" w14:textId="77777777" w:rsidR="00682B0B" w:rsidRDefault="00682B0B" w:rsidP="005F1E5D">
      <w:pPr>
        <w:pStyle w:val="Sraopastraipa"/>
        <w:numPr>
          <w:ilvl w:val="0"/>
          <w:numId w:val="10"/>
        </w:numPr>
        <w:spacing w:after="200" w:line="240" w:lineRule="auto"/>
        <w:ind w:left="426" w:right="0" w:hanging="426"/>
        <w:rPr>
          <w:szCs w:val="24"/>
        </w:rPr>
      </w:pPr>
      <w:r w:rsidRPr="004F1D50">
        <w:rPr>
          <w:szCs w:val="24"/>
        </w:rPr>
        <w:t>Ši</w:t>
      </w:r>
      <w:r>
        <w:rPr>
          <w:szCs w:val="24"/>
        </w:rPr>
        <w:t>s Tvarkos aprašas</w:t>
      </w:r>
      <w:r w:rsidRPr="004F1D50">
        <w:rPr>
          <w:szCs w:val="24"/>
        </w:rPr>
        <w:t xml:space="preserve"> atnaujinam</w:t>
      </w:r>
      <w:r>
        <w:rPr>
          <w:szCs w:val="24"/>
        </w:rPr>
        <w:t>as</w:t>
      </w:r>
      <w:r w:rsidRPr="004F1D50">
        <w:rPr>
          <w:szCs w:val="24"/>
        </w:rPr>
        <w:t xml:space="preserve"> (peržiūrim</w:t>
      </w:r>
      <w:r>
        <w:rPr>
          <w:szCs w:val="24"/>
        </w:rPr>
        <w:t>a</w:t>
      </w:r>
      <w:r w:rsidRPr="004F1D50">
        <w:rPr>
          <w:szCs w:val="24"/>
        </w:rPr>
        <w:t>s, keičiamas, papildomas, rengiam</w:t>
      </w:r>
      <w:r>
        <w:rPr>
          <w:szCs w:val="24"/>
        </w:rPr>
        <w:t>a</w:t>
      </w:r>
      <w:r w:rsidRPr="004F1D50">
        <w:rPr>
          <w:szCs w:val="24"/>
        </w:rPr>
        <w:t>s nauj</w:t>
      </w:r>
      <w:r>
        <w:rPr>
          <w:szCs w:val="24"/>
        </w:rPr>
        <w:t>a</w:t>
      </w:r>
      <w:r w:rsidRPr="004F1D50">
        <w:rPr>
          <w:szCs w:val="24"/>
        </w:rPr>
        <w:t xml:space="preserve">s) ne račiau kaip kartą per metus arba pasikeitus teisės aktams, kurie reglamentuoja </w:t>
      </w:r>
      <w:r>
        <w:rPr>
          <w:szCs w:val="24"/>
        </w:rPr>
        <w:t xml:space="preserve">smurto artimoje aplinkoje prevenciją. Už šio Tvarkos aprašo atnaujinimą atsakingas duomenų apsaugos pareigūnas. </w:t>
      </w:r>
    </w:p>
    <w:p w14:paraId="76439878" w14:textId="77777777" w:rsidR="00682B0B" w:rsidRPr="00B70415" w:rsidRDefault="00682B0B" w:rsidP="005F1E5D">
      <w:pPr>
        <w:pStyle w:val="Sraopastraipa"/>
        <w:numPr>
          <w:ilvl w:val="0"/>
          <w:numId w:val="10"/>
        </w:numPr>
        <w:spacing w:after="200" w:line="276" w:lineRule="auto"/>
        <w:ind w:left="426" w:right="0" w:hanging="426"/>
        <w:rPr>
          <w:szCs w:val="24"/>
        </w:rPr>
      </w:pPr>
      <w:r w:rsidRPr="00B70415">
        <w:rPr>
          <w:szCs w:val="24"/>
        </w:rPr>
        <w:t>Įstaigos darbuotojai</w:t>
      </w:r>
      <w:r>
        <w:rPr>
          <w:szCs w:val="24"/>
        </w:rPr>
        <w:t xml:space="preserve"> su Tvarkos aprašo nuostatomis bei jų pakeitimais supažindinami pasirašytinai.</w:t>
      </w:r>
    </w:p>
    <w:p w14:paraId="1A3D2E1B" w14:textId="77777777" w:rsidR="00682B0B" w:rsidRDefault="00682B0B" w:rsidP="005F1E5D">
      <w:pPr>
        <w:pStyle w:val="Sraopastraipa"/>
        <w:numPr>
          <w:ilvl w:val="0"/>
          <w:numId w:val="10"/>
        </w:numPr>
        <w:spacing w:after="200" w:line="276" w:lineRule="auto"/>
        <w:ind w:left="426" w:right="0" w:hanging="426"/>
        <w:rPr>
          <w:szCs w:val="24"/>
        </w:rPr>
      </w:pPr>
      <w:r>
        <w:rPr>
          <w:szCs w:val="24"/>
        </w:rPr>
        <w:t xml:space="preserve">Darbuotojas, kuris pagrįstai įtarė smurtą artimoje aplinkoje, privalo duomenų apsaugos pareigūną informuoti el. </w:t>
      </w:r>
      <w:r w:rsidRPr="007C2420">
        <w:rPr>
          <w:szCs w:val="24"/>
        </w:rPr>
        <w:t xml:space="preserve">paštu </w:t>
      </w:r>
      <w:r w:rsidRPr="00366BC0">
        <w:rPr>
          <w:noProof/>
          <w:szCs w:val="24"/>
        </w:rPr>
        <w:t>dap@duomenu-sauga.lt</w:t>
      </w:r>
      <w:r w:rsidRPr="007C2420">
        <w:rPr>
          <w:szCs w:val="24"/>
        </w:rPr>
        <w:t xml:space="preserve"> apie šio Tvarkos aprašo taikymo praktiką bei pateikti pasiūlymus dėl tvarkos tobulinimo.</w:t>
      </w:r>
      <w:r>
        <w:rPr>
          <w:szCs w:val="24"/>
        </w:rPr>
        <w:t xml:space="preserve"> </w:t>
      </w:r>
    </w:p>
    <w:p w14:paraId="381E74B0" w14:textId="505F52DE" w:rsidR="00682B0B" w:rsidRPr="004F1D50" w:rsidRDefault="00682B0B" w:rsidP="005F1E5D">
      <w:pPr>
        <w:pStyle w:val="Sraopastraipa"/>
        <w:numPr>
          <w:ilvl w:val="0"/>
          <w:numId w:val="10"/>
        </w:numPr>
        <w:spacing w:after="200" w:line="276" w:lineRule="auto"/>
        <w:ind w:left="426" w:right="0" w:hanging="426"/>
        <w:rPr>
          <w:szCs w:val="24"/>
        </w:rPr>
      </w:pPr>
      <w:r>
        <w:rPr>
          <w:szCs w:val="24"/>
        </w:rPr>
        <w:t xml:space="preserve">Tvarkos aprašas skelbiamas </w:t>
      </w:r>
      <w:r w:rsidR="002A4B5F">
        <w:rPr>
          <w:szCs w:val="24"/>
        </w:rPr>
        <w:t xml:space="preserve"> Panevėžio </w:t>
      </w:r>
      <w:r w:rsidR="00C723E1">
        <w:rPr>
          <w:szCs w:val="24"/>
        </w:rPr>
        <w:t xml:space="preserve">moksleivių namų </w:t>
      </w:r>
      <w:r>
        <w:rPr>
          <w:szCs w:val="24"/>
        </w:rPr>
        <w:t xml:space="preserve"> interneto tinklapyje.</w:t>
      </w:r>
    </w:p>
    <w:p w14:paraId="036F443B" w14:textId="77777777" w:rsidR="00682B0B" w:rsidRDefault="00682B0B">
      <w:pPr>
        <w:spacing w:after="160" w:line="259" w:lineRule="auto"/>
        <w:ind w:right="0" w:firstLine="0"/>
        <w:jc w:val="left"/>
        <w:rPr>
          <w:szCs w:val="24"/>
        </w:rPr>
      </w:pPr>
      <w:r>
        <w:rPr>
          <w:szCs w:val="24"/>
        </w:rPr>
        <w:br w:type="page"/>
      </w:r>
    </w:p>
    <w:p w14:paraId="5E993910" w14:textId="77777777" w:rsidR="00682B0B" w:rsidRPr="0062302B" w:rsidRDefault="00682B0B" w:rsidP="00547B64">
      <w:pPr>
        <w:pStyle w:val="Sraopastraipa"/>
        <w:spacing w:after="8" w:line="266" w:lineRule="auto"/>
        <w:ind w:left="842" w:right="0" w:firstLine="0"/>
        <w:jc w:val="right"/>
        <w:rPr>
          <w:bCs/>
        </w:rPr>
      </w:pPr>
      <w:r w:rsidRPr="0062302B">
        <w:rPr>
          <w:bCs/>
        </w:rPr>
        <w:lastRenderedPageBreak/>
        <w:t>Priedas Nr. 1</w:t>
      </w:r>
    </w:p>
    <w:p w14:paraId="372F0C68" w14:textId="77777777" w:rsidR="00682B0B" w:rsidRDefault="00682B0B" w:rsidP="00547B64">
      <w:pPr>
        <w:pStyle w:val="Sraopastraipa"/>
        <w:spacing w:after="8" w:line="266" w:lineRule="auto"/>
        <w:ind w:left="842" w:right="0" w:firstLine="0"/>
        <w:jc w:val="right"/>
        <w:rPr>
          <w:bCs/>
          <w:i/>
          <w:iCs/>
        </w:rPr>
      </w:pPr>
    </w:p>
    <w:p w14:paraId="22FBB358" w14:textId="77777777" w:rsidR="00682B0B" w:rsidRDefault="00682B0B" w:rsidP="00547B64">
      <w:pPr>
        <w:pStyle w:val="Sraopastraipa"/>
        <w:spacing w:after="8" w:line="266" w:lineRule="auto"/>
        <w:ind w:left="842" w:right="0" w:firstLine="0"/>
        <w:jc w:val="right"/>
        <w:rPr>
          <w:bCs/>
          <w:i/>
          <w:iCs/>
        </w:rPr>
      </w:pPr>
    </w:p>
    <w:p w14:paraId="2D1C0E56" w14:textId="77777777" w:rsidR="00682B0B" w:rsidRDefault="00682B0B" w:rsidP="00152211">
      <w:pPr>
        <w:pStyle w:val="Sraopastraipa"/>
        <w:spacing w:after="8" w:line="266" w:lineRule="auto"/>
        <w:ind w:left="0" w:right="0" w:firstLine="0"/>
        <w:jc w:val="left"/>
        <w:rPr>
          <w:b/>
        </w:rPr>
      </w:pPr>
      <w:r>
        <w:rPr>
          <w:b/>
        </w:rPr>
        <w:t>Specializuotos kompleksinės pagalbos centrui</w:t>
      </w:r>
    </w:p>
    <w:p w14:paraId="285ECB24" w14:textId="77777777" w:rsidR="00682B0B" w:rsidRDefault="00682B0B" w:rsidP="00152211">
      <w:pPr>
        <w:pStyle w:val="Sraopastraipa"/>
        <w:spacing w:after="8" w:line="266" w:lineRule="auto"/>
        <w:ind w:left="0" w:right="0" w:firstLine="0"/>
        <w:jc w:val="left"/>
        <w:rPr>
          <w:bCs/>
        </w:rPr>
      </w:pPr>
      <w:r w:rsidRPr="00152211">
        <w:rPr>
          <w:bCs/>
        </w:rPr>
        <w:t xml:space="preserve">El. p. </w:t>
      </w:r>
      <w:r w:rsidRPr="005F1E5D">
        <w:t>pagalba@pagalbaseimoms.lt</w:t>
      </w:r>
    </w:p>
    <w:p w14:paraId="57A3EC02" w14:textId="77777777" w:rsidR="00682B0B" w:rsidRDefault="00682B0B" w:rsidP="00152211">
      <w:pPr>
        <w:pStyle w:val="Sraopastraipa"/>
        <w:spacing w:after="8" w:line="266" w:lineRule="auto"/>
        <w:ind w:left="0" w:right="0" w:firstLine="0"/>
        <w:jc w:val="left"/>
        <w:rPr>
          <w:bCs/>
        </w:rPr>
      </w:pPr>
    </w:p>
    <w:p w14:paraId="46A1F0F4" w14:textId="77777777" w:rsidR="00682B0B" w:rsidRDefault="00682B0B" w:rsidP="00152211">
      <w:pPr>
        <w:pStyle w:val="Sraopastraipa"/>
        <w:spacing w:after="8" w:line="266" w:lineRule="auto"/>
        <w:ind w:left="0" w:right="0" w:firstLine="0"/>
        <w:jc w:val="left"/>
        <w:rPr>
          <w:bCs/>
        </w:rPr>
      </w:pPr>
    </w:p>
    <w:p w14:paraId="4DA58D84" w14:textId="77777777" w:rsidR="00682B0B" w:rsidRDefault="00682B0B" w:rsidP="00152211">
      <w:pPr>
        <w:pStyle w:val="Sraopastraipa"/>
        <w:spacing w:after="8" w:line="266" w:lineRule="auto"/>
        <w:ind w:left="0" w:right="0" w:firstLine="0"/>
        <w:jc w:val="left"/>
        <w:rPr>
          <w:bCs/>
        </w:rPr>
      </w:pPr>
      <w:r>
        <w:rPr>
          <w:bCs/>
        </w:rPr>
        <w:t>Laiko tema: Pagalba + Panevėžio m.</w:t>
      </w:r>
    </w:p>
    <w:p w14:paraId="6332E8BA" w14:textId="77777777" w:rsidR="00682B0B" w:rsidRDefault="00682B0B" w:rsidP="00152211">
      <w:pPr>
        <w:pStyle w:val="Sraopastraipa"/>
        <w:spacing w:after="8" w:line="266" w:lineRule="auto"/>
        <w:ind w:left="0" w:right="0" w:firstLine="0"/>
        <w:jc w:val="left"/>
        <w:rPr>
          <w:bCs/>
        </w:rPr>
      </w:pPr>
    </w:p>
    <w:p w14:paraId="3317175D" w14:textId="77777777" w:rsidR="00682B0B" w:rsidRDefault="00682B0B" w:rsidP="00152211">
      <w:pPr>
        <w:pStyle w:val="Sraopastraipa"/>
        <w:spacing w:after="8" w:line="266" w:lineRule="auto"/>
        <w:ind w:left="0" w:right="0" w:firstLine="0"/>
        <w:jc w:val="left"/>
        <w:rPr>
          <w:bCs/>
        </w:rPr>
      </w:pPr>
    </w:p>
    <w:p w14:paraId="17E824ED" w14:textId="77777777" w:rsidR="00682B0B" w:rsidRPr="007C2420" w:rsidRDefault="00682B0B" w:rsidP="00152211">
      <w:pPr>
        <w:pStyle w:val="Sraopastraipa"/>
        <w:spacing w:after="8" w:line="266" w:lineRule="auto"/>
        <w:ind w:left="0" w:right="0" w:firstLine="0"/>
        <w:rPr>
          <w:b/>
        </w:rPr>
      </w:pPr>
      <w:r w:rsidRPr="00152211">
        <w:rPr>
          <w:b/>
        </w:rPr>
        <w:t xml:space="preserve">PRANEŠIMAS APIE SMURTĄ ARTIMOJE APLINKOJE PAVOJŲ PATIRIANTĮ AR </w:t>
      </w:r>
      <w:r w:rsidRPr="007C2420">
        <w:rPr>
          <w:b/>
        </w:rPr>
        <w:t>SMURTĄ ARTIMOJE APLINKOJE PATYRUSĮ ASMENĮ</w:t>
      </w:r>
    </w:p>
    <w:p w14:paraId="3FDD5F48" w14:textId="77777777" w:rsidR="00682B0B" w:rsidRPr="007C2420" w:rsidRDefault="00682B0B" w:rsidP="00152211">
      <w:pPr>
        <w:pStyle w:val="Sraopastraipa"/>
        <w:spacing w:after="8" w:line="266" w:lineRule="auto"/>
        <w:ind w:left="0" w:right="0" w:firstLine="0"/>
        <w:rPr>
          <w:bCs/>
        </w:rPr>
      </w:pPr>
    </w:p>
    <w:p w14:paraId="2A9D1610" w14:textId="77777777" w:rsidR="00682B0B" w:rsidRDefault="00682B0B" w:rsidP="00152211">
      <w:pPr>
        <w:pStyle w:val="Sraopastraipa"/>
        <w:spacing w:after="8" w:line="266" w:lineRule="auto"/>
        <w:ind w:left="0" w:right="0" w:firstLine="0"/>
        <w:rPr>
          <w:bCs/>
        </w:rPr>
      </w:pPr>
      <w:r w:rsidRPr="00366BC0">
        <w:rPr>
          <w:bCs/>
          <w:noProof/>
        </w:rPr>
        <w:t>Panevėžio moksleivių namai</w:t>
      </w:r>
      <w:r w:rsidRPr="007C2420">
        <w:rPr>
          <w:bCs/>
        </w:rPr>
        <w:t>, vadovaujantis Lietuvos Respublikos apsaugos nuo smurto artimoje aplinkoje įstatymo 13 str., 3, 4 d., informuoja apie smurtą artimoje aplinkoje patyrusį ar smurtą artimoje aplinkoje patiriantį asmenį.</w:t>
      </w:r>
    </w:p>
    <w:p w14:paraId="67643389" w14:textId="77777777" w:rsidR="00682B0B" w:rsidRDefault="00682B0B" w:rsidP="00152211">
      <w:pPr>
        <w:pStyle w:val="Sraopastraipa"/>
        <w:spacing w:after="8" w:line="266" w:lineRule="auto"/>
        <w:ind w:left="0" w:right="0" w:firstLine="0"/>
        <w:rPr>
          <w:bCs/>
        </w:rPr>
      </w:pPr>
    </w:p>
    <w:tbl>
      <w:tblPr>
        <w:tblStyle w:val="Lentelstinklelis"/>
        <w:tblW w:w="0" w:type="auto"/>
        <w:tblLook w:val="04A0" w:firstRow="1" w:lastRow="0" w:firstColumn="1" w:lastColumn="0" w:noHBand="0" w:noVBand="1"/>
      </w:tblPr>
      <w:tblGrid>
        <w:gridCol w:w="4816"/>
        <w:gridCol w:w="4817"/>
      </w:tblGrid>
      <w:tr w:rsidR="00682B0B" w14:paraId="12B39C7E" w14:textId="77777777" w:rsidTr="00152211">
        <w:tc>
          <w:tcPr>
            <w:tcW w:w="4816" w:type="dxa"/>
          </w:tcPr>
          <w:p w14:paraId="0A19F2CD" w14:textId="77777777" w:rsidR="00682B0B" w:rsidRDefault="00682B0B" w:rsidP="00152211">
            <w:pPr>
              <w:pStyle w:val="Sraopastraipa"/>
              <w:spacing w:after="8" w:line="266" w:lineRule="auto"/>
              <w:ind w:left="0" w:right="0" w:firstLine="0"/>
              <w:rPr>
                <w:bCs/>
              </w:rPr>
            </w:pPr>
            <w:r>
              <w:rPr>
                <w:bCs/>
              </w:rPr>
              <w:t>Smurto artimoje aplinkoje pavojų patiriančio ar smurtą artimoje aplinkoje patyrusio asmens (toliau – PPA) vardas, pavardė</w:t>
            </w:r>
          </w:p>
        </w:tc>
        <w:tc>
          <w:tcPr>
            <w:tcW w:w="4817" w:type="dxa"/>
          </w:tcPr>
          <w:p w14:paraId="208468C2" w14:textId="77777777" w:rsidR="00682B0B" w:rsidRDefault="00682B0B" w:rsidP="00152211">
            <w:pPr>
              <w:pStyle w:val="Sraopastraipa"/>
              <w:spacing w:after="8" w:line="266" w:lineRule="auto"/>
              <w:ind w:left="0" w:right="0" w:firstLine="0"/>
              <w:rPr>
                <w:bCs/>
              </w:rPr>
            </w:pPr>
          </w:p>
        </w:tc>
      </w:tr>
      <w:tr w:rsidR="00682B0B" w14:paraId="6A8668B3" w14:textId="77777777" w:rsidTr="00152211">
        <w:tc>
          <w:tcPr>
            <w:tcW w:w="4816" w:type="dxa"/>
          </w:tcPr>
          <w:p w14:paraId="0F87423A" w14:textId="77777777" w:rsidR="00682B0B" w:rsidRDefault="00682B0B" w:rsidP="00152211">
            <w:pPr>
              <w:pStyle w:val="Sraopastraipa"/>
              <w:spacing w:after="8" w:line="266" w:lineRule="auto"/>
              <w:ind w:left="0" w:right="0" w:firstLine="0"/>
              <w:rPr>
                <w:bCs/>
              </w:rPr>
            </w:pPr>
            <w:r>
              <w:rPr>
                <w:bCs/>
              </w:rPr>
              <w:t>PPA kontaktiniai duomenys, kuriais galima susisiekti: telefono ryšio numeris ir (ar) el. pašto adresas</w:t>
            </w:r>
          </w:p>
        </w:tc>
        <w:tc>
          <w:tcPr>
            <w:tcW w:w="4817" w:type="dxa"/>
          </w:tcPr>
          <w:p w14:paraId="5304643D" w14:textId="77777777" w:rsidR="00682B0B" w:rsidRDefault="00682B0B" w:rsidP="00152211">
            <w:pPr>
              <w:pStyle w:val="Sraopastraipa"/>
              <w:spacing w:after="8" w:line="266" w:lineRule="auto"/>
              <w:ind w:left="0" w:right="0" w:firstLine="0"/>
              <w:rPr>
                <w:bCs/>
              </w:rPr>
            </w:pPr>
          </w:p>
        </w:tc>
      </w:tr>
      <w:tr w:rsidR="00682B0B" w14:paraId="582FC30A" w14:textId="77777777" w:rsidTr="00152211">
        <w:tc>
          <w:tcPr>
            <w:tcW w:w="4816" w:type="dxa"/>
          </w:tcPr>
          <w:p w14:paraId="416B947D" w14:textId="77777777" w:rsidR="00682B0B" w:rsidRDefault="00682B0B" w:rsidP="00152211">
            <w:pPr>
              <w:pStyle w:val="Sraopastraipa"/>
              <w:spacing w:after="8" w:line="266" w:lineRule="auto"/>
              <w:ind w:left="0" w:right="0" w:firstLine="0"/>
              <w:rPr>
                <w:bCs/>
              </w:rPr>
            </w:pPr>
            <w:r>
              <w:rPr>
                <w:bCs/>
              </w:rPr>
              <w:t>Trumpas įvykio/situacijos apibūdinimas</w:t>
            </w:r>
          </w:p>
        </w:tc>
        <w:tc>
          <w:tcPr>
            <w:tcW w:w="4817" w:type="dxa"/>
          </w:tcPr>
          <w:p w14:paraId="572C43BE" w14:textId="77777777" w:rsidR="00682B0B" w:rsidRDefault="00682B0B" w:rsidP="00152211">
            <w:pPr>
              <w:pStyle w:val="Sraopastraipa"/>
              <w:spacing w:after="8" w:line="266" w:lineRule="auto"/>
              <w:ind w:left="0" w:right="0" w:firstLine="0"/>
              <w:rPr>
                <w:bCs/>
              </w:rPr>
            </w:pPr>
          </w:p>
        </w:tc>
      </w:tr>
    </w:tbl>
    <w:p w14:paraId="3B5A2981" w14:textId="77777777" w:rsidR="00682B0B" w:rsidRDefault="00682B0B" w:rsidP="00152211">
      <w:pPr>
        <w:pStyle w:val="Sraopastraipa"/>
        <w:spacing w:after="8" w:line="266" w:lineRule="auto"/>
        <w:ind w:left="0" w:right="0" w:firstLine="0"/>
        <w:rPr>
          <w:bCs/>
        </w:rPr>
      </w:pPr>
    </w:p>
    <w:p w14:paraId="0CF70FA9" w14:textId="77777777" w:rsidR="00682B0B" w:rsidRDefault="00682B0B" w:rsidP="00152211">
      <w:pPr>
        <w:pStyle w:val="Sraopastraipa"/>
        <w:spacing w:after="8" w:line="266" w:lineRule="auto"/>
        <w:ind w:left="0" w:right="0" w:firstLine="0"/>
        <w:rPr>
          <w:bCs/>
        </w:rPr>
      </w:pPr>
    </w:p>
    <w:p w14:paraId="7D20790B" w14:textId="77777777" w:rsidR="00682B0B" w:rsidRPr="00152211" w:rsidRDefault="00682B0B" w:rsidP="00152211">
      <w:pPr>
        <w:pStyle w:val="Sraopastraipa"/>
        <w:spacing w:after="8" w:line="266" w:lineRule="auto"/>
        <w:ind w:left="0" w:right="0" w:firstLine="0"/>
        <w:rPr>
          <w:b/>
        </w:rPr>
      </w:pPr>
      <w:r w:rsidRPr="00152211">
        <w:rPr>
          <w:b/>
        </w:rPr>
        <w:t>Informaciją pateikusio subjekto kontaktai:</w:t>
      </w:r>
    </w:p>
    <w:p w14:paraId="61D0931B" w14:textId="77777777" w:rsidR="00682B0B" w:rsidRPr="00152211" w:rsidRDefault="00682B0B" w:rsidP="00152211">
      <w:pPr>
        <w:pStyle w:val="Sraopastraipa"/>
        <w:spacing w:after="8" w:line="266" w:lineRule="auto"/>
        <w:ind w:left="0" w:right="0" w:firstLine="0"/>
        <w:rPr>
          <w:bCs/>
          <w:i/>
          <w:iCs/>
        </w:rPr>
      </w:pPr>
      <w:r w:rsidRPr="00152211">
        <w:rPr>
          <w:bCs/>
          <w:i/>
          <w:iCs/>
        </w:rPr>
        <w:t>Vardas Pavardė</w:t>
      </w:r>
    </w:p>
    <w:p w14:paraId="19A8533E" w14:textId="77777777" w:rsidR="00682B0B" w:rsidRDefault="00682B0B" w:rsidP="00152211">
      <w:pPr>
        <w:pStyle w:val="Sraopastraipa"/>
        <w:spacing w:after="8" w:line="266" w:lineRule="auto"/>
        <w:ind w:left="0" w:right="0" w:firstLine="0"/>
        <w:rPr>
          <w:bCs/>
          <w:i/>
          <w:iCs/>
        </w:rPr>
      </w:pPr>
      <w:r w:rsidRPr="00152211">
        <w:rPr>
          <w:bCs/>
          <w:i/>
          <w:iCs/>
        </w:rPr>
        <w:t>El. pašto adresas</w:t>
      </w:r>
    </w:p>
    <w:p w14:paraId="698E4298" w14:textId="77777777" w:rsidR="00682B0B" w:rsidRDefault="00682B0B">
      <w:pPr>
        <w:spacing w:after="160" w:line="259" w:lineRule="auto"/>
        <w:ind w:right="0" w:firstLine="0"/>
        <w:jc w:val="left"/>
        <w:rPr>
          <w:bCs/>
          <w:i/>
          <w:iCs/>
        </w:rPr>
      </w:pPr>
      <w:r>
        <w:rPr>
          <w:bCs/>
          <w:i/>
          <w:iCs/>
        </w:rPr>
        <w:br w:type="page"/>
      </w:r>
    </w:p>
    <w:p w14:paraId="119DAF97" w14:textId="77777777" w:rsidR="00682B0B" w:rsidRPr="0062302B" w:rsidRDefault="00682B0B" w:rsidP="00152211">
      <w:pPr>
        <w:pStyle w:val="Sraopastraipa"/>
        <w:spacing w:after="8" w:line="266" w:lineRule="auto"/>
        <w:ind w:left="842" w:right="0" w:firstLine="0"/>
        <w:jc w:val="right"/>
        <w:rPr>
          <w:bCs/>
        </w:rPr>
      </w:pPr>
      <w:r w:rsidRPr="0062302B">
        <w:rPr>
          <w:bCs/>
        </w:rPr>
        <w:lastRenderedPageBreak/>
        <w:t>Priedas Nr. 2</w:t>
      </w:r>
    </w:p>
    <w:p w14:paraId="6965FCAF" w14:textId="77777777" w:rsidR="00682B0B" w:rsidRDefault="00682B0B" w:rsidP="00152211">
      <w:pPr>
        <w:pStyle w:val="Sraopastraipa"/>
        <w:spacing w:after="8" w:line="266" w:lineRule="auto"/>
        <w:ind w:left="842" w:right="0" w:firstLine="0"/>
        <w:jc w:val="right"/>
        <w:rPr>
          <w:bCs/>
          <w:i/>
          <w:iCs/>
        </w:rPr>
      </w:pPr>
    </w:p>
    <w:p w14:paraId="089BB4B2" w14:textId="77777777" w:rsidR="00682B0B" w:rsidRDefault="00682B0B" w:rsidP="00152211">
      <w:pPr>
        <w:pStyle w:val="Sraopastraipa"/>
        <w:spacing w:after="8" w:line="266" w:lineRule="auto"/>
        <w:ind w:left="842" w:right="0" w:firstLine="0"/>
        <w:jc w:val="right"/>
        <w:rPr>
          <w:bCs/>
          <w:i/>
          <w:iCs/>
        </w:rPr>
      </w:pPr>
    </w:p>
    <w:p w14:paraId="586FD273" w14:textId="77777777" w:rsidR="00682B0B" w:rsidRDefault="00682B0B" w:rsidP="00152211">
      <w:pPr>
        <w:pStyle w:val="Sraopastraipa"/>
        <w:spacing w:after="8" w:line="266" w:lineRule="auto"/>
        <w:ind w:left="0" w:right="0" w:firstLine="0"/>
        <w:jc w:val="left"/>
        <w:rPr>
          <w:b/>
        </w:rPr>
      </w:pPr>
      <w:r>
        <w:rPr>
          <w:b/>
        </w:rPr>
        <w:t>Specializuotos kompleksinės pagalbos centrui</w:t>
      </w:r>
    </w:p>
    <w:p w14:paraId="54E9720C" w14:textId="77777777" w:rsidR="00682B0B" w:rsidRDefault="00682B0B" w:rsidP="00152211">
      <w:pPr>
        <w:pStyle w:val="Sraopastraipa"/>
        <w:spacing w:after="8" w:line="266" w:lineRule="auto"/>
        <w:ind w:left="0" w:right="0" w:firstLine="0"/>
        <w:jc w:val="left"/>
        <w:rPr>
          <w:bCs/>
        </w:rPr>
      </w:pPr>
      <w:r w:rsidRPr="00152211">
        <w:rPr>
          <w:bCs/>
        </w:rPr>
        <w:t xml:space="preserve">El. p. </w:t>
      </w:r>
      <w:r w:rsidRPr="005F1E5D">
        <w:t>pagalba@pagalbaseimoms.lt</w:t>
      </w:r>
    </w:p>
    <w:p w14:paraId="1AC92242" w14:textId="77777777" w:rsidR="00682B0B" w:rsidRDefault="00682B0B" w:rsidP="00152211">
      <w:pPr>
        <w:pStyle w:val="Sraopastraipa"/>
        <w:spacing w:after="8" w:line="266" w:lineRule="auto"/>
        <w:ind w:left="0" w:right="0" w:firstLine="0"/>
        <w:jc w:val="left"/>
        <w:rPr>
          <w:bCs/>
        </w:rPr>
      </w:pPr>
    </w:p>
    <w:p w14:paraId="31340708" w14:textId="77777777" w:rsidR="00682B0B" w:rsidRDefault="00682B0B" w:rsidP="00152211">
      <w:pPr>
        <w:pStyle w:val="Sraopastraipa"/>
        <w:spacing w:after="8" w:line="266" w:lineRule="auto"/>
        <w:ind w:left="0" w:right="0" w:firstLine="0"/>
        <w:jc w:val="left"/>
        <w:rPr>
          <w:bCs/>
        </w:rPr>
      </w:pPr>
    </w:p>
    <w:p w14:paraId="33FE9B91" w14:textId="77777777" w:rsidR="00682B0B" w:rsidRDefault="00682B0B" w:rsidP="00152211">
      <w:pPr>
        <w:pStyle w:val="Sraopastraipa"/>
        <w:spacing w:after="8" w:line="266" w:lineRule="auto"/>
        <w:ind w:left="0" w:right="0" w:firstLine="0"/>
        <w:jc w:val="left"/>
        <w:rPr>
          <w:bCs/>
        </w:rPr>
      </w:pPr>
      <w:r>
        <w:rPr>
          <w:bCs/>
        </w:rPr>
        <w:t>Laiko tema: Pagalba + Panevėžio m.</w:t>
      </w:r>
    </w:p>
    <w:p w14:paraId="49A2E576" w14:textId="77777777" w:rsidR="00682B0B" w:rsidRDefault="00682B0B" w:rsidP="00152211">
      <w:pPr>
        <w:pStyle w:val="Sraopastraipa"/>
        <w:spacing w:after="8" w:line="266" w:lineRule="auto"/>
        <w:ind w:left="0" w:right="0" w:firstLine="0"/>
        <w:jc w:val="left"/>
        <w:rPr>
          <w:bCs/>
        </w:rPr>
      </w:pPr>
    </w:p>
    <w:p w14:paraId="0949CD44" w14:textId="77777777" w:rsidR="00682B0B" w:rsidRDefault="00682B0B" w:rsidP="00152211">
      <w:pPr>
        <w:pStyle w:val="Sraopastraipa"/>
        <w:spacing w:after="8" w:line="266" w:lineRule="auto"/>
        <w:ind w:left="0" w:right="0" w:firstLine="0"/>
        <w:jc w:val="left"/>
        <w:rPr>
          <w:bCs/>
        </w:rPr>
      </w:pPr>
    </w:p>
    <w:p w14:paraId="6F5464AB" w14:textId="77777777" w:rsidR="00682B0B" w:rsidRPr="00152211" w:rsidRDefault="00682B0B" w:rsidP="00152211">
      <w:pPr>
        <w:pStyle w:val="Sraopastraipa"/>
        <w:spacing w:after="8" w:line="266" w:lineRule="auto"/>
        <w:ind w:left="0" w:right="0" w:firstLine="0"/>
        <w:rPr>
          <w:b/>
        </w:rPr>
      </w:pPr>
      <w:r w:rsidRPr="00152211">
        <w:rPr>
          <w:b/>
        </w:rPr>
        <w:t>PRANEŠIMAS APIE SMURTĄ ARTIMOJE APLINKOJE PAVOJŲ PATIRIANTĮ AR SMURTĄ ARTIMOJE APLINKOJE PATYRUSĮ ASMENĮ</w:t>
      </w:r>
    </w:p>
    <w:p w14:paraId="13A6F274" w14:textId="77777777" w:rsidR="00682B0B" w:rsidRDefault="00682B0B" w:rsidP="00152211">
      <w:pPr>
        <w:pStyle w:val="Sraopastraipa"/>
        <w:spacing w:after="8" w:line="266" w:lineRule="auto"/>
        <w:ind w:left="0" w:right="0" w:firstLine="0"/>
        <w:rPr>
          <w:bCs/>
        </w:rPr>
      </w:pPr>
    </w:p>
    <w:p w14:paraId="06B00936" w14:textId="77777777" w:rsidR="00682B0B" w:rsidRDefault="00682B0B" w:rsidP="00152211">
      <w:pPr>
        <w:pStyle w:val="Sraopastraipa"/>
        <w:spacing w:after="8" w:line="266" w:lineRule="auto"/>
        <w:ind w:left="0" w:right="0" w:firstLine="0"/>
        <w:rPr>
          <w:bCs/>
        </w:rPr>
      </w:pPr>
      <w:r w:rsidRPr="00366BC0">
        <w:rPr>
          <w:bCs/>
          <w:noProof/>
        </w:rPr>
        <w:t>Panevėžio moksleivių namai</w:t>
      </w:r>
      <w:r w:rsidRPr="007C2420">
        <w:rPr>
          <w:bCs/>
        </w:rPr>
        <w:t>, vadovaujantis</w:t>
      </w:r>
      <w:r>
        <w:rPr>
          <w:bCs/>
        </w:rPr>
        <w:t xml:space="preserve"> Lietuvos Respublikos apsaugos nuo smurto artimoje aplinkoje įstatymo 13 str., 4 d., informuoja apie nepilnametį vaiką, patiriantį smurto artimoje aplinkoje pavojų ir (ar) patyrusį smurtą artimoje aplinkoje.</w:t>
      </w:r>
    </w:p>
    <w:p w14:paraId="2A5E1185" w14:textId="77777777" w:rsidR="00682B0B" w:rsidRDefault="00682B0B" w:rsidP="00152211">
      <w:pPr>
        <w:pStyle w:val="Sraopastraipa"/>
        <w:spacing w:after="8" w:line="266" w:lineRule="auto"/>
        <w:ind w:left="0" w:right="0" w:firstLine="0"/>
        <w:rPr>
          <w:bCs/>
        </w:rPr>
      </w:pPr>
    </w:p>
    <w:tbl>
      <w:tblPr>
        <w:tblStyle w:val="Lentelstinklelis"/>
        <w:tblW w:w="0" w:type="auto"/>
        <w:tblLook w:val="04A0" w:firstRow="1" w:lastRow="0" w:firstColumn="1" w:lastColumn="0" w:noHBand="0" w:noVBand="1"/>
      </w:tblPr>
      <w:tblGrid>
        <w:gridCol w:w="4816"/>
        <w:gridCol w:w="4817"/>
      </w:tblGrid>
      <w:tr w:rsidR="00682B0B" w14:paraId="49083FEC" w14:textId="77777777" w:rsidTr="002F0E6F">
        <w:tc>
          <w:tcPr>
            <w:tcW w:w="4816" w:type="dxa"/>
          </w:tcPr>
          <w:p w14:paraId="75D2D7EE" w14:textId="77777777" w:rsidR="00682B0B" w:rsidRDefault="00682B0B" w:rsidP="002F0E6F">
            <w:pPr>
              <w:pStyle w:val="Sraopastraipa"/>
              <w:spacing w:after="8" w:line="266" w:lineRule="auto"/>
              <w:ind w:left="0" w:right="0" w:firstLine="0"/>
              <w:rPr>
                <w:bCs/>
              </w:rPr>
            </w:pPr>
            <w:r>
              <w:rPr>
                <w:bCs/>
              </w:rPr>
              <w:t>Smurto artimoje aplinkoje pavojų patiriančio ar smurtą artimoje aplinkoje patyrusio vaiko vardas, pavardė</w:t>
            </w:r>
          </w:p>
        </w:tc>
        <w:tc>
          <w:tcPr>
            <w:tcW w:w="4817" w:type="dxa"/>
          </w:tcPr>
          <w:p w14:paraId="34B2C3A4" w14:textId="77777777" w:rsidR="00682B0B" w:rsidRDefault="00682B0B" w:rsidP="002F0E6F">
            <w:pPr>
              <w:pStyle w:val="Sraopastraipa"/>
              <w:spacing w:after="8" w:line="266" w:lineRule="auto"/>
              <w:ind w:left="0" w:right="0" w:firstLine="0"/>
              <w:rPr>
                <w:bCs/>
              </w:rPr>
            </w:pPr>
          </w:p>
        </w:tc>
      </w:tr>
      <w:tr w:rsidR="00682B0B" w14:paraId="5B185D86" w14:textId="77777777" w:rsidTr="002F0E6F">
        <w:tc>
          <w:tcPr>
            <w:tcW w:w="4816" w:type="dxa"/>
          </w:tcPr>
          <w:p w14:paraId="5C89164D" w14:textId="77777777" w:rsidR="00682B0B" w:rsidRDefault="00682B0B" w:rsidP="002F0E6F">
            <w:pPr>
              <w:pStyle w:val="Sraopastraipa"/>
              <w:spacing w:after="8" w:line="266" w:lineRule="auto"/>
              <w:ind w:left="0" w:right="0" w:firstLine="0"/>
              <w:rPr>
                <w:bCs/>
              </w:rPr>
            </w:pPr>
            <w:r>
              <w:rPr>
                <w:bCs/>
              </w:rPr>
              <w:t>Vaiko atstovo pagal įstatymą vardas ir pavardė</w:t>
            </w:r>
          </w:p>
        </w:tc>
        <w:tc>
          <w:tcPr>
            <w:tcW w:w="4817" w:type="dxa"/>
          </w:tcPr>
          <w:p w14:paraId="12297273" w14:textId="77777777" w:rsidR="00682B0B" w:rsidRDefault="00682B0B" w:rsidP="002F0E6F">
            <w:pPr>
              <w:pStyle w:val="Sraopastraipa"/>
              <w:spacing w:after="8" w:line="266" w:lineRule="auto"/>
              <w:ind w:left="0" w:right="0" w:firstLine="0"/>
              <w:rPr>
                <w:bCs/>
              </w:rPr>
            </w:pPr>
          </w:p>
        </w:tc>
      </w:tr>
      <w:tr w:rsidR="00682B0B" w14:paraId="7BF29D6D" w14:textId="77777777" w:rsidTr="002F0E6F">
        <w:tc>
          <w:tcPr>
            <w:tcW w:w="4816" w:type="dxa"/>
          </w:tcPr>
          <w:p w14:paraId="50C8BCEA" w14:textId="77777777" w:rsidR="00682B0B" w:rsidRDefault="00682B0B" w:rsidP="002F0E6F">
            <w:pPr>
              <w:pStyle w:val="Sraopastraipa"/>
              <w:spacing w:after="8" w:line="266" w:lineRule="auto"/>
              <w:ind w:left="0" w:right="0" w:firstLine="0"/>
              <w:rPr>
                <w:bCs/>
              </w:rPr>
            </w:pPr>
            <w:r>
              <w:rPr>
                <w:bCs/>
              </w:rPr>
              <w:t>Vaiko atstovo pagal įstatymą kontaktiniai duomenys: telefono ryšio numeris ir (ar) el. pašto adresas</w:t>
            </w:r>
          </w:p>
        </w:tc>
        <w:tc>
          <w:tcPr>
            <w:tcW w:w="4817" w:type="dxa"/>
          </w:tcPr>
          <w:p w14:paraId="400431AD" w14:textId="77777777" w:rsidR="00682B0B" w:rsidRDefault="00682B0B" w:rsidP="002F0E6F">
            <w:pPr>
              <w:pStyle w:val="Sraopastraipa"/>
              <w:spacing w:after="8" w:line="266" w:lineRule="auto"/>
              <w:ind w:left="0" w:right="0" w:firstLine="0"/>
              <w:rPr>
                <w:bCs/>
              </w:rPr>
            </w:pPr>
          </w:p>
        </w:tc>
      </w:tr>
      <w:tr w:rsidR="00682B0B" w14:paraId="6C1C5865" w14:textId="77777777" w:rsidTr="002F0E6F">
        <w:tc>
          <w:tcPr>
            <w:tcW w:w="4816" w:type="dxa"/>
          </w:tcPr>
          <w:p w14:paraId="258E47CD" w14:textId="77777777" w:rsidR="00682B0B" w:rsidRDefault="00682B0B" w:rsidP="002F0E6F">
            <w:pPr>
              <w:pStyle w:val="Sraopastraipa"/>
              <w:spacing w:after="8" w:line="266" w:lineRule="auto"/>
              <w:ind w:left="0" w:right="0" w:firstLine="0"/>
              <w:rPr>
                <w:bCs/>
              </w:rPr>
            </w:pPr>
            <w:r>
              <w:rPr>
                <w:bCs/>
              </w:rPr>
              <w:t>Trumpas įvykio/situacijos apibūdinimas</w:t>
            </w:r>
          </w:p>
        </w:tc>
        <w:tc>
          <w:tcPr>
            <w:tcW w:w="4817" w:type="dxa"/>
          </w:tcPr>
          <w:p w14:paraId="5E6537D9" w14:textId="77777777" w:rsidR="00682B0B" w:rsidRDefault="00682B0B" w:rsidP="002F0E6F">
            <w:pPr>
              <w:pStyle w:val="Sraopastraipa"/>
              <w:spacing w:after="8" w:line="266" w:lineRule="auto"/>
              <w:ind w:left="0" w:right="0" w:firstLine="0"/>
              <w:rPr>
                <w:bCs/>
              </w:rPr>
            </w:pPr>
          </w:p>
        </w:tc>
      </w:tr>
    </w:tbl>
    <w:p w14:paraId="16780F5C" w14:textId="77777777" w:rsidR="00682B0B" w:rsidRDefault="00682B0B" w:rsidP="00152211">
      <w:pPr>
        <w:pStyle w:val="Sraopastraipa"/>
        <w:spacing w:after="8" w:line="266" w:lineRule="auto"/>
        <w:ind w:left="0" w:right="0" w:firstLine="0"/>
        <w:rPr>
          <w:bCs/>
        </w:rPr>
      </w:pPr>
    </w:p>
    <w:p w14:paraId="16F1E8DB" w14:textId="77777777" w:rsidR="00682B0B" w:rsidRDefault="00682B0B" w:rsidP="00152211">
      <w:pPr>
        <w:pStyle w:val="Sraopastraipa"/>
        <w:spacing w:after="8" w:line="266" w:lineRule="auto"/>
        <w:ind w:left="0" w:right="0" w:firstLine="0"/>
        <w:rPr>
          <w:bCs/>
        </w:rPr>
      </w:pPr>
    </w:p>
    <w:p w14:paraId="597EE862" w14:textId="77777777" w:rsidR="00682B0B" w:rsidRPr="00152211" w:rsidRDefault="00682B0B" w:rsidP="00152211">
      <w:pPr>
        <w:pStyle w:val="Sraopastraipa"/>
        <w:spacing w:after="8" w:line="266" w:lineRule="auto"/>
        <w:ind w:left="0" w:right="0" w:firstLine="0"/>
        <w:rPr>
          <w:b/>
        </w:rPr>
      </w:pPr>
      <w:r w:rsidRPr="00152211">
        <w:rPr>
          <w:b/>
        </w:rPr>
        <w:t>Informaciją pateikusio subjekto kontaktai:</w:t>
      </w:r>
    </w:p>
    <w:p w14:paraId="74A5D4BC" w14:textId="77777777" w:rsidR="00682B0B" w:rsidRPr="00152211" w:rsidRDefault="00682B0B" w:rsidP="00152211">
      <w:pPr>
        <w:pStyle w:val="Sraopastraipa"/>
        <w:spacing w:after="8" w:line="266" w:lineRule="auto"/>
        <w:ind w:left="0" w:right="0" w:firstLine="0"/>
        <w:rPr>
          <w:bCs/>
          <w:i/>
          <w:iCs/>
        </w:rPr>
      </w:pPr>
      <w:r w:rsidRPr="00152211">
        <w:rPr>
          <w:bCs/>
          <w:i/>
          <w:iCs/>
        </w:rPr>
        <w:t>Vardas Pavardė</w:t>
      </w:r>
    </w:p>
    <w:p w14:paraId="18DF2809" w14:textId="77777777" w:rsidR="00682B0B" w:rsidRPr="00152211" w:rsidRDefault="00682B0B" w:rsidP="00152211">
      <w:pPr>
        <w:pStyle w:val="Sraopastraipa"/>
        <w:spacing w:after="8" w:line="266" w:lineRule="auto"/>
        <w:ind w:left="0" w:right="0" w:firstLine="0"/>
        <w:rPr>
          <w:bCs/>
          <w:i/>
          <w:iCs/>
        </w:rPr>
      </w:pPr>
      <w:r w:rsidRPr="00152211">
        <w:rPr>
          <w:bCs/>
          <w:i/>
          <w:iCs/>
        </w:rPr>
        <w:t>El. pašto adresas</w:t>
      </w:r>
    </w:p>
    <w:p w14:paraId="440F9EF0" w14:textId="77777777" w:rsidR="00682B0B" w:rsidRDefault="00682B0B">
      <w:pPr>
        <w:spacing w:after="160" w:line="259" w:lineRule="auto"/>
        <w:ind w:right="0" w:firstLine="0"/>
        <w:jc w:val="left"/>
        <w:rPr>
          <w:bCs/>
          <w:i/>
          <w:iCs/>
        </w:rPr>
      </w:pPr>
      <w:r>
        <w:rPr>
          <w:bCs/>
          <w:i/>
          <w:iCs/>
        </w:rPr>
        <w:br w:type="page"/>
      </w:r>
    </w:p>
    <w:p w14:paraId="26512379" w14:textId="77777777" w:rsidR="00682B0B" w:rsidRDefault="00682B0B" w:rsidP="008C3196">
      <w:pPr>
        <w:pStyle w:val="Sraopastraipa"/>
        <w:spacing w:after="8" w:line="266" w:lineRule="auto"/>
        <w:ind w:left="0" w:right="0" w:firstLine="0"/>
        <w:jc w:val="right"/>
        <w:rPr>
          <w:bCs/>
        </w:rPr>
      </w:pPr>
      <w:r>
        <w:rPr>
          <w:bCs/>
        </w:rPr>
        <w:lastRenderedPageBreak/>
        <w:t>Priedas Nr. 3</w:t>
      </w:r>
    </w:p>
    <w:p w14:paraId="11CA9AF9" w14:textId="77777777" w:rsidR="00682B0B" w:rsidRDefault="00682B0B" w:rsidP="008C3196">
      <w:pPr>
        <w:pStyle w:val="Sraopastraipa"/>
        <w:spacing w:after="8" w:line="266" w:lineRule="auto"/>
        <w:ind w:left="0" w:right="0" w:firstLine="0"/>
        <w:jc w:val="right"/>
        <w:rPr>
          <w:bCs/>
        </w:rPr>
      </w:pPr>
    </w:p>
    <w:p w14:paraId="24A7F6E9" w14:textId="77777777" w:rsidR="00682B0B" w:rsidRPr="0019086A" w:rsidRDefault="00682B0B" w:rsidP="000C408A">
      <w:pPr>
        <w:widowControl w:val="0"/>
        <w:autoSpaceDE w:val="0"/>
        <w:autoSpaceDN w:val="0"/>
        <w:spacing w:after="0" w:line="240" w:lineRule="auto"/>
        <w:ind w:right="49"/>
        <w:jc w:val="center"/>
        <w:rPr>
          <w:b/>
          <w:bCs/>
          <w:szCs w:val="24"/>
        </w:rPr>
      </w:pPr>
      <w:r w:rsidRPr="0019086A">
        <w:rPr>
          <w:b/>
          <w:bCs/>
          <w:szCs w:val="24"/>
        </w:rPr>
        <w:t xml:space="preserve">INFORMACIJA </w:t>
      </w:r>
      <w:r>
        <w:rPr>
          <w:b/>
          <w:bCs/>
          <w:szCs w:val="24"/>
        </w:rPr>
        <w:t>DĖL</w:t>
      </w:r>
      <w:r w:rsidRPr="0019086A">
        <w:rPr>
          <w:b/>
          <w:bCs/>
          <w:szCs w:val="24"/>
        </w:rPr>
        <w:t xml:space="preserve"> ASMENS DUOMENŲ TVARKYM</w:t>
      </w:r>
      <w:r>
        <w:rPr>
          <w:b/>
          <w:bCs/>
          <w:szCs w:val="24"/>
        </w:rPr>
        <w:t>O</w:t>
      </w:r>
    </w:p>
    <w:p w14:paraId="5AB801D0" w14:textId="77777777" w:rsidR="00682B0B" w:rsidRPr="0019086A" w:rsidRDefault="00682B0B" w:rsidP="000C408A">
      <w:pPr>
        <w:widowControl w:val="0"/>
        <w:autoSpaceDE w:val="0"/>
        <w:autoSpaceDN w:val="0"/>
        <w:spacing w:after="0" w:line="240" w:lineRule="auto"/>
        <w:ind w:right="49"/>
        <w:jc w:val="center"/>
        <w:rPr>
          <w:b/>
          <w:bCs/>
          <w:szCs w:val="24"/>
        </w:rPr>
      </w:pPr>
      <w:r>
        <w:rPr>
          <w:b/>
          <w:bCs/>
          <w:szCs w:val="24"/>
        </w:rPr>
        <w:t>SPECIALIZUOTOS IR (AR) KITOS PAGALBOS TEIKIMO TIKSLU</w:t>
      </w:r>
    </w:p>
    <w:p w14:paraId="602A791A" w14:textId="77777777" w:rsidR="00682B0B" w:rsidRPr="0019086A" w:rsidRDefault="00682B0B" w:rsidP="000C408A">
      <w:pPr>
        <w:widowControl w:val="0"/>
        <w:autoSpaceDE w:val="0"/>
        <w:autoSpaceDN w:val="0"/>
        <w:spacing w:after="0" w:line="240" w:lineRule="auto"/>
        <w:ind w:left="1440" w:right="614" w:firstLine="720"/>
        <w:rPr>
          <w:b/>
          <w:bCs/>
          <w:szCs w:val="24"/>
        </w:rPr>
      </w:pPr>
    </w:p>
    <w:p w14:paraId="5874D3E7" w14:textId="77777777" w:rsidR="00682B0B" w:rsidRDefault="00682B0B" w:rsidP="000C408A">
      <w:pPr>
        <w:shd w:val="clear" w:color="auto" w:fill="FFFFFF"/>
        <w:spacing w:after="0" w:line="240" w:lineRule="auto"/>
        <w:ind w:firstLine="709"/>
      </w:pPr>
      <w:r w:rsidRPr="00BD3740">
        <w:t>Vadovaudamiesi 2016 m. balandžio 27 d. Europos Parlamento ir Tarybos reglamento (ES) 2016/679 dėl fizinių asmenų apsaugos tvarkant asmens duomenis ir dėl laisvo tokių duomenų judėjimo ir kuriuo panaikinama Direktyva 95/46/EB (Bendrasis duomenų apsaugos reglamentas) 13</w:t>
      </w:r>
      <w:r>
        <w:t xml:space="preserve"> </w:t>
      </w:r>
      <w:r w:rsidRPr="00BD3740">
        <w:t>straipsniu, teikiame Jums informaciją, susijusią su Jūsų duomenų tvarkymu:</w:t>
      </w:r>
    </w:p>
    <w:p w14:paraId="14F22F9E" w14:textId="77777777" w:rsidR="00682B0B" w:rsidRPr="00BD3740" w:rsidRDefault="00682B0B" w:rsidP="000C408A">
      <w:pPr>
        <w:shd w:val="clear" w:color="auto" w:fill="FFFFFF"/>
        <w:spacing w:after="0" w:line="240" w:lineRule="auto"/>
        <w:ind w:firstLine="709"/>
      </w:pPr>
    </w:p>
    <w:p w14:paraId="2A198D0D" w14:textId="77777777" w:rsidR="00682B0B" w:rsidRPr="00BD3740" w:rsidRDefault="00682B0B" w:rsidP="005F1E5D">
      <w:pPr>
        <w:numPr>
          <w:ilvl w:val="0"/>
          <w:numId w:val="25"/>
        </w:numPr>
        <w:shd w:val="clear" w:color="auto" w:fill="FFFFFF"/>
        <w:spacing w:after="0" w:line="240" w:lineRule="auto"/>
        <w:ind w:left="426" w:right="0" w:hanging="426"/>
        <w:contextualSpacing/>
      </w:pPr>
      <w:r w:rsidRPr="00BD3740">
        <w:rPr>
          <w:b/>
          <w:bCs/>
        </w:rPr>
        <w:t>Duomenų valdytojas</w:t>
      </w:r>
      <w:r w:rsidRPr="00BD3740">
        <w:t xml:space="preserve"> – </w:t>
      </w:r>
      <w:r>
        <w:rPr>
          <w:noProof/>
        </w:rPr>
        <w:t>Panevėžio moksleivių namai</w:t>
      </w:r>
      <w:r w:rsidRPr="00BD3740">
        <w:t xml:space="preserve">, juridinio asmens kodas </w:t>
      </w:r>
      <w:r>
        <w:rPr>
          <w:noProof/>
        </w:rPr>
        <w:t>290427210</w:t>
      </w:r>
      <w:r w:rsidRPr="00BD3740">
        <w:t xml:space="preserve">, adresas </w:t>
      </w:r>
      <w:r>
        <w:rPr>
          <w:noProof/>
        </w:rPr>
        <w:t>Parko g. 79, Panevėžys</w:t>
      </w:r>
      <w:r w:rsidRPr="00BD3740">
        <w:t xml:space="preserve">, tel. </w:t>
      </w:r>
      <w:r>
        <w:rPr>
          <w:noProof/>
        </w:rPr>
        <w:t>8 (45) 51 60 01</w:t>
      </w:r>
      <w:r w:rsidRPr="00BD3740">
        <w:t xml:space="preserve">, el. p. </w:t>
      </w:r>
      <w:r>
        <w:rPr>
          <w:noProof/>
        </w:rPr>
        <w:t>pmn.panevezys@gmail.com</w:t>
      </w:r>
      <w:r w:rsidRPr="00BD3740">
        <w:t>.</w:t>
      </w:r>
    </w:p>
    <w:p w14:paraId="3144FE98" w14:textId="77777777" w:rsidR="00682B0B" w:rsidRPr="00BD3740" w:rsidRDefault="00682B0B" w:rsidP="005F1E5D">
      <w:pPr>
        <w:numPr>
          <w:ilvl w:val="0"/>
          <w:numId w:val="25"/>
        </w:numPr>
        <w:shd w:val="clear" w:color="auto" w:fill="FFFFFF"/>
        <w:spacing w:after="0" w:line="240" w:lineRule="auto"/>
        <w:ind w:left="426" w:right="0" w:hanging="426"/>
        <w:contextualSpacing/>
      </w:pPr>
      <w:r w:rsidRPr="00BD3740">
        <w:rPr>
          <w:b/>
          <w:bCs/>
        </w:rPr>
        <w:t>Duomenų apsaugos pareigū</w:t>
      </w:r>
      <w:r>
        <w:rPr>
          <w:b/>
          <w:bCs/>
        </w:rPr>
        <w:t xml:space="preserve">nas </w:t>
      </w:r>
      <w:r w:rsidRPr="00BD3740">
        <w:t xml:space="preserve">– </w:t>
      </w:r>
      <w:r w:rsidRPr="00366BC0">
        <w:rPr>
          <w:noProof/>
          <w:szCs w:val="24"/>
        </w:rPr>
        <w:t>MB „Duomenų sauga“</w:t>
      </w:r>
      <w:r w:rsidRPr="00585AF1">
        <w:rPr>
          <w:szCs w:val="24"/>
        </w:rPr>
        <w:t xml:space="preserve">, el. </w:t>
      </w:r>
      <w:r w:rsidRPr="0001206F">
        <w:rPr>
          <w:szCs w:val="24"/>
        </w:rPr>
        <w:t xml:space="preserve">paštas </w:t>
      </w:r>
      <w:r w:rsidRPr="00366BC0">
        <w:rPr>
          <w:noProof/>
          <w:szCs w:val="24"/>
        </w:rPr>
        <w:t>dap@duomenu-sauga.lt</w:t>
      </w:r>
      <w:r w:rsidRPr="0001206F">
        <w:rPr>
          <w:szCs w:val="24"/>
        </w:rPr>
        <w:t>, tel</w:t>
      </w:r>
      <w:r w:rsidRPr="00585AF1">
        <w:rPr>
          <w:szCs w:val="24"/>
        </w:rPr>
        <w:t>. +370 67243319</w:t>
      </w:r>
      <w:r w:rsidRPr="00BD3740">
        <w:t xml:space="preserve">. Jeigu kreipiatės duomenų valdytojo adresu </w:t>
      </w:r>
      <w:r w:rsidRPr="00BD3740">
        <w:rPr>
          <w:b/>
          <w:bCs/>
        </w:rPr>
        <w:t xml:space="preserve">– </w:t>
      </w:r>
      <w:r w:rsidRPr="00BD3740">
        <w:t>laišką adresuokite duomenų apsaugos pareigūnui.</w:t>
      </w:r>
    </w:p>
    <w:p w14:paraId="3EE7E303" w14:textId="77777777" w:rsidR="00682B0B" w:rsidRDefault="00682B0B" w:rsidP="005F1E5D">
      <w:pPr>
        <w:numPr>
          <w:ilvl w:val="0"/>
          <w:numId w:val="25"/>
        </w:numPr>
        <w:shd w:val="clear" w:color="auto" w:fill="FFFFFF"/>
        <w:spacing w:after="0" w:line="240" w:lineRule="auto"/>
        <w:ind w:left="426" w:right="0" w:hanging="426"/>
        <w:contextualSpacing/>
      </w:pPr>
      <w:r w:rsidRPr="00BD3740">
        <w:rPr>
          <w:b/>
          <w:bCs/>
        </w:rPr>
        <w:t>Duomenų tvarkymo tikslai ir tvarkomų duomenų apimtis.</w:t>
      </w:r>
      <w:r w:rsidRPr="00BD3740">
        <w:t> Specializuotos ir (ar) kitos reikalingos pagalbos asmeniui suteikimo tikslu tvarkomi šie asmens duomenys: vardas, pavardė, telefono numeris, elektroninio pašto adresas. Kai asmuo nepilnametis,</w:t>
      </w:r>
      <w:r>
        <w:t xml:space="preserve"> tvarkomi šie asmens duomenys: jo vardas ir pavardė bei atstovo </w:t>
      </w:r>
      <w:r w:rsidRPr="00BD3740">
        <w:t>vardas, pavardė, telefono numeris, elektroninio pašto adresas.</w:t>
      </w:r>
    </w:p>
    <w:p w14:paraId="60FCC31A" w14:textId="77777777" w:rsidR="00682B0B" w:rsidRPr="00BD3740" w:rsidRDefault="00682B0B" w:rsidP="005F1E5D">
      <w:pPr>
        <w:pStyle w:val="Sraopastraipa"/>
        <w:numPr>
          <w:ilvl w:val="0"/>
          <w:numId w:val="25"/>
        </w:numPr>
        <w:shd w:val="clear" w:color="auto" w:fill="FFFFFF"/>
        <w:tabs>
          <w:tab w:val="left" w:pos="1276"/>
        </w:tabs>
        <w:spacing w:after="0" w:line="240" w:lineRule="auto"/>
        <w:ind w:left="426" w:right="0" w:hanging="426"/>
      </w:pPr>
      <w:r w:rsidRPr="00BD3740">
        <w:rPr>
          <w:b/>
          <w:bCs/>
        </w:rPr>
        <w:t>Duomenų tvarkymo teisinis pagrindas</w:t>
      </w:r>
      <w:r w:rsidRPr="00BD3740">
        <w:t>. Jūsų asmens duomenų tvarkymo teisinis pagrindas: teisinių prievolių vykdymas ((Reglamento 6 str. 1 d. (c) p.)), Lietuvos Respublikos apsaugos nuo smurto artimoje aplinkoje įstatymo 13 str. 4 d.</w:t>
      </w:r>
    </w:p>
    <w:p w14:paraId="5BD5B48E" w14:textId="77777777" w:rsidR="00682B0B" w:rsidRPr="00BD3740" w:rsidRDefault="00682B0B" w:rsidP="005F1E5D">
      <w:pPr>
        <w:pStyle w:val="Sraopastraipa"/>
        <w:numPr>
          <w:ilvl w:val="0"/>
          <w:numId w:val="25"/>
        </w:numPr>
        <w:spacing w:after="200" w:line="240" w:lineRule="auto"/>
        <w:ind w:left="426" w:right="0" w:hanging="426"/>
      </w:pPr>
      <w:r w:rsidRPr="00BD3740">
        <w:rPr>
          <w:b/>
          <w:bCs/>
        </w:rPr>
        <w:t xml:space="preserve">Duomenų šaltinis. </w:t>
      </w:r>
      <w:r w:rsidRPr="00BD3740">
        <w:t xml:space="preserve">Jūsų duomenys gaunami tiesiogiai iš Jūsų paties pateiktos informacijos. </w:t>
      </w:r>
    </w:p>
    <w:p w14:paraId="307C8BF2" w14:textId="77777777" w:rsidR="00682B0B" w:rsidRPr="00BD3740" w:rsidRDefault="00682B0B" w:rsidP="005F1E5D">
      <w:pPr>
        <w:pStyle w:val="Sraopastraipa"/>
        <w:numPr>
          <w:ilvl w:val="0"/>
          <w:numId w:val="25"/>
        </w:numPr>
        <w:spacing w:after="200" w:line="240" w:lineRule="auto"/>
        <w:ind w:left="426" w:right="0" w:hanging="426"/>
      </w:pPr>
      <w:r w:rsidRPr="00BD3740">
        <w:rPr>
          <w:b/>
          <w:bCs/>
        </w:rPr>
        <w:t>Asmens duomenų gavėjai.</w:t>
      </w:r>
      <w:r w:rsidRPr="00BD3740">
        <w:t xml:space="preserve"> Asmens duomenys bus pateikti policijai, specializuotos kompleksinės pagalbos centrui, Valstybės vaiko teisių apsaugos ir įvaikinimo tarnyb</w:t>
      </w:r>
      <w:r>
        <w:t>ai</w:t>
      </w:r>
      <w:r w:rsidRPr="00BD3740">
        <w:t xml:space="preserve"> prie Socialinės apsaugos ir darbo ministerijos. Asmens duomenys gali būti pateikiami ikiteisminio tyrimo įstaigai, prokurorui ar teismui dėl jų žinioje esančių administracinių, civilinių, baudžiamųjų bylų kaip įrodymai ar kitoms institucijoms ar įstaigoms, kai tokių duomenų pateikimas yra privalomas teisės aktų nustatyta tvarka. </w:t>
      </w:r>
    </w:p>
    <w:p w14:paraId="35118D05" w14:textId="77777777" w:rsidR="00682B0B" w:rsidRPr="00BD3740" w:rsidRDefault="00682B0B" w:rsidP="005F1E5D">
      <w:pPr>
        <w:pStyle w:val="Sraopastraipa"/>
        <w:numPr>
          <w:ilvl w:val="0"/>
          <w:numId w:val="25"/>
        </w:numPr>
        <w:spacing w:after="200" w:line="240" w:lineRule="auto"/>
        <w:ind w:left="426" w:right="0" w:hanging="426"/>
      </w:pPr>
      <w:r w:rsidRPr="00BD3740">
        <w:t>Visą aktualią informaciją apie asmens duomenų tvarkymą galite rasti duomenų valdytojo tinklapio skiltyje „Asmens duomenų apsauga“.</w:t>
      </w:r>
    </w:p>
    <w:p w14:paraId="7D5BC4F1" w14:textId="77777777" w:rsidR="00682B0B" w:rsidRPr="00BD3740" w:rsidRDefault="00682B0B" w:rsidP="005F1E5D">
      <w:pPr>
        <w:pStyle w:val="Sraopastraipa"/>
        <w:numPr>
          <w:ilvl w:val="0"/>
          <w:numId w:val="25"/>
        </w:numPr>
        <w:spacing w:after="200" w:line="240" w:lineRule="auto"/>
        <w:ind w:left="426" w:right="0" w:hanging="426"/>
      </w:pPr>
      <w:r>
        <w:rPr>
          <w:b/>
          <w:bCs/>
        </w:rPr>
        <w:t>Turite</w:t>
      </w:r>
      <w:r w:rsidRPr="00BD3740">
        <w:rPr>
          <w:b/>
          <w:bCs/>
        </w:rPr>
        <w:t xml:space="preserve"> šias teises:</w:t>
      </w:r>
      <w:r w:rsidRPr="00BD3740">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449F405F" w14:textId="77777777" w:rsidR="00682B0B" w:rsidRPr="00BD3740" w:rsidRDefault="00682B0B" w:rsidP="005F1E5D">
      <w:pPr>
        <w:pStyle w:val="Sraopastraipa"/>
        <w:spacing w:line="240" w:lineRule="auto"/>
        <w:ind w:left="426" w:firstLine="0"/>
      </w:pPr>
      <w:r w:rsidRPr="00BD3740">
        <w:t>Šias teises gali</w:t>
      </w:r>
      <w:r>
        <w:t>te</w:t>
      </w:r>
      <w:r w:rsidRPr="00BD3740">
        <w:t xml:space="preserve"> įgyvendinti teisės aktų nustatyta tvarka. Informacija apie asmens teisių įgyvendinimo tvarką skelbiama įstaigos interneto svetainės skiltyje „Asmens duomenų apsauga“. Iškilus klausimams dėl duomenų subjektų teisių įgyvendinimo, maloniai prašome kreiptis į duomenų apsaugos pareigūną 2 punkte nurodytais kontaktais.</w:t>
      </w:r>
    </w:p>
    <w:p w14:paraId="2C7548DD" w14:textId="77777777" w:rsidR="00682B0B" w:rsidRPr="00BD3740" w:rsidRDefault="00682B0B" w:rsidP="005F1E5D">
      <w:pPr>
        <w:pStyle w:val="Sraopastraipa"/>
        <w:numPr>
          <w:ilvl w:val="0"/>
          <w:numId w:val="25"/>
        </w:numPr>
        <w:spacing w:after="200" w:line="240" w:lineRule="auto"/>
        <w:ind w:left="426" w:right="0" w:hanging="426"/>
      </w:pPr>
      <w:r w:rsidRPr="00BD3740">
        <w:rPr>
          <w:b/>
          <w:bCs/>
        </w:rPr>
        <w:t>Asmens duomenų saugojimo laikotarpis.</w:t>
      </w:r>
      <w:r w:rsidRPr="00BD3740">
        <w:t xml:space="preserve"> Asmens duomenys tvarkomi ir saugomi 1 metus laiko. </w:t>
      </w:r>
    </w:p>
    <w:p w14:paraId="2A7923A6" w14:textId="77777777" w:rsidR="00682B0B" w:rsidRPr="00BD3740" w:rsidRDefault="00682B0B" w:rsidP="005F1E5D">
      <w:pPr>
        <w:pStyle w:val="Sraopastraipa"/>
        <w:numPr>
          <w:ilvl w:val="0"/>
          <w:numId w:val="25"/>
        </w:numPr>
        <w:spacing w:after="200" w:line="240" w:lineRule="auto"/>
        <w:ind w:left="426" w:right="0" w:hanging="426"/>
      </w:pPr>
      <w:r w:rsidRPr="00BD3740">
        <w:rPr>
          <w:b/>
          <w:bCs/>
        </w:rPr>
        <w:t>Automatizuotų sprendimų priėmimai.</w:t>
      </w:r>
      <w:r w:rsidRPr="00BD3740">
        <w:t xml:space="preserve"> Informuojame, kad šie Jūsų duomenys nebus naudojami automatizuotiems sprendimams priimti Jūsų atžvilgiu, įskaitant profiliavimą.</w:t>
      </w:r>
    </w:p>
    <w:p w14:paraId="04595739" w14:textId="77777777" w:rsidR="00682B0B" w:rsidRDefault="00682B0B" w:rsidP="005F1E5D">
      <w:pPr>
        <w:pStyle w:val="Sraopastraipa"/>
        <w:numPr>
          <w:ilvl w:val="0"/>
          <w:numId w:val="25"/>
        </w:numPr>
        <w:spacing w:after="160" w:line="259" w:lineRule="auto"/>
        <w:ind w:left="426" w:right="0" w:hanging="426"/>
        <w:jc w:val="left"/>
      </w:pPr>
      <w:r w:rsidRPr="007C2420">
        <w:rPr>
          <w:b/>
          <w:bCs/>
        </w:rPr>
        <w:t>Skundų teikimas.</w:t>
      </w:r>
      <w:r w:rsidRPr="00BD3740">
        <w:t xml:space="preserve"> 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r>
        <w:br w:type="page"/>
      </w:r>
    </w:p>
    <w:p w14:paraId="7273D6DB" w14:textId="77777777" w:rsidR="00682B0B" w:rsidRDefault="00682B0B" w:rsidP="00241946">
      <w:pPr>
        <w:pStyle w:val="Sraopastraipa"/>
        <w:spacing w:after="8" w:line="266" w:lineRule="auto"/>
        <w:ind w:left="0" w:right="0" w:firstLine="0"/>
        <w:jc w:val="right"/>
        <w:rPr>
          <w:bCs/>
        </w:rPr>
      </w:pPr>
      <w:r>
        <w:rPr>
          <w:bCs/>
        </w:rPr>
        <w:lastRenderedPageBreak/>
        <w:t xml:space="preserve">Priedas Nr. 4 </w:t>
      </w:r>
    </w:p>
    <w:p w14:paraId="610695C1" w14:textId="77777777" w:rsidR="00682B0B" w:rsidRDefault="00682B0B" w:rsidP="00241946">
      <w:pPr>
        <w:spacing w:after="0" w:line="240" w:lineRule="auto"/>
        <w:ind w:right="0" w:firstLine="720"/>
        <w:jc w:val="center"/>
        <w:rPr>
          <w:b/>
          <w:szCs w:val="24"/>
          <w:lang w:eastAsia="en-GB"/>
        </w:rPr>
      </w:pPr>
    </w:p>
    <w:p w14:paraId="54ABF33D" w14:textId="77777777" w:rsidR="00682B0B" w:rsidRDefault="00682B0B" w:rsidP="00241946">
      <w:pPr>
        <w:spacing w:after="0" w:line="240" w:lineRule="auto"/>
        <w:ind w:right="0" w:firstLine="720"/>
        <w:jc w:val="center"/>
        <w:rPr>
          <w:b/>
          <w:szCs w:val="24"/>
          <w:lang w:eastAsia="en-GB"/>
        </w:rPr>
      </w:pPr>
    </w:p>
    <w:p w14:paraId="639F5B1A" w14:textId="77777777" w:rsidR="00682B0B" w:rsidRPr="00241946" w:rsidRDefault="00682B0B" w:rsidP="00241946">
      <w:pPr>
        <w:spacing w:after="0" w:line="240" w:lineRule="auto"/>
        <w:ind w:right="0" w:firstLine="720"/>
        <w:jc w:val="center"/>
        <w:rPr>
          <w:b/>
          <w:szCs w:val="24"/>
          <w:lang w:eastAsia="en-GB"/>
        </w:rPr>
      </w:pPr>
      <w:r w:rsidRPr="00241946">
        <w:rPr>
          <w:b/>
          <w:szCs w:val="24"/>
          <w:lang w:eastAsia="en-GB"/>
        </w:rPr>
        <w:t>DARBUOTOJO POKALBIO SU VAIKU, GALIMAI PATYRUSIU SMURTĄ ARTIMOJE APLINKOJE, YPATUMAI</w:t>
      </w:r>
    </w:p>
    <w:p w14:paraId="7376DC85" w14:textId="77777777" w:rsidR="00682B0B" w:rsidRPr="00241946" w:rsidRDefault="00682B0B" w:rsidP="00241946">
      <w:pPr>
        <w:spacing w:after="0" w:line="240" w:lineRule="auto"/>
        <w:ind w:right="0" w:firstLine="567"/>
        <w:rPr>
          <w:szCs w:val="24"/>
          <w:lang w:eastAsia="en-GB"/>
        </w:rPr>
      </w:pPr>
    </w:p>
    <w:p w14:paraId="31F6BF9F" w14:textId="77777777" w:rsidR="00682B0B" w:rsidRPr="00241946" w:rsidRDefault="00682B0B" w:rsidP="00241946">
      <w:pPr>
        <w:spacing w:after="0" w:line="240" w:lineRule="auto"/>
        <w:ind w:right="0" w:firstLine="567"/>
        <w:rPr>
          <w:szCs w:val="24"/>
          <w:lang w:eastAsia="en-GB"/>
        </w:rPr>
      </w:pPr>
      <w:r>
        <w:rPr>
          <w:szCs w:val="24"/>
          <w:lang w:eastAsia="en-GB"/>
        </w:rPr>
        <w:t>D</w:t>
      </w:r>
      <w:r w:rsidRPr="00241946">
        <w:rPr>
          <w:szCs w:val="24"/>
          <w:lang w:eastAsia="en-GB"/>
        </w:rPr>
        <w:t>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w:t>
      </w:r>
    </w:p>
    <w:p w14:paraId="6222006A" w14:textId="77777777" w:rsidR="00682B0B" w:rsidRPr="00241946" w:rsidRDefault="00682B0B" w:rsidP="00616B70">
      <w:pPr>
        <w:numPr>
          <w:ilvl w:val="0"/>
          <w:numId w:val="22"/>
        </w:numPr>
        <w:tabs>
          <w:tab w:val="left" w:pos="851"/>
          <w:tab w:val="left" w:pos="1134"/>
        </w:tabs>
        <w:spacing w:after="0" w:line="240" w:lineRule="auto"/>
        <w:ind w:left="0" w:right="0" w:firstLine="567"/>
        <w:jc w:val="left"/>
        <w:rPr>
          <w:szCs w:val="24"/>
          <w:lang w:eastAsia="en-GB"/>
        </w:rPr>
      </w:pPr>
      <w:r w:rsidRPr="00241946">
        <w:rPr>
          <w:szCs w:val="24"/>
          <w:lang w:eastAsia="en-GB"/>
        </w:rPr>
        <w:t>sudaryti kiek įmanoma saugesnes ir patogesnes pokalbiui sąlygas (pvz., vienam klasėje), kad vaiko nerimas sumažėtų;</w:t>
      </w:r>
    </w:p>
    <w:p w14:paraId="4D76D18D" w14:textId="77777777" w:rsidR="00682B0B" w:rsidRPr="00241946" w:rsidRDefault="00682B0B" w:rsidP="00616B70">
      <w:pPr>
        <w:numPr>
          <w:ilvl w:val="0"/>
          <w:numId w:val="22"/>
        </w:numPr>
        <w:tabs>
          <w:tab w:val="left" w:pos="851"/>
          <w:tab w:val="left" w:pos="1134"/>
        </w:tabs>
        <w:spacing w:after="0" w:line="240" w:lineRule="auto"/>
        <w:ind w:left="0" w:right="0" w:firstLine="567"/>
        <w:jc w:val="left"/>
        <w:rPr>
          <w:szCs w:val="24"/>
          <w:lang w:eastAsia="en-GB"/>
        </w:rPr>
      </w:pPr>
      <w:r w:rsidRPr="00241946">
        <w:rPr>
          <w:szCs w:val="24"/>
          <w:lang w:eastAsia="en-GB"/>
        </w:rPr>
        <w:t xml:space="preserve">atsisėsti šalia vaiko arba jam patogiu atstumu viename akių lygyje (nerekomenduojama sėdėti už stalo vienas priešais kitą); </w:t>
      </w:r>
    </w:p>
    <w:p w14:paraId="6251EF67" w14:textId="77777777" w:rsidR="00682B0B" w:rsidRPr="00241946" w:rsidRDefault="00682B0B"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klausti vaiko, kas jam nutiko, užduodant atvirus klausimus (pvz., „Šiandien pastebėjau mėlynes ant tavo rankos riešo. Kas tau atsitiko?“ Neklausti: „Ar čia tam tikras asmuo tau mėlynes padarė?“);</w:t>
      </w:r>
    </w:p>
    <w:p w14:paraId="7C5A32CF" w14:textId="77777777" w:rsidR="00682B0B" w:rsidRPr="00241946" w:rsidRDefault="00682B0B" w:rsidP="00616B70">
      <w:pPr>
        <w:numPr>
          <w:ilvl w:val="0"/>
          <w:numId w:val="21"/>
        </w:numPr>
        <w:tabs>
          <w:tab w:val="left" w:pos="851"/>
          <w:tab w:val="left" w:pos="993"/>
          <w:tab w:val="left" w:pos="1134"/>
        </w:tabs>
        <w:spacing w:after="0" w:line="240" w:lineRule="auto"/>
        <w:ind w:left="0" w:right="0" w:firstLine="567"/>
        <w:jc w:val="left"/>
        <w:rPr>
          <w:szCs w:val="24"/>
          <w:lang w:eastAsia="en-GB"/>
        </w:rPr>
      </w:pPr>
      <w:r w:rsidRPr="00241946">
        <w:rPr>
          <w:szCs w:val="24"/>
          <w:lang w:eastAsia="en-GB"/>
        </w:rPr>
        <w:t xml:space="preserve">ramiai išklausyti vaiką, nepertraukinėti, leisti pasakyti, kiek vaikas nori / gali; neprarasti savitvardos: matydamas, kad suaugusysis, kuriam vaikas atsiskleidė, išsigando, supyko ar pasibaisėjo, gali išgąsdinti vaiką, jis gali daugiau nebepasakoti arba atsiimti savo žodžius; </w:t>
      </w:r>
    </w:p>
    <w:p w14:paraId="2B5C1AB9" w14:textId="77777777" w:rsidR="00682B0B" w:rsidRPr="00241946" w:rsidRDefault="00682B0B"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tikėti vaiku: jei vaikas prabilo apie smurtą, jis parodė pasitikėjimą suaugusiuoju. Jei vaikas išgirs abejonę, ar jis sako tiesą, daugiau gali nieko nebesakyti, ir smurtas gali tęstis toliau;</w:t>
      </w:r>
    </w:p>
    <w:p w14:paraId="0779F7DD" w14:textId="77777777" w:rsidR="00682B0B" w:rsidRPr="00241946" w:rsidRDefault="00682B0B"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nuraminti vaiką, palaikyti jį: vaikui atskleisti smurtą veikiausiai reikėjo sukaupti daug drąsos. Svarbu jam perteikti žinią, kad jis gerai pasielgė kreipdamasis pagalbos (pvz., „gerai, kad tu man pasakei apie tai“, „man gaila, kad tau taip atsitiko“);</w:t>
      </w:r>
    </w:p>
    <w:p w14:paraId="6D2685CA" w14:textId="77777777" w:rsidR="00682B0B" w:rsidRPr="00241946" w:rsidRDefault="00682B0B"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nekaltinti, nesmerkti, nekritikuoti vaiko: svarbu yra vaikui perduoti vienareikšmišką žinią, kad jis nėra kaltas dėl patirto smurto, už tai yra atsakingas suaugęs žmogus, kuris elgėsi neleistinai;</w:t>
      </w:r>
    </w:p>
    <w:p w14:paraId="79E79289" w14:textId="77777777" w:rsidR="00682B0B" w:rsidRPr="00241946" w:rsidRDefault="00682B0B" w:rsidP="00616B70">
      <w:pPr>
        <w:numPr>
          <w:ilvl w:val="1"/>
          <w:numId w:val="21"/>
        </w:numPr>
        <w:tabs>
          <w:tab w:val="left" w:pos="993"/>
          <w:tab w:val="left" w:pos="1134"/>
        </w:tabs>
        <w:spacing w:after="0" w:line="240" w:lineRule="auto"/>
        <w:ind w:left="0" w:right="0" w:firstLine="567"/>
        <w:jc w:val="left"/>
        <w:rPr>
          <w:szCs w:val="24"/>
          <w:lang w:eastAsia="en-GB"/>
        </w:rPr>
      </w:pPr>
      <w:r w:rsidRPr="00241946">
        <w:rPr>
          <w:szCs w:val="24"/>
          <w:lang w:eastAsia="en-GB"/>
        </w:rPr>
        <w:t>skatinti vaiką pasidalinti savo išgyvenimais, jausmais: tikėtina, kad vaikas patiria daug įvairių jausmų ir išgyvenimų: baimę būti kaltinamu, baimę dėl smurtautojo keršto, gėdą, kaltę ir kita, kurie jį slegia;</w:t>
      </w:r>
    </w:p>
    <w:p w14:paraId="43ED9139" w14:textId="77777777" w:rsidR="00682B0B" w:rsidRPr="00241946" w:rsidRDefault="00682B0B"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klausiant, kalbant vartoti suprantamus vaikui žodžius, sąvokas, atitinkančias vaiko amžių, pažintinius gebėjimus ir supratimą, specialiuosiuos ugdymosi poreikius;</w:t>
      </w:r>
    </w:p>
    <w:p w14:paraId="0BE91080" w14:textId="77777777" w:rsidR="00682B0B" w:rsidRPr="00241946" w:rsidRDefault="00682B0B" w:rsidP="00616B70">
      <w:pPr>
        <w:numPr>
          <w:ilvl w:val="1"/>
          <w:numId w:val="21"/>
        </w:numPr>
        <w:tabs>
          <w:tab w:val="left" w:pos="993"/>
          <w:tab w:val="left" w:pos="1134"/>
        </w:tabs>
        <w:spacing w:after="0" w:line="240" w:lineRule="auto"/>
        <w:ind w:left="0" w:right="0" w:firstLine="567"/>
        <w:jc w:val="left"/>
        <w:rPr>
          <w:szCs w:val="24"/>
          <w:lang w:eastAsia="en-GB"/>
        </w:rPr>
      </w:pPr>
      <w:r w:rsidRPr="00241946">
        <w:rPr>
          <w:szCs w:val="24"/>
          <w:lang w:eastAsia="en-GB"/>
        </w:rPr>
        <w:t>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w:t>
      </w:r>
    </w:p>
    <w:p w14:paraId="072ABB58" w14:textId="77777777" w:rsidR="00682B0B" w:rsidRPr="00241946" w:rsidRDefault="00682B0B"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patvirtinti vaikui, kad jis gerai padarė pasisakęs apie patiriamą smurtą;</w:t>
      </w:r>
    </w:p>
    <w:p w14:paraId="0D61E554" w14:textId="77777777" w:rsidR="00682B0B" w:rsidRPr="00241946" w:rsidRDefault="00682B0B"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 xml:space="preserve">pokalbio metu patikinti vaiką, kad smurtas prieš jį – ne jo kaltė, o smurtavusiojo atsakomybė; </w:t>
      </w:r>
    </w:p>
    <w:p w14:paraId="7FA7907E" w14:textId="77777777" w:rsidR="00682B0B" w:rsidRPr="00241946" w:rsidRDefault="00682B0B" w:rsidP="00616B70">
      <w:pPr>
        <w:numPr>
          <w:ilvl w:val="1"/>
          <w:numId w:val="21"/>
        </w:numPr>
        <w:tabs>
          <w:tab w:val="left" w:pos="993"/>
          <w:tab w:val="left" w:pos="1134"/>
        </w:tabs>
        <w:spacing w:after="0" w:line="240" w:lineRule="auto"/>
        <w:ind w:left="0" w:right="0" w:firstLine="567"/>
        <w:jc w:val="left"/>
        <w:rPr>
          <w:szCs w:val="24"/>
          <w:lang w:eastAsia="en-GB"/>
        </w:rPr>
      </w:pPr>
      <w:r w:rsidRPr="00241946">
        <w:rPr>
          <w:szCs w:val="24"/>
          <w:lang w:eastAsia="en-GB"/>
        </w:rPr>
        <w:t>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w:t>
      </w:r>
    </w:p>
    <w:p w14:paraId="5A5F2ED4" w14:textId="77777777" w:rsidR="00682B0B" w:rsidRPr="00241946" w:rsidRDefault="00682B0B"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paaiškinti vaikui (atsižvelgiant į vaiko amžių ir supratimą), kas vyks po to, kai jis pasisakė, kokių veiksmų imsis darbuotojas vaikui apsaugoti;</w:t>
      </w:r>
    </w:p>
    <w:p w14:paraId="10945B01" w14:textId="77777777" w:rsidR="00682B0B" w:rsidRPr="00241946" w:rsidRDefault="00682B0B"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būti prieinamu vaikui, nepalikti jo vieno su savo problema, mintimis ir jausmais.</w:t>
      </w:r>
    </w:p>
    <w:p w14:paraId="2673DCA1" w14:textId="77777777" w:rsidR="00682B0B" w:rsidRPr="00241946" w:rsidRDefault="00682B0B" w:rsidP="00241946">
      <w:pPr>
        <w:spacing w:after="0" w:line="240" w:lineRule="auto"/>
        <w:ind w:right="0" w:firstLine="567"/>
        <w:rPr>
          <w:szCs w:val="24"/>
          <w:lang w:eastAsia="en-GB"/>
        </w:rPr>
      </w:pPr>
      <w:r w:rsidRPr="00241946">
        <w:rPr>
          <w:szCs w:val="24"/>
          <w:lang w:eastAsia="en-GB"/>
        </w:rPr>
        <w:t xml:space="preserve">Rekomenduojama vaiko papasakotas smurtinės situacijos detales užrašyti kaip įmanoma tiksliau, cituojant vaiko kalbą: kada prasidėjo smurtas, kas tai darė, kas apie tai žino / žinojo, kam vaikas yra dar pasakojęs ar (ir) kodėl nepasakojo, kokie, vaiko supratimu, buvo smurtautojo motyvai, kaip vaikas jautėsi po smurtinio įvykio. </w:t>
      </w:r>
      <w:r>
        <w:rPr>
          <w:szCs w:val="24"/>
          <w:lang w:eastAsia="en-GB"/>
        </w:rPr>
        <w:t>D</w:t>
      </w:r>
      <w:r w:rsidRPr="00241946">
        <w:rPr>
          <w:szCs w:val="24"/>
          <w:lang w:eastAsia="en-GB"/>
        </w:rPr>
        <w:t xml:space="preserve">arbuotojas turėtų įvertinti, kiek vaiko pasakojimas galimai 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w:t>
      </w:r>
      <w:r w:rsidRPr="00241946">
        <w:rPr>
          <w:szCs w:val="24"/>
          <w:lang w:eastAsia="en-GB"/>
        </w:rPr>
        <w:lastRenderedPageBreak/>
        <w:t xml:space="preserve">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14:paraId="45E3C6DB" w14:textId="77777777" w:rsidR="00682B0B" w:rsidRPr="00241946" w:rsidRDefault="00682B0B" w:rsidP="00241946">
      <w:pPr>
        <w:spacing w:after="0" w:line="240" w:lineRule="auto"/>
        <w:ind w:right="0" w:firstLine="720"/>
        <w:rPr>
          <w:szCs w:val="24"/>
          <w:lang w:eastAsia="en-GB"/>
        </w:rPr>
      </w:pPr>
    </w:p>
    <w:p w14:paraId="4E50AC81" w14:textId="77777777" w:rsidR="00682B0B" w:rsidRPr="00241946" w:rsidRDefault="00682B0B" w:rsidP="00241946">
      <w:pPr>
        <w:spacing w:after="0" w:line="240" w:lineRule="auto"/>
        <w:ind w:right="0" w:firstLine="567"/>
        <w:rPr>
          <w:b/>
          <w:szCs w:val="24"/>
          <w:lang w:eastAsia="en-GB"/>
        </w:rPr>
      </w:pPr>
      <w:r w:rsidRPr="00241946">
        <w:rPr>
          <w:b/>
          <w:szCs w:val="24"/>
          <w:lang w:eastAsia="en-GB"/>
        </w:rPr>
        <w:t>Kalbantis su vaiku neleistina:</w:t>
      </w:r>
    </w:p>
    <w:p w14:paraId="07F6AEC1" w14:textId="77777777" w:rsidR="00682B0B" w:rsidRPr="00241946" w:rsidRDefault="00682B0B"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žadėti tai, ko nebus galimybės ištesėti, pvz., „tau daugiau nieko blogo neatsitiks“;</w:t>
      </w:r>
    </w:p>
    <w:p w14:paraId="1D9AC615" w14:textId="77777777" w:rsidR="00682B0B" w:rsidRPr="00241946" w:rsidRDefault="00682B0B"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versti vaiką detaliai pasakoti apie patirtą smurtą. Svarbu leisti jam kalbėti tiek, kiek jam norisi;</w:t>
      </w:r>
    </w:p>
    <w:p w14:paraId="55ADCE4C" w14:textId="77777777" w:rsidR="00682B0B" w:rsidRPr="00241946" w:rsidRDefault="00682B0B"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vertinti ir klausinėti vaiką apie jo jausmus smurtautojui;</w:t>
      </w:r>
    </w:p>
    <w:p w14:paraId="07D01C12" w14:textId="77777777" w:rsidR="00682B0B" w:rsidRPr="00241946" w:rsidRDefault="00682B0B"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klausti vaiko, kodėl jis anksčiau nepasakė / 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w:t>
      </w:r>
    </w:p>
    <w:p w14:paraId="55D18593" w14:textId="77777777" w:rsidR="00682B0B" w:rsidRPr="00241946" w:rsidRDefault="00682B0B"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leisti vaikui atsiskleisti prie kitų vaikų. Reikia saugoti ir gerbti jo privatumą, neatskleisti ir neaptarinėti informacijos su įvykiu nenusijusiems asmenims.</w:t>
      </w:r>
    </w:p>
    <w:p w14:paraId="61FE4A97" w14:textId="77777777" w:rsidR="00682B0B" w:rsidRPr="00241946" w:rsidRDefault="00682B0B" w:rsidP="00241946">
      <w:pPr>
        <w:spacing w:after="0" w:line="240" w:lineRule="auto"/>
        <w:ind w:right="0" w:firstLine="720"/>
        <w:rPr>
          <w:szCs w:val="24"/>
          <w:lang w:eastAsia="en-GB"/>
        </w:rPr>
      </w:pPr>
    </w:p>
    <w:p w14:paraId="73807C29" w14:textId="77777777" w:rsidR="00682B0B" w:rsidRPr="00241946" w:rsidRDefault="00682B0B" w:rsidP="00241946">
      <w:pPr>
        <w:spacing w:after="0" w:line="240" w:lineRule="auto"/>
        <w:ind w:right="0" w:firstLine="720"/>
        <w:rPr>
          <w:szCs w:val="24"/>
          <w:lang w:eastAsia="en-GB"/>
        </w:rPr>
      </w:pPr>
    </w:p>
    <w:p w14:paraId="23283405" w14:textId="77777777" w:rsidR="00682B0B" w:rsidRPr="00241946" w:rsidRDefault="00682B0B" w:rsidP="00241946">
      <w:pPr>
        <w:spacing w:after="0" w:line="240" w:lineRule="auto"/>
        <w:ind w:right="0" w:firstLine="720"/>
        <w:rPr>
          <w:szCs w:val="24"/>
          <w:lang w:eastAsia="en-GB"/>
        </w:rPr>
      </w:pPr>
      <w:r w:rsidRPr="00241946">
        <w:rPr>
          <w:szCs w:val="24"/>
          <w:lang w:eastAsia="en-GB"/>
        </w:rPr>
        <w:t xml:space="preserve">SVARBU: </w:t>
      </w:r>
      <w:r>
        <w:rPr>
          <w:szCs w:val="24"/>
          <w:lang w:eastAsia="en-GB"/>
        </w:rPr>
        <w:t>d</w:t>
      </w:r>
      <w:r w:rsidRPr="00241946">
        <w:rPr>
          <w:szCs w:val="24"/>
          <w:lang w:eastAsia="en-GB"/>
        </w:rPr>
        <w:t xml:space="preserve">arbuotojo įtarimai dėl vaiko galimai patiriamo smurto nėra įrodymai. Įrodymų rinkimas – teisėsaugos specialistų kompetencija. </w:t>
      </w:r>
    </w:p>
    <w:p w14:paraId="586078DC" w14:textId="77777777" w:rsidR="00682B0B" w:rsidRPr="00241946" w:rsidRDefault="00682B0B" w:rsidP="00241946">
      <w:pPr>
        <w:spacing w:after="0" w:line="240" w:lineRule="auto"/>
        <w:ind w:right="0" w:firstLine="0"/>
        <w:rPr>
          <w:rFonts w:eastAsia="Calibri"/>
          <w:color w:val="auto"/>
          <w:szCs w:val="24"/>
          <w:lang w:eastAsia="en-GB"/>
        </w:rPr>
      </w:pPr>
    </w:p>
    <w:p w14:paraId="08096FFC" w14:textId="77777777" w:rsidR="00682B0B" w:rsidRPr="00241946" w:rsidRDefault="00682B0B" w:rsidP="00241946">
      <w:pPr>
        <w:spacing w:after="0" w:line="240" w:lineRule="auto"/>
        <w:ind w:right="0" w:firstLine="720"/>
        <w:rPr>
          <w:szCs w:val="24"/>
          <w:lang w:eastAsia="en-GB"/>
        </w:rPr>
      </w:pPr>
      <w:r w:rsidRPr="00241946">
        <w:rPr>
          <w:b/>
          <w:szCs w:val="24"/>
          <w:lang w:eastAsia="en-GB"/>
        </w:rPr>
        <w:t>Skubia vaiko apsauga būtina pasirūpinti</w:t>
      </w:r>
      <w:r w:rsidRPr="00241946">
        <w:rPr>
          <w:szCs w:val="24"/>
          <w:lang w:eastAsia="en-GB"/>
        </w:rPr>
        <w:t>, kai:</w:t>
      </w:r>
    </w:p>
    <w:p w14:paraId="6D19C4C6" w14:textId="77777777" w:rsidR="00682B0B" w:rsidRPr="00241946" w:rsidRDefault="00682B0B"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 xml:space="preserve">kyla akivaizdus pavojus vaiko fizinei, psichinei sveikatai; </w:t>
      </w:r>
    </w:p>
    <w:p w14:paraId="109EE2E8" w14:textId="77777777" w:rsidR="00682B0B" w:rsidRPr="00241946" w:rsidRDefault="00682B0B"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nėra maisto, vaikas badauja;</w:t>
      </w:r>
    </w:p>
    <w:p w14:paraId="3A73A53D" w14:textId="77777777" w:rsidR="00682B0B" w:rsidRPr="00241946" w:rsidRDefault="00682B0B"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nesaugu dėl higienos stokos (pvz.: tikimybė infekcijoms, nes nėra geriamo vandens ir pan.);</w:t>
      </w:r>
    </w:p>
    <w:p w14:paraId="0196EF87" w14:textId="77777777" w:rsidR="00682B0B" w:rsidRPr="00241946" w:rsidRDefault="00682B0B"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dėl psichikos sveikatos sutrikimų paūmėjimų vaiko atstovai pagal įstatymą nėra pajėgūs pasirūpinti vaiko fiziniais, psichologiniais, socialiniais poreikiais;</w:t>
      </w:r>
    </w:p>
    <w:p w14:paraId="166FC3C5" w14:textId="77777777" w:rsidR="00682B0B" w:rsidRPr="00241946" w:rsidRDefault="00682B0B"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yra tikimybė, kad vaiko atstovai pagal įstatymą, vartojantys psichoaktyvias medžiagas (alkoholį, narkotikus) ir apsvaigę nuo jų, artimiausiu metu nesiliaus to daryti.</w:t>
      </w:r>
    </w:p>
    <w:p w14:paraId="58B6191C" w14:textId="77777777" w:rsidR="00682B0B" w:rsidRPr="00241946" w:rsidRDefault="00682B0B" w:rsidP="00241946">
      <w:pPr>
        <w:spacing w:after="160" w:line="259" w:lineRule="auto"/>
        <w:ind w:right="0" w:firstLine="0"/>
        <w:jc w:val="left"/>
        <w:rPr>
          <w:color w:val="auto"/>
          <w:szCs w:val="24"/>
          <w:lang w:eastAsia="en-GB"/>
        </w:rPr>
      </w:pPr>
    </w:p>
    <w:p w14:paraId="5CEE2385" w14:textId="77777777" w:rsidR="00682B0B" w:rsidRPr="00241946" w:rsidRDefault="00682B0B" w:rsidP="00241946">
      <w:pPr>
        <w:tabs>
          <w:tab w:val="left" w:pos="1134"/>
        </w:tabs>
        <w:spacing w:after="0" w:line="240" w:lineRule="auto"/>
        <w:ind w:left="720" w:right="0" w:firstLine="0"/>
        <w:jc w:val="center"/>
        <w:rPr>
          <w:rFonts w:eastAsia="Calibri"/>
          <w:b/>
          <w:color w:val="auto"/>
          <w:szCs w:val="24"/>
          <w:lang w:eastAsia="en-GB"/>
        </w:rPr>
      </w:pPr>
      <w:r w:rsidRPr="00241946">
        <w:rPr>
          <w:color w:val="auto"/>
          <w:szCs w:val="24"/>
          <w:lang w:val="en-GB"/>
        </w:rPr>
        <w:t>_________________________</w:t>
      </w:r>
    </w:p>
    <w:p w14:paraId="36D58D78" w14:textId="77777777" w:rsidR="00682B0B" w:rsidRDefault="00682B0B">
      <w:pPr>
        <w:spacing w:after="160" w:line="259" w:lineRule="auto"/>
        <w:ind w:right="0" w:firstLine="0"/>
        <w:jc w:val="left"/>
        <w:rPr>
          <w:bCs/>
          <w:i/>
          <w:iCs/>
        </w:rPr>
        <w:sectPr w:rsidR="00682B0B" w:rsidSect="00682B0B">
          <w:headerReference w:type="even" r:id="rId8"/>
          <w:headerReference w:type="first" r:id="rId9"/>
          <w:pgSz w:w="11906" w:h="16838" w:code="9"/>
          <w:pgMar w:top="1135" w:right="561" w:bottom="834" w:left="1702" w:header="567" w:footer="567" w:gutter="0"/>
          <w:pgNumType w:start="1"/>
          <w:cols w:space="1296"/>
          <w:docGrid w:linePitch="326"/>
        </w:sectPr>
      </w:pPr>
    </w:p>
    <w:p w14:paraId="39A0FA81" w14:textId="77777777" w:rsidR="00682B0B" w:rsidRDefault="00682B0B">
      <w:pPr>
        <w:spacing w:after="160" w:line="259" w:lineRule="auto"/>
        <w:ind w:right="0" w:firstLine="0"/>
        <w:jc w:val="left"/>
        <w:rPr>
          <w:bCs/>
          <w:i/>
          <w:iCs/>
        </w:rPr>
      </w:pPr>
    </w:p>
    <w:sectPr w:rsidR="00682B0B" w:rsidSect="00682B0B">
      <w:headerReference w:type="even" r:id="rId10"/>
      <w:headerReference w:type="first" r:id="rId11"/>
      <w:type w:val="continuous"/>
      <w:pgSz w:w="11906" w:h="16838" w:code="9"/>
      <w:pgMar w:top="1135" w:right="561" w:bottom="8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C4228" w14:textId="77777777" w:rsidR="00FC64EE" w:rsidRDefault="00FC64EE" w:rsidP="005311B7">
      <w:pPr>
        <w:spacing w:after="0" w:line="240" w:lineRule="auto"/>
      </w:pPr>
      <w:r>
        <w:separator/>
      </w:r>
    </w:p>
  </w:endnote>
  <w:endnote w:type="continuationSeparator" w:id="0">
    <w:p w14:paraId="2021E942" w14:textId="77777777" w:rsidR="00FC64EE" w:rsidRDefault="00FC64EE" w:rsidP="0053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3E8D6" w14:textId="77777777" w:rsidR="00FC64EE" w:rsidRDefault="00FC64EE" w:rsidP="005311B7">
      <w:pPr>
        <w:spacing w:after="0" w:line="240" w:lineRule="auto"/>
      </w:pPr>
      <w:r>
        <w:separator/>
      </w:r>
    </w:p>
  </w:footnote>
  <w:footnote w:type="continuationSeparator" w:id="0">
    <w:p w14:paraId="3DF4C4A7" w14:textId="77777777" w:rsidR="00FC64EE" w:rsidRDefault="00FC64EE" w:rsidP="0053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414E" w14:textId="77777777" w:rsidR="00682B0B" w:rsidRDefault="00682B0B">
    <w:pPr>
      <w:spacing w:after="0" w:line="254" w:lineRule="auto"/>
      <w:ind w:left="86" w:right="0" w:firstLine="5"/>
    </w:pPr>
    <w:r>
      <w:rPr>
        <w:sz w:val="20"/>
      </w:rPr>
      <w:t>Vilniaus Santariškiu lopšelio-darželio psichologinio smurto darbo aplinkoje prevencijos ir psichosocialiniu sqlygll gerinimo tvarka</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/13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9E1C" w14:textId="77777777" w:rsidR="00682B0B" w:rsidRDefault="00682B0B">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96DA" w14:textId="77777777" w:rsidR="008901EA" w:rsidRDefault="00264378">
    <w:pPr>
      <w:spacing w:after="0" w:line="254" w:lineRule="auto"/>
      <w:ind w:left="86" w:right="0" w:firstLine="5"/>
    </w:pPr>
    <w:r>
      <w:rPr>
        <w:sz w:val="20"/>
      </w:rPr>
      <w:t>Vilniaus Santariškiu lopšelio-darželio psichologinio smurto darbo aplinkoje prevencijos ir psichosocialiniu sqlygll gerinimo tvarka</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/13</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AECE" w14:textId="77777777" w:rsidR="008901EA" w:rsidRDefault="00FC64E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5C0364"/>
    <w:multiLevelType w:val="multilevel"/>
    <w:tmpl w:val="808CE51C"/>
    <w:lvl w:ilvl="0">
      <w:start w:val="4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1">
    <w:nsid w:val="016104C4"/>
    <w:multiLevelType w:val="hybridMultilevel"/>
    <w:tmpl w:val="AFF2649C"/>
    <w:lvl w:ilvl="0" w:tplc="0427000D">
      <w:start w:val="1"/>
      <w:numFmt w:val="bullet"/>
      <w:lvlText w:val=""/>
      <w:lvlJc w:val="left"/>
      <w:pPr>
        <w:ind w:left="720" w:hanging="360"/>
      </w:pPr>
      <w:rPr>
        <w:rFonts w:ascii="Wingdings" w:hAnsi="Wingdings"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1">
    <w:nsid w:val="02FF179E"/>
    <w:multiLevelType w:val="hybridMultilevel"/>
    <w:tmpl w:val="9C120842"/>
    <w:lvl w:ilvl="0" w:tplc="491C0AD4">
      <w:start w:val="37"/>
      <w:numFmt w:val="decimal"/>
      <w:lvlText w:val="%1."/>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4CD44">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41876">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0F2C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783A">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43DD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A15E2">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E2B2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462A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1">
    <w:nsid w:val="03627A10"/>
    <w:multiLevelType w:val="hybridMultilevel"/>
    <w:tmpl w:val="5478EA4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1">
    <w:nsid w:val="100A7FD9"/>
    <w:multiLevelType w:val="multilevel"/>
    <w:tmpl w:val="E22C6664"/>
    <w:lvl w:ilvl="0">
      <w:start w:val="14"/>
      <w:numFmt w:val="decimal"/>
      <w:lvlText w:val="%1"/>
      <w:lvlJc w:val="left"/>
      <w:pPr>
        <w:ind w:left="540" w:hanging="540"/>
      </w:pPr>
      <w:rPr>
        <w:rFonts w:hint="default"/>
        <w:b/>
      </w:rPr>
    </w:lvl>
    <w:lvl w:ilvl="1">
      <w:start w:val="10"/>
      <w:numFmt w:val="decimal"/>
      <w:lvlText w:val="%1.%2"/>
      <w:lvlJc w:val="left"/>
      <w:pPr>
        <w:ind w:left="1332" w:hanging="54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5" w15:restartNumberingAfterBreak="1">
    <w:nsid w:val="12893554"/>
    <w:multiLevelType w:val="multilevel"/>
    <w:tmpl w:val="3E20CC3C"/>
    <w:lvl w:ilvl="0">
      <w:start w:val="30"/>
      <w:numFmt w:val="decimal"/>
      <w:lvlText w:val="%1"/>
      <w:lvlJc w:val="left"/>
      <w:pPr>
        <w:ind w:left="420" w:hanging="420"/>
      </w:pPr>
      <w:rPr>
        <w:rFonts w:hint="default"/>
      </w:rPr>
    </w:lvl>
    <w:lvl w:ilvl="1">
      <w:start w:val="2"/>
      <w:numFmt w:val="decimal"/>
      <w:lvlText w:val="%1.%2"/>
      <w:lvlJc w:val="left"/>
      <w:pPr>
        <w:ind w:left="2182" w:hanging="4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6" w15:restartNumberingAfterBreak="1">
    <w:nsid w:val="133C0CDD"/>
    <w:multiLevelType w:val="multilevel"/>
    <w:tmpl w:val="63809D80"/>
    <w:lvl w:ilvl="0">
      <w:start w:val="2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1">
    <w:nsid w:val="14151A80"/>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C564DC1"/>
    <w:multiLevelType w:val="hybridMultilevel"/>
    <w:tmpl w:val="F23A6278"/>
    <w:lvl w:ilvl="0" w:tplc="D47E7FA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1">
    <w:nsid w:val="1E9B58E3"/>
    <w:multiLevelType w:val="multilevel"/>
    <w:tmpl w:val="AE522530"/>
    <w:lvl w:ilvl="0">
      <w:start w:val="3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1">
    <w:nsid w:val="336B3D94"/>
    <w:multiLevelType w:val="multilevel"/>
    <w:tmpl w:val="C60AE3C2"/>
    <w:lvl w:ilvl="0">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1">
    <w:nsid w:val="36B6101F"/>
    <w:multiLevelType w:val="multilevel"/>
    <w:tmpl w:val="6B04ED04"/>
    <w:styleLink w:val="Esamassraas1"/>
    <w:lvl w:ilvl="0">
      <w:start w:val="1"/>
      <w:numFmt w:val="decimal"/>
      <w:lvlText w:val="%1."/>
      <w:lvlJc w:val="left"/>
      <w:pPr>
        <w:ind w:left="2282" w:hanging="360"/>
      </w:pPr>
    </w:lvl>
    <w:lvl w:ilvl="1">
      <w:start w:val="1"/>
      <w:numFmt w:val="decimal"/>
      <w:isLgl/>
      <w:lvlText w:val="%1.%2."/>
      <w:lvlJc w:val="left"/>
      <w:pPr>
        <w:ind w:left="1495" w:hanging="360"/>
      </w:pPr>
      <w:rPr>
        <w:rFonts w:hint="default"/>
        <w:b w:val="0"/>
        <w:bCs/>
      </w:rPr>
    </w:lvl>
    <w:lvl w:ilvl="2">
      <w:start w:val="1"/>
      <w:numFmt w:val="decimal"/>
      <w:isLgl/>
      <w:lvlText w:val="%1.%2.%3."/>
      <w:lvlJc w:val="left"/>
      <w:pPr>
        <w:ind w:left="2138" w:hanging="720"/>
      </w:pPr>
      <w:rPr>
        <w:rFonts w:hint="default"/>
        <w:b w:val="0"/>
        <w:bCs/>
      </w:rPr>
    </w:lvl>
    <w:lvl w:ilvl="3">
      <w:start w:val="1"/>
      <w:numFmt w:val="decimal"/>
      <w:isLgl/>
      <w:lvlText w:val="%1.%2.%3.%4."/>
      <w:lvlJc w:val="left"/>
      <w:pPr>
        <w:ind w:left="2642" w:hanging="720"/>
      </w:pPr>
      <w:rPr>
        <w:rFonts w:hint="default"/>
        <w:b/>
      </w:rPr>
    </w:lvl>
    <w:lvl w:ilvl="4">
      <w:start w:val="1"/>
      <w:numFmt w:val="decimal"/>
      <w:isLgl/>
      <w:lvlText w:val="%1.%2.%3.%4.%5."/>
      <w:lvlJc w:val="left"/>
      <w:pPr>
        <w:ind w:left="3002" w:hanging="1080"/>
      </w:pPr>
      <w:rPr>
        <w:rFonts w:hint="default"/>
        <w:b/>
      </w:rPr>
    </w:lvl>
    <w:lvl w:ilvl="5">
      <w:start w:val="1"/>
      <w:numFmt w:val="decimal"/>
      <w:isLgl/>
      <w:lvlText w:val="%1.%2.%3.%4.%5.%6."/>
      <w:lvlJc w:val="left"/>
      <w:pPr>
        <w:ind w:left="3002" w:hanging="1080"/>
      </w:pPr>
      <w:rPr>
        <w:rFonts w:hint="default"/>
        <w:b/>
      </w:rPr>
    </w:lvl>
    <w:lvl w:ilvl="6">
      <w:start w:val="1"/>
      <w:numFmt w:val="decimal"/>
      <w:isLgl/>
      <w:lvlText w:val="%1.%2.%3.%4.%5.%6.%7."/>
      <w:lvlJc w:val="left"/>
      <w:pPr>
        <w:ind w:left="3362" w:hanging="1440"/>
      </w:pPr>
      <w:rPr>
        <w:rFonts w:hint="default"/>
        <w:b/>
      </w:rPr>
    </w:lvl>
    <w:lvl w:ilvl="7">
      <w:start w:val="1"/>
      <w:numFmt w:val="decimal"/>
      <w:isLgl/>
      <w:lvlText w:val="%1.%2.%3.%4.%5.%6.%7.%8."/>
      <w:lvlJc w:val="left"/>
      <w:pPr>
        <w:ind w:left="3362" w:hanging="1440"/>
      </w:pPr>
      <w:rPr>
        <w:rFonts w:hint="default"/>
        <w:b/>
      </w:rPr>
    </w:lvl>
    <w:lvl w:ilvl="8">
      <w:start w:val="1"/>
      <w:numFmt w:val="decimal"/>
      <w:isLgl/>
      <w:lvlText w:val="%1.%2.%3.%4.%5.%6.%7.%8.%9."/>
      <w:lvlJc w:val="left"/>
      <w:pPr>
        <w:ind w:left="3722" w:hanging="1800"/>
      </w:pPr>
      <w:rPr>
        <w:rFonts w:hint="default"/>
        <w:b/>
      </w:rPr>
    </w:lvl>
  </w:abstractNum>
  <w:abstractNum w:abstractNumId="12" w15:restartNumberingAfterBreak="1">
    <w:nsid w:val="3C170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48750062"/>
    <w:multiLevelType w:val="multilevel"/>
    <w:tmpl w:val="AF0C139A"/>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48C91A42"/>
    <w:multiLevelType w:val="multilevel"/>
    <w:tmpl w:val="31423C92"/>
    <w:lvl w:ilvl="0">
      <w:start w:val="1"/>
      <w:numFmt w:val="decimal"/>
      <w:lvlText w:val="%1."/>
      <w:lvlJc w:val="left"/>
      <w:pPr>
        <w:ind w:left="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1">
    <w:nsid w:val="514A3E2D"/>
    <w:multiLevelType w:val="hybridMultilevel"/>
    <w:tmpl w:val="A8D0A82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1">
    <w:nsid w:val="5B7C758A"/>
    <w:multiLevelType w:val="multilevel"/>
    <w:tmpl w:val="ADA2BDE0"/>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1">
    <w:nsid w:val="65280A4E"/>
    <w:multiLevelType w:val="multilevel"/>
    <w:tmpl w:val="19AAE5CC"/>
    <w:lvl w:ilvl="0">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 %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1">
    <w:nsid w:val="67270416"/>
    <w:multiLevelType w:val="multilevel"/>
    <w:tmpl w:val="ADA2BDE0"/>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1">
    <w:nsid w:val="68845CC5"/>
    <w:multiLevelType w:val="hybridMultilevel"/>
    <w:tmpl w:val="5E0079A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1">
    <w:nsid w:val="7182540A"/>
    <w:multiLevelType w:val="hybridMultilevel"/>
    <w:tmpl w:val="807A2514"/>
    <w:lvl w:ilvl="0" w:tplc="EEBC6902">
      <w:start w:val="51"/>
      <w:numFmt w:val="decimal"/>
      <w:lvlText w:val="%1."/>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8EE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AEC3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68C0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091C0">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A4618">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C9AC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812E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86F22">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1">
    <w:nsid w:val="755D4C07"/>
    <w:multiLevelType w:val="multilevel"/>
    <w:tmpl w:val="DA5CAB38"/>
    <w:lvl w:ilvl="0">
      <w:start w:val="43"/>
      <w:numFmt w:val="decimal"/>
      <w:lvlText w:val="%1."/>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1">
    <w:nsid w:val="77E021B6"/>
    <w:multiLevelType w:val="hybridMultilevel"/>
    <w:tmpl w:val="1BFE62E4"/>
    <w:lvl w:ilvl="0" w:tplc="0427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1">
    <w:nsid w:val="7FE37E92"/>
    <w:multiLevelType w:val="hybridMultilevel"/>
    <w:tmpl w:val="FECEC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2"/>
  </w:num>
  <w:num w:numId="5">
    <w:abstractNumId w:val="21"/>
  </w:num>
  <w:num w:numId="6">
    <w:abstractNumId w:val="0"/>
  </w:num>
  <w:num w:numId="7">
    <w:abstractNumId w:val="20"/>
  </w:num>
  <w:num w:numId="8">
    <w:abstractNumId w:val="5"/>
  </w:num>
  <w:num w:numId="9">
    <w:abstractNumId w:val="10"/>
  </w:num>
  <w:num w:numId="10">
    <w:abstractNumId w:val="18"/>
  </w:num>
  <w:num w:numId="11">
    <w:abstractNumId w:val="11"/>
  </w:num>
  <w:num w:numId="12">
    <w:abstractNumId w:val="4"/>
  </w:num>
  <w:num w:numId="13">
    <w:abstractNumId w:val="23"/>
  </w:num>
  <w:num w:numId="14">
    <w:abstractNumId w:val="7"/>
  </w:num>
  <w:num w:numId="15">
    <w:abstractNumId w:val="12"/>
  </w:num>
  <w:num w:numId="16">
    <w:abstractNumId w:val="15"/>
  </w:num>
  <w:num w:numId="17">
    <w:abstractNumId w:val="16"/>
  </w:num>
  <w:num w:numId="18">
    <w:abstractNumId w:val="6"/>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19"/>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36"/>
    <w:rsid w:val="000427A2"/>
    <w:rsid w:val="0005172B"/>
    <w:rsid w:val="00074ABB"/>
    <w:rsid w:val="000C408A"/>
    <w:rsid w:val="000C4E50"/>
    <w:rsid w:val="000D4EE4"/>
    <w:rsid w:val="001159DF"/>
    <w:rsid w:val="00135DC3"/>
    <w:rsid w:val="00152211"/>
    <w:rsid w:val="00170943"/>
    <w:rsid w:val="00170C24"/>
    <w:rsid w:val="00197FB7"/>
    <w:rsid w:val="001A3A92"/>
    <w:rsid w:val="001A61FA"/>
    <w:rsid w:val="001B335E"/>
    <w:rsid w:val="001D4A09"/>
    <w:rsid w:val="00214B01"/>
    <w:rsid w:val="002200F4"/>
    <w:rsid w:val="00227B90"/>
    <w:rsid w:val="00241946"/>
    <w:rsid w:val="002557BF"/>
    <w:rsid w:val="00264378"/>
    <w:rsid w:val="0027546E"/>
    <w:rsid w:val="002A16F1"/>
    <w:rsid w:val="002A4B5F"/>
    <w:rsid w:val="002B5D10"/>
    <w:rsid w:val="002C3255"/>
    <w:rsid w:val="002F1775"/>
    <w:rsid w:val="002F3836"/>
    <w:rsid w:val="002F52AC"/>
    <w:rsid w:val="003017F4"/>
    <w:rsid w:val="003071A7"/>
    <w:rsid w:val="00347DD9"/>
    <w:rsid w:val="003A0893"/>
    <w:rsid w:val="003F5E50"/>
    <w:rsid w:val="00436746"/>
    <w:rsid w:val="0048621C"/>
    <w:rsid w:val="004E7398"/>
    <w:rsid w:val="005311B7"/>
    <w:rsid w:val="00547B64"/>
    <w:rsid w:val="00552771"/>
    <w:rsid w:val="00560445"/>
    <w:rsid w:val="00561EC8"/>
    <w:rsid w:val="00592F3E"/>
    <w:rsid w:val="00595332"/>
    <w:rsid w:val="005A1544"/>
    <w:rsid w:val="005A5825"/>
    <w:rsid w:val="005D06D5"/>
    <w:rsid w:val="005E4EA1"/>
    <w:rsid w:val="005F132A"/>
    <w:rsid w:val="005F1E5D"/>
    <w:rsid w:val="00615BF9"/>
    <w:rsid w:val="00616B70"/>
    <w:rsid w:val="00616DFB"/>
    <w:rsid w:val="0062302B"/>
    <w:rsid w:val="00671CE5"/>
    <w:rsid w:val="00676680"/>
    <w:rsid w:val="00681E5E"/>
    <w:rsid w:val="00682B0B"/>
    <w:rsid w:val="006B5523"/>
    <w:rsid w:val="006B65DB"/>
    <w:rsid w:val="006D42F4"/>
    <w:rsid w:val="007217B9"/>
    <w:rsid w:val="007651EF"/>
    <w:rsid w:val="0076692B"/>
    <w:rsid w:val="00796DBA"/>
    <w:rsid w:val="007A1B39"/>
    <w:rsid w:val="007C2420"/>
    <w:rsid w:val="007C3FCD"/>
    <w:rsid w:val="007C5362"/>
    <w:rsid w:val="007D5919"/>
    <w:rsid w:val="007E31C6"/>
    <w:rsid w:val="007F62A2"/>
    <w:rsid w:val="00803F62"/>
    <w:rsid w:val="00813EE9"/>
    <w:rsid w:val="0082019A"/>
    <w:rsid w:val="00853A32"/>
    <w:rsid w:val="00863847"/>
    <w:rsid w:val="008648E8"/>
    <w:rsid w:val="00880CE9"/>
    <w:rsid w:val="00885A11"/>
    <w:rsid w:val="00886A36"/>
    <w:rsid w:val="008C096D"/>
    <w:rsid w:val="008C3196"/>
    <w:rsid w:val="008F1B39"/>
    <w:rsid w:val="009117F9"/>
    <w:rsid w:val="00913037"/>
    <w:rsid w:val="009176D1"/>
    <w:rsid w:val="00925256"/>
    <w:rsid w:val="00951DA3"/>
    <w:rsid w:val="00986AA1"/>
    <w:rsid w:val="009E34BE"/>
    <w:rsid w:val="009F3063"/>
    <w:rsid w:val="00A37A90"/>
    <w:rsid w:val="00A56AC7"/>
    <w:rsid w:val="00A6746F"/>
    <w:rsid w:val="00A82BC9"/>
    <w:rsid w:val="00A841C3"/>
    <w:rsid w:val="00AE09FA"/>
    <w:rsid w:val="00AE7254"/>
    <w:rsid w:val="00B70415"/>
    <w:rsid w:val="00B76541"/>
    <w:rsid w:val="00C14D0D"/>
    <w:rsid w:val="00C32EAC"/>
    <w:rsid w:val="00C3303F"/>
    <w:rsid w:val="00C41335"/>
    <w:rsid w:val="00C64ED6"/>
    <w:rsid w:val="00C723E1"/>
    <w:rsid w:val="00C87144"/>
    <w:rsid w:val="00CC6E9A"/>
    <w:rsid w:val="00CD3FD2"/>
    <w:rsid w:val="00CF4721"/>
    <w:rsid w:val="00D04A1D"/>
    <w:rsid w:val="00D129D8"/>
    <w:rsid w:val="00D47E64"/>
    <w:rsid w:val="00D64CB5"/>
    <w:rsid w:val="00D77B2F"/>
    <w:rsid w:val="00D802DF"/>
    <w:rsid w:val="00D91D8D"/>
    <w:rsid w:val="00DA4F1E"/>
    <w:rsid w:val="00DB7C91"/>
    <w:rsid w:val="00DC0421"/>
    <w:rsid w:val="00DC622D"/>
    <w:rsid w:val="00E0703D"/>
    <w:rsid w:val="00E226FD"/>
    <w:rsid w:val="00E23C2B"/>
    <w:rsid w:val="00E31EF3"/>
    <w:rsid w:val="00E4056B"/>
    <w:rsid w:val="00E45E1D"/>
    <w:rsid w:val="00E734BE"/>
    <w:rsid w:val="00E85674"/>
    <w:rsid w:val="00E86456"/>
    <w:rsid w:val="00E94B61"/>
    <w:rsid w:val="00E97C9F"/>
    <w:rsid w:val="00ED44A7"/>
    <w:rsid w:val="00EF01E1"/>
    <w:rsid w:val="00F14A34"/>
    <w:rsid w:val="00F36BCA"/>
    <w:rsid w:val="00F67851"/>
    <w:rsid w:val="00F829EE"/>
    <w:rsid w:val="00F96408"/>
    <w:rsid w:val="00F96B5B"/>
    <w:rsid w:val="00FC6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0E7E"/>
  <w15:docId w15:val="{19A62FDD-3CF3-4B71-8330-78880ED8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1" w:line="298" w:lineRule="auto"/>
      <w:ind w:right="6" w:firstLine="842"/>
      <w:jc w:val="both"/>
    </w:pPr>
    <w:rPr>
      <w:rFonts w:ascii="Times New Roman" w:eastAsia="Times New Roman" w:hAnsi="Times New Roman" w:cs="Times New Roman"/>
      <w:color w:val="000000"/>
      <w:sz w:val="24"/>
    </w:rPr>
  </w:style>
  <w:style w:type="paragraph" w:styleId="Antrat1">
    <w:name w:val="heading 1"/>
    <w:basedOn w:val="prastasis"/>
    <w:next w:val="prastasis"/>
    <w:link w:val="Antrat1Diagrama"/>
    <w:uiPriority w:val="9"/>
    <w:qFormat/>
    <w:rsid w:val="00241946"/>
    <w:pPr>
      <w:keepNext/>
      <w:tabs>
        <w:tab w:val="num" w:pos="720"/>
      </w:tabs>
      <w:spacing w:before="240" w:after="60" w:line="240" w:lineRule="auto"/>
      <w:ind w:left="720" w:right="0" w:hanging="720"/>
      <w:jc w:val="left"/>
      <w:outlineLvl w:val="0"/>
    </w:pPr>
    <w:rPr>
      <w:rFonts w:ascii="Cambria" w:eastAsia="MS Gothic" w:hAnsi="Cambria"/>
      <w:b/>
      <w:bCs/>
      <w:color w:val="auto"/>
      <w:kern w:val="32"/>
      <w:sz w:val="32"/>
      <w:szCs w:val="32"/>
      <w:lang w:val="en-US" w:eastAsia="en-US"/>
    </w:rPr>
  </w:style>
  <w:style w:type="paragraph" w:styleId="Antrat2">
    <w:name w:val="heading 2"/>
    <w:basedOn w:val="prastasis"/>
    <w:next w:val="prastasis"/>
    <w:link w:val="Antrat2Diagrama"/>
    <w:uiPriority w:val="9"/>
    <w:semiHidden/>
    <w:unhideWhenUsed/>
    <w:qFormat/>
    <w:rsid w:val="00241946"/>
    <w:pPr>
      <w:keepNext/>
      <w:tabs>
        <w:tab w:val="num" w:pos="1440"/>
      </w:tabs>
      <w:spacing w:before="240" w:after="60" w:line="240" w:lineRule="auto"/>
      <w:ind w:left="1440" w:right="0" w:hanging="720"/>
      <w:jc w:val="left"/>
      <w:outlineLvl w:val="1"/>
    </w:pPr>
    <w:rPr>
      <w:rFonts w:ascii="Cambria" w:eastAsia="MS Gothic" w:hAnsi="Cambria"/>
      <w:b/>
      <w:bCs/>
      <w:i/>
      <w:iCs/>
      <w:color w:val="auto"/>
      <w:sz w:val="28"/>
      <w:szCs w:val="28"/>
      <w:lang w:val="en-US" w:eastAsia="en-US"/>
    </w:rPr>
  </w:style>
  <w:style w:type="paragraph" w:styleId="Antrat3">
    <w:name w:val="heading 3"/>
    <w:basedOn w:val="prastasis"/>
    <w:next w:val="prastasis"/>
    <w:link w:val="Antrat3Diagrama"/>
    <w:uiPriority w:val="9"/>
    <w:semiHidden/>
    <w:unhideWhenUsed/>
    <w:qFormat/>
    <w:rsid w:val="00241946"/>
    <w:pPr>
      <w:keepNext/>
      <w:tabs>
        <w:tab w:val="num" w:pos="2160"/>
      </w:tabs>
      <w:spacing w:before="240" w:after="60" w:line="240" w:lineRule="auto"/>
      <w:ind w:left="2160" w:right="0" w:hanging="720"/>
      <w:jc w:val="left"/>
      <w:outlineLvl w:val="2"/>
    </w:pPr>
    <w:rPr>
      <w:rFonts w:ascii="Cambria" w:eastAsia="MS Gothic" w:hAnsi="Cambria"/>
      <w:b/>
      <w:bCs/>
      <w:color w:val="auto"/>
      <w:sz w:val="26"/>
      <w:szCs w:val="26"/>
      <w:lang w:val="en-US" w:eastAsia="en-US"/>
    </w:rPr>
  </w:style>
  <w:style w:type="paragraph" w:styleId="Antrat4">
    <w:name w:val="heading 4"/>
    <w:basedOn w:val="prastasis"/>
    <w:next w:val="prastasis"/>
    <w:link w:val="Antrat4Diagrama"/>
    <w:uiPriority w:val="9"/>
    <w:semiHidden/>
    <w:unhideWhenUsed/>
    <w:qFormat/>
    <w:rsid w:val="00241946"/>
    <w:pPr>
      <w:keepNext/>
      <w:tabs>
        <w:tab w:val="num" w:pos="2880"/>
      </w:tabs>
      <w:spacing w:before="240" w:after="60" w:line="240" w:lineRule="auto"/>
      <w:ind w:left="2880" w:right="0" w:hanging="720"/>
      <w:jc w:val="left"/>
      <w:outlineLvl w:val="3"/>
    </w:pPr>
    <w:rPr>
      <w:rFonts w:ascii="Calibri" w:eastAsia="MS Mincho" w:hAnsi="Calibri"/>
      <w:b/>
      <w:bCs/>
      <w:color w:val="auto"/>
      <w:sz w:val="28"/>
      <w:szCs w:val="28"/>
      <w:lang w:val="en-US" w:eastAsia="en-US"/>
    </w:rPr>
  </w:style>
  <w:style w:type="paragraph" w:styleId="Antrat5">
    <w:name w:val="heading 5"/>
    <w:basedOn w:val="prastasis"/>
    <w:next w:val="prastasis"/>
    <w:link w:val="Antrat5Diagrama"/>
    <w:uiPriority w:val="9"/>
    <w:semiHidden/>
    <w:unhideWhenUsed/>
    <w:qFormat/>
    <w:rsid w:val="00241946"/>
    <w:pPr>
      <w:tabs>
        <w:tab w:val="num" w:pos="3600"/>
      </w:tabs>
      <w:spacing w:before="240" w:after="60" w:line="240" w:lineRule="auto"/>
      <w:ind w:left="3600" w:right="0" w:hanging="720"/>
      <w:jc w:val="left"/>
      <w:outlineLvl w:val="4"/>
    </w:pPr>
    <w:rPr>
      <w:rFonts w:ascii="Calibri" w:eastAsia="MS Mincho" w:hAnsi="Calibri"/>
      <w:b/>
      <w:bCs/>
      <w:i/>
      <w:iCs/>
      <w:color w:val="auto"/>
      <w:sz w:val="26"/>
      <w:szCs w:val="26"/>
      <w:lang w:val="en-US" w:eastAsia="en-US"/>
    </w:rPr>
  </w:style>
  <w:style w:type="paragraph" w:styleId="Antrat6">
    <w:name w:val="heading 6"/>
    <w:basedOn w:val="prastasis"/>
    <w:next w:val="prastasis"/>
    <w:link w:val="Antrat6Diagrama"/>
    <w:semiHidden/>
    <w:unhideWhenUsed/>
    <w:qFormat/>
    <w:rsid w:val="00241946"/>
    <w:pPr>
      <w:tabs>
        <w:tab w:val="num" w:pos="4320"/>
      </w:tabs>
      <w:spacing w:before="240" w:after="60" w:line="240" w:lineRule="auto"/>
      <w:ind w:left="4320" w:right="0" w:hanging="720"/>
      <w:jc w:val="left"/>
      <w:outlineLvl w:val="5"/>
    </w:pPr>
    <w:rPr>
      <w:b/>
      <w:bCs/>
      <w:color w:val="auto"/>
      <w:sz w:val="22"/>
      <w:lang w:val="en-US" w:eastAsia="en-US"/>
    </w:rPr>
  </w:style>
  <w:style w:type="paragraph" w:styleId="Antrat7">
    <w:name w:val="heading 7"/>
    <w:basedOn w:val="prastasis"/>
    <w:next w:val="prastasis"/>
    <w:link w:val="Antrat7Diagrama"/>
    <w:uiPriority w:val="9"/>
    <w:semiHidden/>
    <w:unhideWhenUsed/>
    <w:qFormat/>
    <w:rsid w:val="00241946"/>
    <w:pPr>
      <w:tabs>
        <w:tab w:val="num" w:pos="5040"/>
      </w:tabs>
      <w:spacing w:before="240" w:after="60" w:line="240" w:lineRule="auto"/>
      <w:ind w:left="5040" w:right="0" w:hanging="720"/>
      <w:jc w:val="left"/>
      <w:outlineLvl w:val="6"/>
    </w:pPr>
    <w:rPr>
      <w:rFonts w:ascii="Calibri" w:eastAsia="MS Mincho" w:hAnsi="Calibri"/>
      <w:color w:val="auto"/>
      <w:szCs w:val="24"/>
      <w:lang w:val="en-US" w:eastAsia="en-US"/>
    </w:rPr>
  </w:style>
  <w:style w:type="paragraph" w:styleId="Antrat8">
    <w:name w:val="heading 8"/>
    <w:basedOn w:val="prastasis"/>
    <w:next w:val="prastasis"/>
    <w:link w:val="Antrat8Diagrama"/>
    <w:uiPriority w:val="9"/>
    <w:semiHidden/>
    <w:unhideWhenUsed/>
    <w:qFormat/>
    <w:rsid w:val="00241946"/>
    <w:pPr>
      <w:tabs>
        <w:tab w:val="num" w:pos="5760"/>
      </w:tabs>
      <w:spacing w:before="240" w:after="60" w:line="240" w:lineRule="auto"/>
      <w:ind w:left="5760" w:right="0" w:hanging="720"/>
      <w:jc w:val="left"/>
      <w:outlineLvl w:val="7"/>
    </w:pPr>
    <w:rPr>
      <w:rFonts w:ascii="Calibri" w:eastAsia="MS Mincho" w:hAnsi="Calibri"/>
      <w:i/>
      <w:iCs/>
      <w:color w:val="auto"/>
      <w:szCs w:val="24"/>
      <w:lang w:val="en-US" w:eastAsia="en-US"/>
    </w:rPr>
  </w:style>
  <w:style w:type="paragraph" w:styleId="Antrat9">
    <w:name w:val="heading 9"/>
    <w:basedOn w:val="prastasis"/>
    <w:next w:val="prastasis"/>
    <w:link w:val="Antrat9Diagrama"/>
    <w:uiPriority w:val="9"/>
    <w:semiHidden/>
    <w:unhideWhenUsed/>
    <w:qFormat/>
    <w:rsid w:val="00241946"/>
    <w:pPr>
      <w:tabs>
        <w:tab w:val="num" w:pos="6480"/>
      </w:tabs>
      <w:spacing w:before="240" w:after="60" w:line="240" w:lineRule="auto"/>
      <w:ind w:left="6480" w:right="0" w:hanging="720"/>
      <w:jc w:val="left"/>
      <w:outlineLvl w:val="8"/>
    </w:pPr>
    <w:rPr>
      <w:rFonts w:ascii="Cambria" w:eastAsia="MS Gothic" w:hAnsi="Cambria"/>
      <w:color w:val="auto"/>
      <w:sz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D44A7"/>
    <w:rPr>
      <w:color w:val="0563C1" w:themeColor="hyperlink"/>
      <w:u w:val="single"/>
    </w:rPr>
  </w:style>
  <w:style w:type="character" w:customStyle="1" w:styleId="UnresolvedMention">
    <w:name w:val="Unresolved Mention"/>
    <w:basedOn w:val="Numatytasispastraiposriftas"/>
    <w:uiPriority w:val="99"/>
    <w:semiHidden/>
    <w:unhideWhenUsed/>
    <w:rsid w:val="00ED44A7"/>
    <w:rPr>
      <w:color w:val="605E5C"/>
      <w:shd w:val="clear" w:color="auto" w:fill="E1DFDD"/>
    </w:rPr>
  </w:style>
  <w:style w:type="paragraph" w:styleId="Sraopastraipa">
    <w:name w:val="List Paragraph"/>
    <w:basedOn w:val="prastasis"/>
    <w:uiPriority w:val="34"/>
    <w:qFormat/>
    <w:rsid w:val="005311B7"/>
    <w:pPr>
      <w:ind w:left="720"/>
      <w:contextualSpacing/>
    </w:pPr>
  </w:style>
  <w:style w:type="table" w:customStyle="1" w:styleId="TableGrid">
    <w:name w:val="TableGrid"/>
    <w:rsid w:val="005311B7"/>
    <w:pPr>
      <w:spacing w:after="0" w:line="240" w:lineRule="auto"/>
    </w:pPr>
    <w:tblPr>
      <w:tblCellMar>
        <w:top w:w="0" w:type="dxa"/>
        <w:left w:w="0" w:type="dxa"/>
        <w:bottom w:w="0" w:type="dxa"/>
        <w:right w:w="0" w:type="dxa"/>
      </w:tblCellMar>
    </w:tblPr>
  </w:style>
  <w:style w:type="paragraph" w:styleId="Porat">
    <w:name w:val="footer"/>
    <w:basedOn w:val="prastasis"/>
    <w:link w:val="PoratDiagrama"/>
    <w:uiPriority w:val="99"/>
    <w:unhideWhenUsed/>
    <w:rsid w:val="005311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11B7"/>
    <w:rPr>
      <w:rFonts w:ascii="Times New Roman" w:eastAsia="Times New Roman" w:hAnsi="Times New Roman" w:cs="Times New Roman"/>
      <w:color w:val="000000"/>
      <w:sz w:val="24"/>
    </w:rPr>
  </w:style>
  <w:style w:type="paragraph" w:styleId="Antrats">
    <w:name w:val="header"/>
    <w:basedOn w:val="prastasis"/>
    <w:link w:val="AntratsDiagrama"/>
    <w:uiPriority w:val="99"/>
    <w:unhideWhenUsed/>
    <w:rsid w:val="005311B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311B7"/>
    <w:rPr>
      <w:rFonts w:ascii="Times New Roman" w:eastAsia="Times New Roman" w:hAnsi="Times New Roman" w:cs="Times New Roman"/>
      <w:color w:val="000000"/>
      <w:sz w:val="24"/>
    </w:rPr>
  </w:style>
  <w:style w:type="numbering" w:customStyle="1" w:styleId="Esamassraas1">
    <w:name w:val="Esamas sąrašas1"/>
    <w:uiPriority w:val="99"/>
    <w:rsid w:val="001A61FA"/>
    <w:pPr>
      <w:numPr>
        <w:numId w:val="11"/>
      </w:numPr>
    </w:pPr>
  </w:style>
  <w:style w:type="table" w:styleId="Lentelstinklelis">
    <w:name w:val="Table Grid"/>
    <w:basedOn w:val="prastojilentel"/>
    <w:uiPriority w:val="39"/>
    <w:rsid w:val="0021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A4F1E"/>
    <w:rPr>
      <w:sz w:val="16"/>
      <w:szCs w:val="16"/>
    </w:rPr>
  </w:style>
  <w:style w:type="paragraph" w:styleId="Komentarotekstas">
    <w:name w:val="annotation text"/>
    <w:basedOn w:val="prastasis"/>
    <w:link w:val="KomentarotekstasDiagrama"/>
    <w:uiPriority w:val="99"/>
    <w:semiHidden/>
    <w:unhideWhenUsed/>
    <w:rsid w:val="00DA4F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F1E"/>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DA4F1E"/>
    <w:rPr>
      <w:b/>
      <w:bCs/>
    </w:rPr>
  </w:style>
  <w:style w:type="character" w:customStyle="1" w:styleId="KomentarotemaDiagrama">
    <w:name w:val="Komentaro tema Diagrama"/>
    <w:basedOn w:val="KomentarotekstasDiagrama"/>
    <w:link w:val="Komentarotema"/>
    <w:uiPriority w:val="99"/>
    <w:semiHidden/>
    <w:rsid w:val="00DA4F1E"/>
    <w:rPr>
      <w:rFonts w:ascii="Times New Roman" w:eastAsia="Times New Roman" w:hAnsi="Times New Roman" w:cs="Times New Roman"/>
      <w:b/>
      <w:bCs/>
      <w:color w:val="000000"/>
      <w:sz w:val="20"/>
      <w:szCs w:val="20"/>
    </w:rPr>
  </w:style>
  <w:style w:type="paragraph" w:styleId="Pataisymai">
    <w:name w:val="Revision"/>
    <w:hidden/>
    <w:uiPriority w:val="99"/>
    <w:semiHidden/>
    <w:rsid w:val="00913037"/>
    <w:pPr>
      <w:spacing w:after="0" w:line="240" w:lineRule="auto"/>
    </w:pPr>
    <w:rPr>
      <w:rFonts w:ascii="Times New Roman" w:eastAsia="Times New Roman" w:hAnsi="Times New Roman" w:cs="Times New Roman"/>
      <w:color w:val="000000"/>
      <w:sz w:val="24"/>
    </w:rPr>
  </w:style>
  <w:style w:type="character" w:styleId="Perirtashipersaitas">
    <w:name w:val="FollowedHyperlink"/>
    <w:basedOn w:val="Numatytasispastraiposriftas"/>
    <w:uiPriority w:val="99"/>
    <w:semiHidden/>
    <w:unhideWhenUsed/>
    <w:rsid w:val="005F132A"/>
    <w:rPr>
      <w:color w:val="954F72" w:themeColor="followedHyperlink"/>
      <w:u w:val="single"/>
    </w:rPr>
  </w:style>
  <w:style w:type="character" w:customStyle="1" w:styleId="Antrat1Diagrama">
    <w:name w:val="Antraštė 1 Diagrama"/>
    <w:basedOn w:val="Numatytasispastraiposriftas"/>
    <w:link w:val="Antrat1"/>
    <w:uiPriority w:val="9"/>
    <w:rsid w:val="00241946"/>
    <w:rPr>
      <w:rFonts w:ascii="Cambria" w:eastAsia="MS Gothic" w:hAnsi="Cambria" w:cs="Times New Roman"/>
      <w:b/>
      <w:bCs/>
      <w:kern w:val="32"/>
      <w:sz w:val="32"/>
      <w:szCs w:val="32"/>
      <w:lang w:val="en-US" w:eastAsia="en-US"/>
    </w:rPr>
  </w:style>
  <w:style w:type="character" w:customStyle="1" w:styleId="Antrat2Diagrama">
    <w:name w:val="Antraštė 2 Diagrama"/>
    <w:basedOn w:val="Numatytasispastraiposriftas"/>
    <w:link w:val="Antrat2"/>
    <w:uiPriority w:val="9"/>
    <w:semiHidden/>
    <w:rsid w:val="00241946"/>
    <w:rPr>
      <w:rFonts w:ascii="Cambria" w:eastAsia="MS Gothic" w:hAnsi="Cambria" w:cs="Times New Roman"/>
      <w:b/>
      <w:bCs/>
      <w:i/>
      <w:iCs/>
      <w:sz w:val="28"/>
      <w:szCs w:val="28"/>
      <w:lang w:val="en-US" w:eastAsia="en-US"/>
    </w:rPr>
  </w:style>
  <w:style w:type="character" w:customStyle="1" w:styleId="Antrat3Diagrama">
    <w:name w:val="Antraštė 3 Diagrama"/>
    <w:basedOn w:val="Numatytasispastraiposriftas"/>
    <w:link w:val="Antrat3"/>
    <w:uiPriority w:val="9"/>
    <w:semiHidden/>
    <w:rsid w:val="00241946"/>
    <w:rPr>
      <w:rFonts w:ascii="Cambria" w:eastAsia="MS Gothic" w:hAnsi="Cambria" w:cs="Times New Roman"/>
      <w:b/>
      <w:bCs/>
      <w:sz w:val="26"/>
      <w:szCs w:val="26"/>
      <w:lang w:val="en-US" w:eastAsia="en-US"/>
    </w:rPr>
  </w:style>
  <w:style w:type="character" w:customStyle="1" w:styleId="Antrat4Diagrama">
    <w:name w:val="Antraštė 4 Diagrama"/>
    <w:basedOn w:val="Numatytasispastraiposriftas"/>
    <w:link w:val="Antrat4"/>
    <w:uiPriority w:val="9"/>
    <w:semiHidden/>
    <w:rsid w:val="00241946"/>
    <w:rPr>
      <w:rFonts w:ascii="Calibri" w:eastAsia="MS Mincho" w:hAnsi="Calibri" w:cs="Times New Roman"/>
      <w:b/>
      <w:bCs/>
      <w:sz w:val="28"/>
      <w:szCs w:val="28"/>
      <w:lang w:val="en-US" w:eastAsia="en-US"/>
    </w:rPr>
  </w:style>
  <w:style w:type="character" w:customStyle="1" w:styleId="Antrat5Diagrama">
    <w:name w:val="Antraštė 5 Diagrama"/>
    <w:basedOn w:val="Numatytasispastraiposriftas"/>
    <w:link w:val="Antrat5"/>
    <w:uiPriority w:val="9"/>
    <w:semiHidden/>
    <w:rsid w:val="00241946"/>
    <w:rPr>
      <w:rFonts w:ascii="Calibri" w:eastAsia="MS Mincho" w:hAnsi="Calibri" w:cs="Times New Roman"/>
      <w:b/>
      <w:bCs/>
      <w:i/>
      <w:iCs/>
      <w:sz w:val="26"/>
      <w:szCs w:val="26"/>
      <w:lang w:val="en-US" w:eastAsia="en-US"/>
    </w:rPr>
  </w:style>
  <w:style w:type="character" w:customStyle="1" w:styleId="Antrat6Diagrama">
    <w:name w:val="Antraštė 6 Diagrama"/>
    <w:basedOn w:val="Numatytasispastraiposriftas"/>
    <w:link w:val="Antrat6"/>
    <w:semiHidden/>
    <w:rsid w:val="00241946"/>
    <w:rPr>
      <w:rFonts w:ascii="Times New Roman" w:eastAsia="Times New Roman" w:hAnsi="Times New Roman" w:cs="Times New Roman"/>
      <w:b/>
      <w:bCs/>
      <w:lang w:val="en-US" w:eastAsia="en-US"/>
    </w:rPr>
  </w:style>
  <w:style w:type="character" w:customStyle="1" w:styleId="Antrat7Diagrama">
    <w:name w:val="Antraštė 7 Diagrama"/>
    <w:basedOn w:val="Numatytasispastraiposriftas"/>
    <w:link w:val="Antrat7"/>
    <w:uiPriority w:val="9"/>
    <w:semiHidden/>
    <w:rsid w:val="00241946"/>
    <w:rPr>
      <w:rFonts w:ascii="Calibri" w:eastAsia="MS Mincho" w:hAnsi="Calibri" w:cs="Times New Roman"/>
      <w:sz w:val="24"/>
      <w:szCs w:val="24"/>
      <w:lang w:val="en-US" w:eastAsia="en-US"/>
    </w:rPr>
  </w:style>
  <w:style w:type="character" w:customStyle="1" w:styleId="Antrat8Diagrama">
    <w:name w:val="Antraštė 8 Diagrama"/>
    <w:basedOn w:val="Numatytasispastraiposriftas"/>
    <w:link w:val="Antrat8"/>
    <w:uiPriority w:val="9"/>
    <w:semiHidden/>
    <w:rsid w:val="00241946"/>
    <w:rPr>
      <w:rFonts w:ascii="Calibri" w:eastAsia="MS Mincho" w:hAnsi="Calibri" w:cs="Times New Roman"/>
      <w:i/>
      <w:iCs/>
      <w:sz w:val="24"/>
      <w:szCs w:val="24"/>
      <w:lang w:val="en-US" w:eastAsia="en-US"/>
    </w:rPr>
  </w:style>
  <w:style w:type="character" w:customStyle="1" w:styleId="Antrat9Diagrama">
    <w:name w:val="Antraštė 9 Diagrama"/>
    <w:basedOn w:val="Numatytasispastraiposriftas"/>
    <w:link w:val="Antrat9"/>
    <w:uiPriority w:val="9"/>
    <w:semiHidden/>
    <w:rsid w:val="00241946"/>
    <w:rPr>
      <w:rFonts w:ascii="Cambria" w:eastAsia="MS Gothic" w:hAnsi="Cambria" w:cs="Times New Roman"/>
      <w:lang w:val="en-US" w:eastAsia="en-US"/>
    </w:rPr>
  </w:style>
  <w:style w:type="numbering" w:customStyle="1" w:styleId="NoList1">
    <w:name w:val="No List1"/>
    <w:next w:val="Sraonra"/>
    <w:uiPriority w:val="99"/>
    <w:semiHidden/>
    <w:unhideWhenUsed/>
    <w:rsid w:val="00241946"/>
  </w:style>
  <w:style w:type="paragraph" w:customStyle="1" w:styleId="msonormal0">
    <w:name w:val="msonormal"/>
    <w:basedOn w:val="prastasis"/>
    <w:uiPriority w:val="99"/>
    <w:semiHidden/>
    <w:rsid w:val="00241946"/>
    <w:pPr>
      <w:spacing w:before="100" w:beforeAutospacing="1" w:after="100" w:afterAutospacing="1" w:line="240" w:lineRule="auto"/>
      <w:ind w:right="0" w:firstLine="0"/>
      <w:jc w:val="left"/>
    </w:pPr>
    <w:rPr>
      <w:color w:val="auto"/>
      <w:szCs w:val="24"/>
      <w:lang w:eastAsia="ja-JP"/>
    </w:rPr>
  </w:style>
  <w:style w:type="paragraph" w:styleId="prastasiniatinklio">
    <w:name w:val="Normal (Web)"/>
    <w:basedOn w:val="prastasis"/>
    <w:uiPriority w:val="99"/>
    <w:semiHidden/>
    <w:unhideWhenUsed/>
    <w:rsid w:val="00241946"/>
    <w:pPr>
      <w:spacing w:before="100" w:beforeAutospacing="1" w:after="100" w:afterAutospacing="1" w:line="240" w:lineRule="auto"/>
      <w:ind w:right="0" w:firstLine="0"/>
      <w:jc w:val="left"/>
    </w:pPr>
    <w:rPr>
      <w:color w:val="auto"/>
      <w:szCs w:val="24"/>
      <w:lang w:eastAsia="ja-JP"/>
    </w:rPr>
  </w:style>
  <w:style w:type="paragraph" w:styleId="Debesliotekstas">
    <w:name w:val="Balloon Text"/>
    <w:basedOn w:val="prastasis"/>
    <w:link w:val="DebesliotekstasDiagrama"/>
    <w:uiPriority w:val="99"/>
    <w:semiHidden/>
    <w:unhideWhenUsed/>
    <w:rsid w:val="00241946"/>
    <w:pPr>
      <w:spacing w:after="0" w:line="240" w:lineRule="auto"/>
      <w:ind w:right="0" w:firstLine="0"/>
      <w:jc w:val="left"/>
    </w:pPr>
    <w:rPr>
      <w:rFonts w:ascii="Segoe UI" w:eastAsia="Calibri" w:hAnsi="Segoe UI" w:cs="Segoe UI"/>
      <w:color w:val="auto"/>
      <w:sz w:val="18"/>
      <w:szCs w:val="18"/>
      <w:lang w:val="en-GB" w:eastAsia="en-GB"/>
    </w:rPr>
  </w:style>
  <w:style w:type="character" w:customStyle="1" w:styleId="DebesliotekstasDiagrama">
    <w:name w:val="Debesėlio tekstas Diagrama"/>
    <w:basedOn w:val="Numatytasispastraiposriftas"/>
    <w:link w:val="Debesliotekstas"/>
    <w:uiPriority w:val="99"/>
    <w:semiHidden/>
    <w:rsid w:val="00241946"/>
    <w:rPr>
      <w:rFonts w:ascii="Segoe UI" w:eastAsia="Calibri" w:hAnsi="Segoe UI" w:cs="Segoe UI"/>
      <w:sz w:val="18"/>
      <w:szCs w:val="18"/>
      <w:lang w:val="en-GB" w:eastAsia="en-GB"/>
    </w:rPr>
  </w:style>
  <w:style w:type="paragraph" w:customStyle="1" w:styleId="ListParagraph1">
    <w:name w:val="List Paragraph1"/>
    <w:basedOn w:val="prastasis"/>
    <w:uiPriority w:val="34"/>
    <w:semiHidden/>
    <w:qFormat/>
    <w:rsid w:val="00241946"/>
    <w:pPr>
      <w:spacing w:after="160" w:line="256" w:lineRule="auto"/>
      <w:ind w:left="1296" w:right="0" w:firstLine="0"/>
      <w:jc w:val="left"/>
    </w:pPr>
    <w:rPr>
      <w:rFonts w:ascii="Calibri" w:eastAsia="Calibri" w:hAnsi="Calibri"/>
      <w:color w:val="auto"/>
      <w:sz w:val="22"/>
      <w:lang w:val="en-GB" w:eastAsia="en-GB"/>
    </w:rPr>
  </w:style>
  <w:style w:type="character" w:customStyle="1" w:styleId="apple-converted-space">
    <w:name w:val="apple-converted-space"/>
    <w:rsid w:val="00241946"/>
  </w:style>
  <w:style w:type="table" w:customStyle="1" w:styleId="TableGrid1">
    <w:name w:val="Table Grid1"/>
    <w:basedOn w:val="prastojilentel"/>
    <w:next w:val="Lentelstinklelis"/>
    <w:uiPriority w:val="59"/>
    <w:rsid w:val="0024194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066">
      <w:bodyDiv w:val="1"/>
      <w:marLeft w:val="0"/>
      <w:marRight w:val="0"/>
      <w:marTop w:val="0"/>
      <w:marBottom w:val="0"/>
      <w:divBdr>
        <w:top w:val="none" w:sz="0" w:space="0" w:color="auto"/>
        <w:left w:val="none" w:sz="0" w:space="0" w:color="auto"/>
        <w:bottom w:val="none" w:sz="0" w:space="0" w:color="auto"/>
        <w:right w:val="none" w:sz="0" w:space="0" w:color="auto"/>
      </w:divBdr>
      <w:divsChild>
        <w:div w:id="81800269">
          <w:marLeft w:val="0"/>
          <w:marRight w:val="0"/>
          <w:marTop w:val="0"/>
          <w:marBottom w:val="0"/>
          <w:divBdr>
            <w:top w:val="none" w:sz="0" w:space="0" w:color="auto"/>
            <w:left w:val="none" w:sz="0" w:space="0" w:color="auto"/>
            <w:bottom w:val="none" w:sz="0" w:space="0" w:color="auto"/>
            <w:right w:val="none" w:sz="0" w:space="0" w:color="auto"/>
          </w:divBdr>
        </w:div>
        <w:div w:id="1686131639">
          <w:marLeft w:val="0"/>
          <w:marRight w:val="0"/>
          <w:marTop w:val="0"/>
          <w:marBottom w:val="0"/>
          <w:divBdr>
            <w:top w:val="none" w:sz="0" w:space="0" w:color="auto"/>
            <w:left w:val="none" w:sz="0" w:space="0" w:color="auto"/>
            <w:bottom w:val="none" w:sz="0" w:space="0" w:color="auto"/>
            <w:right w:val="none" w:sz="0" w:space="0" w:color="auto"/>
          </w:divBdr>
          <w:divsChild>
            <w:div w:id="351036261">
              <w:marLeft w:val="0"/>
              <w:marRight w:val="0"/>
              <w:marTop w:val="0"/>
              <w:marBottom w:val="0"/>
              <w:divBdr>
                <w:top w:val="none" w:sz="0" w:space="0" w:color="auto"/>
                <w:left w:val="none" w:sz="0" w:space="0" w:color="auto"/>
                <w:bottom w:val="none" w:sz="0" w:space="0" w:color="auto"/>
                <w:right w:val="none" w:sz="0" w:space="0" w:color="auto"/>
              </w:divBdr>
            </w:div>
            <w:div w:id="890842549">
              <w:marLeft w:val="0"/>
              <w:marRight w:val="0"/>
              <w:marTop w:val="0"/>
              <w:marBottom w:val="0"/>
              <w:divBdr>
                <w:top w:val="none" w:sz="0" w:space="0" w:color="auto"/>
                <w:left w:val="none" w:sz="0" w:space="0" w:color="auto"/>
                <w:bottom w:val="none" w:sz="0" w:space="0" w:color="auto"/>
                <w:right w:val="none" w:sz="0" w:space="0" w:color="auto"/>
              </w:divBdr>
            </w:div>
            <w:div w:id="2133210435">
              <w:marLeft w:val="0"/>
              <w:marRight w:val="0"/>
              <w:marTop w:val="0"/>
              <w:marBottom w:val="0"/>
              <w:divBdr>
                <w:top w:val="none" w:sz="0" w:space="0" w:color="auto"/>
                <w:left w:val="none" w:sz="0" w:space="0" w:color="auto"/>
                <w:bottom w:val="none" w:sz="0" w:space="0" w:color="auto"/>
                <w:right w:val="none" w:sz="0" w:space="0" w:color="auto"/>
              </w:divBdr>
            </w:div>
            <w:div w:id="1752193099">
              <w:marLeft w:val="0"/>
              <w:marRight w:val="0"/>
              <w:marTop w:val="0"/>
              <w:marBottom w:val="0"/>
              <w:divBdr>
                <w:top w:val="none" w:sz="0" w:space="0" w:color="auto"/>
                <w:left w:val="none" w:sz="0" w:space="0" w:color="auto"/>
                <w:bottom w:val="none" w:sz="0" w:space="0" w:color="auto"/>
                <w:right w:val="none" w:sz="0" w:space="0" w:color="auto"/>
              </w:divBdr>
            </w:div>
            <w:div w:id="1467313430">
              <w:marLeft w:val="0"/>
              <w:marRight w:val="0"/>
              <w:marTop w:val="0"/>
              <w:marBottom w:val="0"/>
              <w:divBdr>
                <w:top w:val="none" w:sz="0" w:space="0" w:color="auto"/>
                <w:left w:val="none" w:sz="0" w:space="0" w:color="auto"/>
                <w:bottom w:val="none" w:sz="0" w:space="0" w:color="auto"/>
                <w:right w:val="none" w:sz="0" w:space="0" w:color="auto"/>
              </w:divBdr>
            </w:div>
            <w:div w:id="335310151">
              <w:marLeft w:val="0"/>
              <w:marRight w:val="0"/>
              <w:marTop w:val="0"/>
              <w:marBottom w:val="0"/>
              <w:divBdr>
                <w:top w:val="none" w:sz="0" w:space="0" w:color="auto"/>
                <w:left w:val="none" w:sz="0" w:space="0" w:color="auto"/>
                <w:bottom w:val="none" w:sz="0" w:space="0" w:color="auto"/>
                <w:right w:val="none" w:sz="0" w:space="0" w:color="auto"/>
              </w:divBdr>
            </w:div>
            <w:div w:id="1552182137">
              <w:marLeft w:val="0"/>
              <w:marRight w:val="0"/>
              <w:marTop w:val="0"/>
              <w:marBottom w:val="0"/>
              <w:divBdr>
                <w:top w:val="none" w:sz="0" w:space="0" w:color="auto"/>
                <w:left w:val="none" w:sz="0" w:space="0" w:color="auto"/>
                <w:bottom w:val="none" w:sz="0" w:space="0" w:color="auto"/>
                <w:right w:val="none" w:sz="0" w:space="0" w:color="auto"/>
              </w:divBdr>
            </w:div>
            <w:div w:id="899247219">
              <w:marLeft w:val="0"/>
              <w:marRight w:val="0"/>
              <w:marTop w:val="0"/>
              <w:marBottom w:val="0"/>
              <w:divBdr>
                <w:top w:val="none" w:sz="0" w:space="0" w:color="auto"/>
                <w:left w:val="none" w:sz="0" w:space="0" w:color="auto"/>
                <w:bottom w:val="none" w:sz="0" w:space="0" w:color="auto"/>
                <w:right w:val="none" w:sz="0" w:space="0" w:color="auto"/>
              </w:divBdr>
            </w:div>
            <w:div w:id="429620732">
              <w:marLeft w:val="0"/>
              <w:marRight w:val="0"/>
              <w:marTop w:val="0"/>
              <w:marBottom w:val="0"/>
              <w:divBdr>
                <w:top w:val="none" w:sz="0" w:space="0" w:color="auto"/>
                <w:left w:val="none" w:sz="0" w:space="0" w:color="auto"/>
                <w:bottom w:val="none" w:sz="0" w:space="0" w:color="auto"/>
                <w:right w:val="none" w:sz="0" w:space="0" w:color="auto"/>
              </w:divBdr>
            </w:div>
          </w:divsChild>
        </w:div>
        <w:div w:id="563295322">
          <w:marLeft w:val="0"/>
          <w:marRight w:val="0"/>
          <w:marTop w:val="0"/>
          <w:marBottom w:val="0"/>
          <w:divBdr>
            <w:top w:val="none" w:sz="0" w:space="0" w:color="auto"/>
            <w:left w:val="none" w:sz="0" w:space="0" w:color="auto"/>
            <w:bottom w:val="none" w:sz="0" w:space="0" w:color="auto"/>
            <w:right w:val="none" w:sz="0" w:space="0" w:color="auto"/>
          </w:divBdr>
        </w:div>
        <w:div w:id="1016079559">
          <w:marLeft w:val="0"/>
          <w:marRight w:val="0"/>
          <w:marTop w:val="0"/>
          <w:marBottom w:val="0"/>
          <w:divBdr>
            <w:top w:val="none" w:sz="0" w:space="0" w:color="auto"/>
            <w:left w:val="none" w:sz="0" w:space="0" w:color="auto"/>
            <w:bottom w:val="none" w:sz="0" w:space="0" w:color="auto"/>
            <w:right w:val="none" w:sz="0" w:space="0" w:color="auto"/>
          </w:divBdr>
          <w:divsChild>
            <w:div w:id="440422874">
              <w:marLeft w:val="0"/>
              <w:marRight w:val="0"/>
              <w:marTop w:val="0"/>
              <w:marBottom w:val="0"/>
              <w:divBdr>
                <w:top w:val="none" w:sz="0" w:space="0" w:color="auto"/>
                <w:left w:val="none" w:sz="0" w:space="0" w:color="auto"/>
                <w:bottom w:val="none" w:sz="0" w:space="0" w:color="auto"/>
                <w:right w:val="none" w:sz="0" w:space="0" w:color="auto"/>
              </w:divBdr>
              <w:divsChild>
                <w:div w:id="1705444324">
                  <w:marLeft w:val="0"/>
                  <w:marRight w:val="0"/>
                  <w:marTop w:val="0"/>
                  <w:marBottom w:val="0"/>
                  <w:divBdr>
                    <w:top w:val="none" w:sz="0" w:space="0" w:color="auto"/>
                    <w:left w:val="none" w:sz="0" w:space="0" w:color="auto"/>
                    <w:bottom w:val="none" w:sz="0" w:space="0" w:color="auto"/>
                    <w:right w:val="none" w:sz="0" w:space="0" w:color="auto"/>
                  </w:divBdr>
                </w:div>
                <w:div w:id="1561479041">
                  <w:marLeft w:val="0"/>
                  <w:marRight w:val="0"/>
                  <w:marTop w:val="0"/>
                  <w:marBottom w:val="0"/>
                  <w:divBdr>
                    <w:top w:val="none" w:sz="0" w:space="0" w:color="auto"/>
                    <w:left w:val="none" w:sz="0" w:space="0" w:color="auto"/>
                    <w:bottom w:val="none" w:sz="0" w:space="0" w:color="auto"/>
                    <w:right w:val="none" w:sz="0" w:space="0" w:color="auto"/>
                  </w:divBdr>
                </w:div>
                <w:div w:id="964850208">
                  <w:marLeft w:val="0"/>
                  <w:marRight w:val="0"/>
                  <w:marTop w:val="0"/>
                  <w:marBottom w:val="0"/>
                  <w:divBdr>
                    <w:top w:val="none" w:sz="0" w:space="0" w:color="auto"/>
                    <w:left w:val="none" w:sz="0" w:space="0" w:color="auto"/>
                    <w:bottom w:val="none" w:sz="0" w:space="0" w:color="auto"/>
                    <w:right w:val="none" w:sz="0" w:space="0" w:color="auto"/>
                  </w:divBdr>
                </w:div>
                <w:div w:id="1416784621">
                  <w:marLeft w:val="0"/>
                  <w:marRight w:val="0"/>
                  <w:marTop w:val="0"/>
                  <w:marBottom w:val="0"/>
                  <w:divBdr>
                    <w:top w:val="none" w:sz="0" w:space="0" w:color="auto"/>
                    <w:left w:val="none" w:sz="0" w:space="0" w:color="auto"/>
                    <w:bottom w:val="none" w:sz="0" w:space="0" w:color="auto"/>
                    <w:right w:val="none" w:sz="0" w:space="0" w:color="auto"/>
                  </w:divBdr>
                </w:div>
                <w:div w:id="686564533">
                  <w:marLeft w:val="0"/>
                  <w:marRight w:val="0"/>
                  <w:marTop w:val="0"/>
                  <w:marBottom w:val="0"/>
                  <w:divBdr>
                    <w:top w:val="none" w:sz="0" w:space="0" w:color="auto"/>
                    <w:left w:val="none" w:sz="0" w:space="0" w:color="auto"/>
                    <w:bottom w:val="none" w:sz="0" w:space="0" w:color="auto"/>
                    <w:right w:val="none" w:sz="0" w:space="0" w:color="auto"/>
                  </w:divBdr>
                </w:div>
                <w:div w:id="930554206">
                  <w:marLeft w:val="0"/>
                  <w:marRight w:val="0"/>
                  <w:marTop w:val="0"/>
                  <w:marBottom w:val="0"/>
                  <w:divBdr>
                    <w:top w:val="none" w:sz="0" w:space="0" w:color="auto"/>
                    <w:left w:val="none" w:sz="0" w:space="0" w:color="auto"/>
                    <w:bottom w:val="none" w:sz="0" w:space="0" w:color="auto"/>
                    <w:right w:val="none" w:sz="0" w:space="0" w:color="auto"/>
                  </w:divBdr>
                </w:div>
                <w:div w:id="534735533">
                  <w:marLeft w:val="0"/>
                  <w:marRight w:val="0"/>
                  <w:marTop w:val="0"/>
                  <w:marBottom w:val="0"/>
                  <w:divBdr>
                    <w:top w:val="none" w:sz="0" w:space="0" w:color="auto"/>
                    <w:left w:val="none" w:sz="0" w:space="0" w:color="auto"/>
                    <w:bottom w:val="none" w:sz="0" w:space="0" w:color="auto"/>
                    <w:right w:val="none" w:sz="0" w:space="0" w:color="auto"/>
                  </w:divBdr>
                </w:div>
              </w:divsChild>
            </w:div>
            <w:div w:id="1150636146">
              <w:marLeft w:val="0"/>
              <w:marRight w:val="0"/>
              <w:marTop w:val="0"/>
              <w:marBottom w:val="0"/>
              <w:divBdr>
                <w:top w:val="none" w:sz="0" w:space="0" w:color="auto"/>
                <w:left w:val="none" w:sz="0" w:space="0" w:color="auto"/>
                <w:bottom w:val="none" w:sz="0" w:space="0" w:color="auto"/>
                <w:right w:val="none" w:sz="0" w:space="0" w:color="auto"/>
              </w:divBdr>
              <w:divsChild>
                <w:div w:id="648749078">
                  <w:marLeft w:val="0"/>
                  <w:marRight w:val="0"/>
                  <w:marTop w:val="0"/>
                  <w:marBottom w:val="0"/>
                  <w:divBdr>
                    <w:top w:val="none" w:sz="0" w:space="0" w:color="auto"/>
                    <w:left w:val="none" w:sz="0" w:space="0" w:color="auto"/>
                    <w:bottom w:val="none" w:sz="0" w:space="0" w:color="auto"/>
                    <w:right w:val="none" w:sz="0" w:space="0" w:color="auto"/>
                  </w:divBdr>
                </w:div>
                <w:div w:id="222299148">
                  <w:marLeft w:val="0"/>
                  <w:marRight w:val="0"/>
                  <w:marTop w:val="0"/>
                  <w:marBottom w:val="0"/>
                  <w:divBdr>
                    <w:top w:val="none" w:sz="0" w:space="0" w:color="auto"/>
                    <w:left w:val="none" w:sz="0" w:space="0" w:color="auto"/>
                    <w:bottom w:val="none" w:sz="0" w:space="0" w:color="auto"/>
                    <w:right w:val="none" w:sz="0" w:space="0" w:color="auto"/>
                  </w:divBdr>
                </w:div>
                <w:div w:id="1223369046">
                  <w:marLeft w:val="0"/>
                  <w:marRight w:val="0"/>
                  <w:marTop w:val="0"/>
                  <w:marBottom w:val="0"/>
                  <w:divBdr>
                    <w:top w:val="none" w:sz="0" w:space="0" w:color="auto"/>
                    <w:left w:val="none" w:sz="0" w:space="0" w:color="auto"/>
                    <w:bottom w:val="none" w:sz="0" w:space="0" w:color="auto"/>
                    <w:right w:val="none" w:sz="0" w:space="0" w:color="auto"/>
                  </w:divBdr>
                </w:div>
                <w:div w:id="2132090924">
                  <w:marLeft w:val="0"/>
                  <w:marRight w:val="0"/>
                  <w:marTop w:val="0"/>
                  <w:marBottom w:val="0"/>
                  <w:divBdr>
                    <w:top w:val="none" w:sz="0" w:space="0" w:color="auto"/>
                    <w:left w:val="none" w:sz="0" w:space="0" w:color="auto"/>
                    <w:bottom w:val="none" w:sz="0" w:space="0" w:color="auto"/>
                    <w:right w:val="none" w:sz="0" w:space="0" w:color="auto"/>
                  </w:divBdr>
                </w:div>
                <w:div w:id="1264848321">
                  <w:marLeft w:val="0"/>
                  <w:marRight w:val="0"/>
                  <w:marTop w:val="0"/>
                  <w:marBottom w:val="0"/>
                  <w:divBdr>
                    <w:top w:val="none" w:sz="0" w:space="0" w:color="auto"/>
                    <w:left w:val="none" w:sz="0" w:space="0" w:color="auto"/>
                    <w:bottom w:val="none" w:sz="0" w:space="0" w:color="auto"/>
                    <w:right w:val="none" w:sz="0" w:space="0" w:color="auto"/>
                  </w:divBdr>
                </w:div>
                <w:div w:id="847598998">
                  <w:marLeft w:val="0"/>
                  <w:marRight w:val="0"/>
                  <w:marTop w:val="0"/>
                  <w:marBottom w:val="0"/>
                  <w:divBdr>
                    <w:top w:val="none" w:sz="0" w:space="0" w:color="auto"/>
                    <w:left w:val="none" w:sz="0" w:space="0" w:color="auto"/>
                    <w:bottom w:val="none" w:sz="0" w:space="0" w:color="auto"/>
                    <w:right w:val="none" w:sz="0" w:space="0" w:color="auto"/>
                  </w:divBdr>
                </w:div>
                <w:div w:id="147014536">
                  <w:marLeft w:val="0"/>
                  <w:marRight w:val="0"/>
                  <w:marTop w:val="0"/>
                  <w:marBottom w:val="0"/>
                  <w:divBdr>
                    <w:top w:val="none" w:sz="0" w:space="0" w:color="auto"/>
                    <w:left w:val="none" w:sz="0" w:space="0" w:color="auto"/>
                    <w:bottom w:val="none" w:sz="0" w:space="0" w:color="auto"/>
                    <w:right w:val="none" w:sz="0" w:space="0" w:color="auto"/>
                  </w:divBdr>
                </w:div>
                <w:div w:id="1707026818">
                  <w:marLeft w:val="0"/>
                  <w:marRight w:val="0"/>
                  <w:marTop w:val="0"/>
                  <w:marBottom w:val="0"/>
                  <w:divBdr>
                    <w:top w:val="none" w:sz="0" w:space="0" w:color="auto"/>
                    <w:left w:val="none" w:sz="0" w:space="0" w:color="auto"/>
                    <w:bottom w:val="none" w:sz="0" w:space="0" w:color="auto"/>
                    <w:right w:val="none" w:sz="0" w:space="0" w:color="auto"/>
                  </w:divBdr>
                </w:div>
                <w:div w:id="1881672126">
                  <w:marLeft w:val="0"/>
                  <w:marRight w:val="0"/>
                  <w:marTop w:val="0"/>
                  <w:marBottom w:val="0"/>
                  <w:divBdr>
                    <w:top w:val="none" w:sz="0" w:space="0" w:color="auto"/>
                    <w:left w:val="none" w:sz="0" w:space="0" w:color="auto"/>
                    <w:bottom w:val="none" w:sz="0" w:space="0" w:color="auto"/>
                    <w:right w:val="none" w:sz="0" w:space="0" w:color="auto"/>
                  </w:divBdr>
                </w:div>
                <w:div w:id="1098595543">
                  <w:marLeft w:val="0"/>
                  <w:marRight w:val="0"/>
                  <w:marTop w:val="0"/>
                  <w:marBottom w:val="0"/>
                  <w:divBdr>
                    <w:top w:val="none" w:sz="0" w:space="0" w:color="auto"/>
                    <w:left w:val="none" w:sz="0" w:space="0" w:color="auto"/>
                    <w:bottom w:val="none" w:sz="0" w:space="0" w:color="auto"/>
                    <w:right w:val="none" w:sz="0" w:space="0" w:color="auto"/>
                  </w:divBdr>
                </w:div>
                <w:div w:id="606355087">
                  <w:marLeft w:val="0"/>
                  <w:marRight w:val="0"/>
                  <w:marTop w:val="0"/>
                  <w:marBottom w:val="0"/>
                  <w:divBdr>
                    <w:top w:val="none" w:sz="0" w:space="0" w:color="auto"/>
                    <w:left w:val="none" w:sz="0" w:space="0" w:color="auto"/>
                    <w:bottom w:val="none" w:sz="0" w:space="0" w:color="auto"/>
                    <w:right w:val="none" w:sz="0" w:space="0" w:color="auto"/>
                  </w:divBdr>
                </w:div>
                <w:div w:id="2131316415">
                  <w:marLeft w:val="0"/>
                  <w:marRight w:val="0"/>
                  <w:marTop w:val="0"/>
                  <w:marBottom w:val="0"/>
                  <w:divBdr>
                    <w:top w:val="none" w:sz="0" w:space="0" w:color="auto"/>
                    <w:left w:val="none" w:sz="0" w:space="0" w:color="auto"/>
                    <w:bottom w:val="none" w:sz="0" w:space="0" w:color="auto"/>
                    <w:right w:val="none" w:sz="0" w:space="0" w:color="auto"/>
                  </w:divBdr>
                </w:div>
                <w:div w:id="444424438">
                  <w:marLeft w:val="0"/>
                  <w:marRight w:val="0"/>
                  <w:marTop w:val="0"/>
                  <w:marBottom w:val="0"/>
                  <w:divBdr>
                    <w:top w:val="none" w:sz="0" w:space="0" w:color="auto"/>
                    <w:left w:val="none" w:sz="0" w:space="0" w:color="auto"/>
                    <w:bottom w:val="none" w:sz="0" w:space="0" w:color="auto"/>
                    <w:right w:val="none" w:sz="0" w:space="0" w:color="auto"/>
                  </w:divBdr>
                </w:div>
                <w:div w:id="1499228551">
                  <w:marLeft w:val="0"/>
                  <w:marRight w:val="0"/>
                  <w:marTop w:val="0"/>
                  <w:marBottom w:val="0"/>
                  <w:divBdr>
                    <w:top w:val="none" w:sz="0" w:space="0" w:color="auto"/>
                    <w:left w:val="none" w:sz="0" w:space="0" w:color="auto"/>
                    <w:bottom w:val="none" w:sz="0" w:space="0" w:color="auto"/>
                    <w:right w:val="none" w:sz="0" w:space="0" w:color="auto"/>
                  </w:divBdr>
                </w:div>
                <w:div w:id="391276313">
                  <w:marLeft w:val="0"/>
                  <w:marRight w:val="0"/>
                  <w:marTop w:val="0"/>
                  <w:marBottom w:val="0"/>
                  <w:divBdr>
                    <w:top w:val="none" w:sz="0" w:space="0" w:color="auto"/>
                    <w:left w:val="none" w:sz="0" w:space="0" w:color="auto"/>
                    <w:bottom w:val="none" w:sz="0" w:space="0" w:color="auto"/>
                    <w:right w:val="none" w:sz="0" w:space="0" w:color="auto"/>
                  </w:divBdr>
                </w:div>
                <w:div w:id="167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2537">
          <w:marLeft w:val="0"/>
          <w:marRight w:val="0"/>
          <w:marTop w:val="0"/>
          <w:marBottom w:val="0"/>
          <w:divBdr>
            <w:top w:val="none" w:sz="0" w:space="0" w:color="auto"/>
            <w:left w:val="none" w:sz="0" w:space="0" w:color="auto"/>
            <w:bottom w:val="none" w:sz="0" w:space="0" w:color="auto"/>
            <w:right w:val="none" w:sz="0" w:space="0" w:color="auto"/>
          </w:divBdr>
          <w:divsChild>
            <w:div w:id="159473158">
              <w:marLeft w:val="0"/>
              <w:marRight w:val="0"/>
              <w:marTop w:val="0"/>
              <w:marBottom w:val="0"/>
              <w:divBdr>
                <w:top w:val="none" w:sz="0" w:space="0" w:color="auto"/>
                <w:left w:val="none" w:sz="0" w:space="0" w:color="auto"/>
                <w:bottom w:val="none" w:sz="0" w:space="0" w:color="auto"/>
                <w:right w:val="none" w:sz="0" w:space="0" w:color="auto"/>
              </w:divBdr>
              <w:divsChild>
                <w:div w:id="195587652">
                  <w:marLeft w:val="0"/>
                  <w:marRight w:val="0"/>
                  <w:marTop w:val="0"/>
                  <w:marBottom w:val="0"/>
                  <w:divBdr>
                    <w:top w:val="none" w:sz="0" w:space="0" w:color="auto"/>
                    <w:left w:val="none" w:sz="0" w:space="0" w:color="auto"/>
                    <w:bottom w:val="none" w:sz="0" w:space="0" w:color="auto"/>
                    <w:right w:val="none" w:sz="0" w:space="0" w:color="auto"/>
                  </w:divBdr>
                </w:div>
                <w:div w:id="1246189150">
                  <w:marLeft w:val="0"/>
                  <w:marRight w:val="0"/>
                  <w:marTop w:val="0"/>
                  <w:marBottom w:val="0"/>
                  <w:divBdr>
                    <w:top w:val="none" w:sz="0" w:space="0" w:color="auto"/>
                    <w:left w:val="none" w:sz="0" w:space="0" w:color="auto"/>
                    <w:bottom w:val="none" w:sz="0" w:space="0" w:color="auto"/>
                    <w:right w:val="none" w:sz="0" w:space="0" w:color="auto"/>
                  </w:divBdr>
                </w:div>
                <w:div w:id="1758287737">
                  <w:marLeft w:val="0"/>
                  <w:marRight w:val="0"/>
                  <w:marTop w:val="0"/>
                  <w:marBottom w:val="0"/>
                  <w:divBdr>
                    <w:top w:val="none" w:sz="0" w:space="0" w:color="auto"/>
                    <w:left w:val="none" w:sz="0" w:space="0" w:color="auto"/>
                    <w:bottom w:val="none" w:sz="0" w:space="0" w:color="auto"/>
                    <w:right w:val="none" w:sz="0" w:space="0" w:color="auto"/>
                  </w:divBdr>
                </w:div>
                <w:div w:id="1457867116">
                  <w:marLeft w:val="0"/>
                  <w:marRight w:val="0"/>
                  <w:marTop w:val="0"/>
                  <w:marBottom w:val="0"/>
                  <w:divBdr>
                    <w:top w:val="none" w:sz="0" w:space="0" w:color="auto"/>
                    <w:left w:val="none" w:sz="0" w:space="0" w:color="auto"/>
                    <w:bottom w:val="none" w:sz="0" w:space="0" w:color="auto"/>
                    <w:right w:val="none" w:sz="0" w:space="0" w:color="auto"/>
                  </w:divBdr>
                </w:div>
                <w:div w:id="1165242655">
                  <w:marLeft w:val="0"/>
                  <w:marRight w:val="0"/>
                  <w:marTop w:val="0"/>
                  <w:marBottom w:val="0"/>
                  <w:divBdr>
                    <w:top w:val="none" w:sz="0" w:space="0" w:color="auto"/>
                    <w:left w:val="none" w:sz="0" w:space="0" w:color="auto"/>
                    <w:bottom w:val="none" w:sz="0" w:space="0" w:color="auto"/>
                    <w:right w:val="none" w:sz="0" w:space="0" w:color="auto"/>
                  </w:divBdr>
                </w:div>
                <w:div w:id="60255683">
                  <w:marLeft w:val="0"/>
                  <w:marRight w:val="0"/>
                  <w:marTop w:val="0"/>
                  <w:marBottom w:val="0"/>
                  <w:divBdr>
                    <w:top w:val="none" w:sz="0" w:space="0" w:color="auto"/>
                    <w:left w:val="none" w:sz="0" w:space="0" w:color="auto"/>
                    <w:bottom w:val="none" w:sz="0" w:space="0" w:color="auto"/>
                    <w:right w:val="none" w:sz="0" w:space="0" w:color="auto"/>
                  </w:divBdr>
                </w:div>
                <w:div w:id="21713200">
                  <w:marLeft w:val="0"/>
                  <w:marRight w:val="0"/>
                  <w:marTop w:val="0"/>
                  <w:marBottom w:val="0"/>
                  <w:divBdr>
                    <w:top w:val="none" w:sz="0" w:space="0" w:color="auto"/>
                    <w:left w:val="none" w:sz="0" w:space="0" w:color="auto"/>
                    <w:bottom w:val="none" w:sz="0" w:space="0" w:color="auto"/>
                    <w:right w:val="none" w:sz="0" w:space="0" w:color="auto"/>
                  </w:divBdr>
                </w:div>
                <w:div w:id="1195776166">
                  <w:marLeft w:val="0"/>
                  <w:marRight w:val="0"/>
                  <w:marTop w:val="0"/>
                  <w:marBottom w:val="0"/>
                  <w:divBdr>
                    <w:top w:val="none" w:sz="0" w:space="0" w:color="auto"/>
                    <w:left w:val="none" w:sz="0" w:space="0" w:color="auto"/>
                    <w:bottom w:val="none" w:sz="0" w:space="0" w:color="auto"/>
                    <w:right w:val="none" w:sz="0" w:space="0" w:color="auto"/>
                  </w:divBdr>
                </w:div>
                <w:div w:id="767044626">
                  <w:marLeft w:val="0"/>
                  <w:marRight w:val="0"/>
                  <w:marTop w:val="0"/>
                  <w:marBottom w:val="0"/>
                  <w:divBdr>
                    <w:top w:val="none" w:sz="0" w:space="0" w:color="auto"/>
                    <w:left w:val="none" w:sz="0" w:space="0" w:color="auto"/>
                    <w:bottom w:val="none" w:sz="0" w:space="0" w:color="auto"/>
                    <w:right w:val="none" w:sz="0" w:space="0" w:color="auto"/>
                  </w:divBdr>
                </w:div>
                <w:div w:id="1428619548">
                  <w:marLeft w:val="0"/>
                  <w:marRight w:val="0"/>
                  <w:marTop w:val="0"/>
                  <w:marBottom w:val="0"/>
                  <w:divBdr>
                    <w:top w:val="none" w:sz="0" w:space="0" w:color="auto"/>
                    <w:left w:val="none" w:sz="0" w:space="0" w:color="auto"/>
                    <w:bottom w:val="none" w:sz="0" w:space="0" w:color="auto"/>
                    <w:right w:val="none" w:sz="0" w:space="0" w:color="auto"/>
                  </w:divBdr>
                </w:div>
              </w:divsChild>
            </w:div>
            <w:div w:id="1171333372">
              <w:marLeft w:val="0"/>
              <w:marRight w:val="0"/>
              <w:marTop w:val="0"/>
              <w:marBottom w:val="0"/>
              <w:divBdr>
                <w:top w:val="none" w:sz="0" w:space="0" w:color="auto"/>
                <w:left w:val="none" w:sz="0" w:space="0" w:color="auto"/>
                <w:bottom w:val="none" w:sz="0" w:space="0" w:color="auto"/>
                <w:right w:val="none" w:sz="0" w:space="0" w:color="auto"/>
              </w:divBdr>
              <w:divsChild>
                <w:div w:id="626014424">
                  <w:marLeft w:val="0"/>
                  <w:marRight w:val="0"/>
                  <w:marTop w:val="0"/>
                  <w:marBottom w:val="0"/>
                  <w:divBdr>
                    <w:top w:val="none" w:sz="0" w:space="0" w:color="auto"/>
                    <w:left w:val="none" w:sz="0" w:space="0" w:color="auto"/>
                    <w:bottom w:val="none" w:sz="0" w:space="0" w:color="auto"/>
                    <w:right w:val="none" w:sz="0" w:space="0" w:color="auto"/>
                  </w:divBdr>
                </w:div>
                <w:div w:id="1523206022">
                  <w:marLeft w:val="0"/>
                  <w:marRight w:val="0"/>
                  <w:marTop w:val="0"/>
                  <w:marBottom w:val="0"/>
                  <w:divBdr>
                    <w:top w:val="none" w:sz="0" w:space="0" w:color="auto"/>
                    <w:left w:val="none" w:sz="0" w:space="0" w:color="auto"/>
                    <w:bottom w:val="none" w:sz="0" w:space="0" w:color="auto"/>
                    <w:right w:val="none" w:sz="0" w:space="0" w:color="auto"/>
                  </w:divBdr>
                </w:div>
                <w:div w:id="1857882888">
                  <w:marLeft w:val="0"/>
                  <w:marRight w:val="0"/>
                  <w:marTop w:val="0"/>
                  <w:marBottom w:val="0"/>
                  <w:divBdr>
                    <w:top w:val="none" w:sz="0" w:space="0" w:color="auto"/>
                    <w:left w:val="none" w:sz="0" w:space="0" w:color="auto"/>
                    <w:bottom w:val="none" w:sz="0" w:space="0" w:color="auto"/>
                    <w:right w:val="none" w:sz="0" w:space="0" w:color="auto"/>
                  </w:divBdr>
                </w:div>
                <w:div w:id="1065492138">
                  <w:marLeft w:val="0"/>
                  <w:marRight w:val="0"/>
                  <w:marTop w:val="0"/>
                  <w:marBottom w:val="0"/>
                  <w:divBdr>
                    <w:top w:val="none" w:sz="0" w:space="0" w:color="auto"/>
                    <w:left w:val="none" w:sz="0" w:space="0" w:color="auto"/>
                    <w:bottom w:val="none" w:sz="0" w:space="0" w:color="auto"/>
                    <w:right w:val="none" w:sz="0" w:space="0" w:color="auto"/>
                  </w:divBdr>
                </w:div>
                <w:div w:id="2081362888">
                  <w:marLeft w:val="0"/>
                  <w:marRight w:val="0"/>
                  <w:marTop w:val="0"/>
                  <w:marBottom w:val="0"/>
                  <w:divBdr>
                    <w:top w:val="none" w:sz="0" w:space="0" w:color="auto"/>
                    <w:left w:val="none" w:sz="0" w:space="0" w:color="auto"/>
                    <w:bottom w:val="none" w:sz="0" w:space="0" w:color="auto"/>
                    <w:right w:val="none" w:sz="0" w:space="0" w:color="auto"/>
                  </w:divBdr>
                </w:div>
                <w:div w:id="1741444497">
                  <w:marLeft w:val="0"/>
                  <w:marRight w:val="0"/>
                  <w:marTop w:val="0"/>
                  <w:marBottom w:val="0"/>
                  <w:divBdr>
                    <w:top w:val="none" w:sz="0" w:space="0" w:color="auto"/>
                    <w:left w:val="none" w:sz="0" w:space="0" w:color="auto"/>
                    <w:bottom w:val="none" w:sz="0" w:space="0" w:color="auto"/>
                    <w:right w:val="none" w:sz="0" w:space="0" w:color="auto"/>
                  </w:divBdr>
                </w:div>
              </w:divsChild>
            </w:div>
            <w:div w:id="473760443">
              <w:marLeft w:val="0"/>
              <w:marRight w:val="0"/>
              <w:marTop w:val="0"/>
              <w:marBottom w:val="0"/>
              <w:divBdr>
                <w:top w:val="none" w:sz="0" w:space="0" w:color="auto"/>
                <w:left w:val="none" w:sz="0" w:space="0" w:color="auto"/>
                <w:bottom w:val="none" w:sz="0" w:space="0" w:color="auto"/>
                <w:right w:val="none" w:sz="0" w:space="0" w:color="auto"/>
              </w:divBdr>
              <w:divsChild>
                <w:div w:id="1652825807">
                  <w:marLeft w:val="0"/>
                  <w:marRight w:val="0"/>
                  <w:marTop w:val="0"/>
                  <w:marBottom w:val="0"/>
                  <w:divBdr>
                    <w:top w:val="none" w:sz="0" w:space="0" w:color="auto"/>
                    <w:left w:val="none" w:sz="0" w:space="0" w:color="auto"/>
                    <w:bottom w:val="none" w:sz="0" w:space="0" w:color="auto"/>
                    <w:right w:val="none" w:sz="0" w:space="0" w:color="auto"/>
                  </w:divBdr>
                </w:div>
                <w:div w:id="2105760280">
                  <w:marLeft w:val="0"/>
                  <w:marRight w:val="0"/>
                  <w:marTop w:val="0"/>
                  <w:marBottom w:val="0"/>
                  <w:divBdr>
                    <w:top w:val="none" w:sz="0" w:space="0" w:color="auto"/>
                    <w:left w:val="none" w:sz="0" w:space="0" w:color="auto"/>
                    <w:bottom w:val="none" w:sz="0" w:space="0" w:color="auto"/>
                    <w:right w:val="none" w:sz="0" w:space="0" w:color="auto"/>
                  </w:divBdr>
                </w:div>
                <w:div w:id="2064139402">
                  <w:marLeft w:val="0"/>
                  <w:marRight w:val="0"/>
                  <w:marTop w:val="0"/>
                  <w:marBottom w:val="0"/>
                  <w:divBdr>
                    <w:top w:val="none" w:sz="0" w:space="0" w:color="auto"/>
                    <w:left w:val="none" w:sz="0" w:space="0" w:color="auto"/>
                    <w:bottom w:val="none" w:sz="0" w:space="0" w:color="auto"/>
                    <w:right w:val="none" w:sz="0" w:space="0" w:color="auto"/>
                  </w:divBdr>
                </w:div>
                <w:div w:id="1971326087">
                  <w:marLeft w:val="0"/>
                  <w:marRight w:val="0"/>
                  <w:marTop w:val="0"/>
                  <w:marBottom w:val="0"/>
                  <w:divBdr>
                    <w:top w:val="none" w:sz="0" w:space="0" w:color="auto"/>
                    <w:left w:val="none" w:sz="0" w:space="0" w:color="auto"/>
                    <w:bottom w:val="none" w:sz="0" w:space="0" w:color="auto"/>
                    <w:right w:val="none" w:sz="0" w:space="0" w:color="auto"/>
                  </w:divBdr>
                </w:div>
                <w:div w:id="310990570">
                  <w:marLeft w:val="0"/>
                  <w:marRight w:val="0"/>
                  <w:marTop w:val="0"/>
                  <w:marBottom w:val="0"/>
                  <w:divBdr>
                    <w:top w:val="none" w:sz="0" w:space="0" w:color="auto"/>
                    <w:left w:val="none" w:sz="0" w:space="0" w:color="auto"/>
                    <w:bottom w:val="none" w:sz="0" w:space="0" w:color="auto"/>
                    <w:right w:val="none" w:sz="0" w:space="0" w:color="auto"/>
                  </w:divBdr>
                </w:div>
                <w:div w:id="1801990273">
                  <w:marLeft w:val="0"/>
                  <w:marRight w:val="0"/>
                  <w:marTop w:val="0"/>
                  <w:marBottom w:val="0"/>
                  <w:divBdr>
                    <w:top w:val="none" w:sz="0" w:space="0" w:color="auto"/>
                    <w:left w:val="none" w:sz="0" w:space="0" w:color="auto"/>
                    <w:bottom w:val="none" w:sz="0" w:space="0" w:color="auto"/>
                    <w:right w:val="none" w:sz="0" w:space="0" w:color="auto"/>
                  </w:divBdr>
                </w:div>
                <w:div w:id="1238857001">
                  <w:marLeft w:val="0"/>
                  <w:marRight w:val="0"/>
                  <w:marTop w:val="0"/>
                  <w:marBottom w:val="0"/>
                  <w:divBdr>
                    <w:top w:val="none" w:sz="0" w:space="0" w:color="auto"/>
                    <w:left w:val="none" w:sz="0" w:space="0" w:color="auto"/>
                    <w:bottom w:val="none" w:sz="0" w:space="0" w:color="auto"/>
                    <w:right w:val="none" w:sz="0" w:space="0" w:color="auto"/>
                  </w:divBdr>
                </w:div>
                <w:div w:id="1351763553">
                  <w:marLeft w:val="0"/>
                  <w:marRight w:val="0"/>
                  <w:marTop w:val="0"/>
                  <w:marBottom w:val="0"/>
                  <w:divBdr>
                    <w:top w:val="none" w:sz="0" w:space="0" w:color="auto"/>
                    <w:left w:val="none" w:sz="0" w:space="0" w:color="auto"/>
                    <w:bottom w:val="none" w:sz="0" w:space="0" w:color="auto"/>
                    <w:right w:val="none" w:sz="0" w:space="0" w:color="auto"/>
                  </w:divBdr>
                </w:div>
              </w:divsChild>
            </w:div>
            <w:div w:id="1535146654">
              <w:marLeft w:val="0"/>
              <w:marRight w:val="0"/>
              <w:marTop w:val="0"/>
              <w:marBottom w:val="0"/>
              <w:divBdr>
                <w:top w:val="none" w:sz="0" w:space="0" w:color="auto"/>
                <w:left w:val="none" w:sz="0" w:space="0" w:color="auto"/>
                <w:bottom w:val="none" w:sz="0" w:space="0" w:color="auto"/>
                <w:right w:val="none" w:sz="0" w:space="0" w:color="auto"/>
              </w:divBdr>
              <w:divsChild>
                <w:div w:id="1410347812">
                  <w:marLeft w:val="0"/>
                  <w:marRight w:val="0"/>
                  <w:marTop w:val="0"/>
                  <w:marBottom w:val="0"/>
                  <w:divBdr>
                    <w:top w:val="none" w:sz="0" w:space="0" w:color="auto"/>
                    <w:left w:val="none" w:sz="0" w:space="0" w:color="auto"/>
                    <w:bottom w:val="none" w:sz="0" w:space="0" w:color="auto"/>
                    <w:right w:val="none" w:sz="0" w:space="0" w:color="auto"/>
                  </w:divBdr>
                </w:div>
                <w:div w:id="196477421">
                  <w:marLeft w:val="0"/>
                  <w:marRight w:val="0"/>
                  <w:marTop w:val="0"/>
                  <w:marBottom w:val="0"/>
                  <w:divBdr>
                    <w:top w:val="none" w:sz="0" w:space="0" w:color="auto"/>
                    <w:left w:val="none" w:sz="0" w:space="0" w:color="auto"/>
                    <w:bottom w:val="none" w:sz="0" w:space="0" w:color="auto"/>
                    <w:right w:val="none" w:sz="0" w:space="0" w:color="auto"/>
                  </w:divBdr>
                </w:div>
                <w:div w:id="2083795592">
                  <w:marLeft w:val="0"/>
                  <w:marRight w:val="0"/>
                  <w:marTop w:val="0"/>
                  <w:marBottom w:val="0"/>
                  <w:divBdr>
                    <w:top w:val="none" w:sz="0" w:space="0" w:color="auto"/>
                    <w:left w:val="none" w:sz="0" w:space="0" w:color="auto"/>
                    <w:bottom w:val="none" w:sz="0" w:space="0" w:color="auto"/>
                    <w:right w:val="none" w:sz="0" w:space="0" w:color="auto"/>
                  </w:divBdr>
                </w:div>
                <w:div w:id="511991840">
                  <w:marLeft w:val="0"/>
                  <w:marRight w:val="0"/>
                  <w:marTop w:val="0"/>
                  <w:marBottom w:val="0"/>
                  <w:divBdr>
                    <w:top w:val="none" w:sz="0" w:space="0" w:color="auto"/>
                    <w:left w:val="none" w:sz="0" w:space="0" w:color="auto"/>
                    <w:bottom w:val="none" w:sz="0" w:space="0" w:color="auto"/>
                    <w:right w:val="none" w:sz="0" w:space="0" w:color="auto"/>
                  </w:divBdr>
                </w:div>
                <w:div w:id="1199247265">
                  <w:marLeft w:val="0"/>
                  <w:marRight w:val="0"/>
                  <w:marTop w:val="0"/>
                  <w:marBottom w:val="0"/>
                  <w:divBdr>
                    <w:top w:val="none" w:sz="0" w:space="0" w:color="auto"/>
                    <w:left w:val="none" w:sz="0" w:space="0" w:color="auto"/>
                    <w:bottom w:val="none" w:sz="0" w:space="0" w:color="auto"/>
                    <w:right w:val="none" w:sz="0" w:space="0" w:color="auto"/>
                  </w:divBdr>
                </w:div>
                <w:div w:id="560756506">
                  <w:marLeft w:val="0"/>
                  <w:marRight w:val="0"/>
                  <w:marTop w:val="0"/>
                  <w:marBottom w:val="0"/>
                  <w:divBdr>
                    <w:top w:val="none" w:sz="0" w:space="0" w:color="auto"/>
                    <w:left w:val="none" w:sz="0" w:space="0" w:color="auto"/>
                    <w:bottom w:val="none" w:sz="0" w:space="0" w:color="auto"/>
                    <w:right w:val="none" w:sz="0" w:space="0" w:color="auto"/>
                  </w:divBdr>
                </w:div>
                <w:div w:id="1225869259">
                  <w:marLeft w:val="0"/>
                  <w:marRight w:val="0"/>
                  <w:marTop w:val="0"/>
                  <w:marBottom w:val="0"/>
                  <w:divBdr>
                    <w:top w:val="none" w:sz="0" w:space="0" w:color="auto"/>
                    <w:left w:val="none" w:sz="0" w:space="0" w:color="auto"/>
                    <w:bottom w:val="none" w:sz="0" w:space="0" w:color="auto"/>
                    <w:right w:val="none" w:sz="0" w:space="0" w:color="auto"/>
                  </w:divBdr>
                </w:div>
                <w:div w:id="1382023424">
                  <w:marLeft w:val="0"/>
                  <w:marRight w:val="0"/>
                  <w:marTop w:val="0"/>
                  <w:marBottom w:val="0"/>
                  <w:divBdr>
                    <w:top w:val="none" w:sz="0" w:space="0" w:color="auto"/>
                    <w:left w:val="none" w:sz="0" w:space="0" w:color="auto"/>
                    <w:bottom w:val="none" w:sz="0" w:space="0" w:color="auto"/>
                    <w:right w:val="none" w:sz="0" w:space="0" w:color="auto"/>
                  </w:divBdr>
                </w:div>
                <w:div w:id="1674794820">
                  <w:marLeft w:val="0"/>
                  <w:marRight w:val="0"/>
                  <w:marTop w:val="0"/>
                  <w:marBottom w:val="0"/>
                  <w:divBdr>
                    <w:top w:val="none" w:sz="0" w:space="0" w:color="auto"/>
                    <w:left w:val="none" w:sz="0" w:space="0" w:color="auto"/>
                    <w:bottom w:val="none" w:sz="0" w:space="0" w:color="auto"/>
                    <w:right w:val="none" w:sz="0" w:space="0" w:color="auto"/>
                  </w:divBdr>
                </w:div>
              </w:divsChild>
            </w:div>
            <w:div w:id="1770854045">
              <w:marLeft w:val="0"/>
              <w:marRight w:val="0"/>
              <w:marTop w:val="0"/>
              <w:marBottom w:val="0"/>
              <w:divBdr>
                <w:top w:val="none" w:sz="0" w:space="0" w:color="auto"/>
                <w:left w:val="none" w:sz="0" w:space="0" w:color="auto"/>
                <w:bottom w:val="none" w:sz="0" w:space="0" w:color="auto"/>
                <w:right w:val="none" w:sz="0" w:space="0" w:color="auto"/>
              </w:divBdr>
              <w:divsChild>
                <w:div w:id="1037504249">
                  <w:marLeft w:val="0"/>
                  <w:marRight w:val="0"/>
                  <w:marTop w:val="0"/>
                  <w:marBottom w:val="0"/>
                  <w:divBdr>
                    <w:top w:val="none" w:sz="0" w:space="0" w:color="auto"/>
                    <w:left w:val="none" w:sz="0" w:space="0" w:color="auto"/>
                    <w:bottom w:val="none" w:sz="0" w:space="0" w:color="auto"/>
                    <w:right w:val="none" w:sz="0" w:space="0" w:color="auto"/>
                  </w:divBdr>
                </w:div>
                <w:div w:id="1689482122">
                  <w:marLeft w:val="0"/>
                  <w:marRight w:val="0"/>
                  <w:marTop w:val="0"/>
                  <w:marBottom w:val="0"/>
                  <w:divBdr>
                    <w:top w:val="none" w:sz="0" w:space="0" w:color="auto"/>
                    <w:left w:val="none" w:sz="0" w:space="0" w:color="auto"/>
                    <w:bottom w:val="none" w:sz="0" w:space="0" w:color="auto"/>
                    <w:right w:val="none" w:sz="0" w:space="0" w:color="auto"/>
                  </w:divBdr>
                </w:div>
                <w:div w:id="739986249">
                  <w:marLeft w:val="0"/>
                  <w:marRight w:val="0"/>
                  <w:marTop w:val="0"/>
                  <w:marBottom w:val="0"/>
                  <w:divBdr>
                    <w:top w:val="none" w:sz="0" w:space="0" w:color="auto"/>
                    <w:left w:val="none" w:sz="0" w:space="0" w:color="auto"/>
                    <w:bottom w:val="none" w:sz="0" w:space="0" w:color="auto"/>
                    <w:right w:val="none" w:sz="0" w:space="0" w:color="auto"/>
                  </w:divBdr>
                </w:div>
                <w:div w:id="1414888566">
                  <w:marLeft w:val="0"/>
                  <w:marRight w:val="0"/>
                  <w:marTop w:val="0"/>
                  <w:marBottom w:val="0"/>
                  <w:divBdr>
                    <w:top w:val="none" w:sz="0" w:space="0" w:color="auto"/>
                    <w:left w:val="none" w:sz="0" w:space="0" w:color="auto"/>
                    <w:bottom w:val="none" w:sz="0" w:space="0" w:color="auto"/>
                    <w:right w:val="none" w:sz="0" w:space="0" w:color="auto"/>
                  </w:divBdr>
                </w:div>
              </w:divsChild>
            </w:div>
            <w:div w:id="358622648">
              <w:marLeft w:val="0"/>
              <w:marRight w:val="0"/>
              <w:marTop w:val="0"/>
              <w:marBottom w:val="0"/>
              <w:divBdr>
                <w:top w:val="none" w:sz="0" w:space="0" w:color="auto"/>
                <w:left w:val="none" w:sz="0" w:space="0" w:color="auto"/>
                <w:bottom w:val="none" w:sz="0" w:space="0" w:color="auto"/>
                <w:right w:val="none" w:sz="0" w:space="0" w:color="auto"/>
              </w:divBdr>
              <w:divsChild>
                <w:div w:id="368116716">
                  <w:marLeft w:val="0"/>
                  <w:marRight w:val="0"/>
                  <w:marTop w:val="0"/>
                  <w:marBottom w:val="0"/>
                  <w:divBdr>
                    <w:top w:val="none" w:sz="0" w:space="0" w:color="auto"/>
                    <w:left w:val="none" w:sz="0" w:space="0" w:color="auto"/>
                    <w:bottom w:val="none" w:sz="0" w:space="0" w:color="auto"/>
                    <w:right w:val="none" w:sz="0" w:space="0" w:color="auto"/>
                  </w:divBdr>
                </w:div>
                <w:div w:id="1925532971">
                  <w:marLeft w:val="0"/>
                  <w:marRight w:val="0"/>
                  <w:marTop w:val="0"/>
                  <w:marBottom w:val="0"/>
                  <w:divBdr>
                    <w:top w:val="none" w:sz="0" w:space="0" w:color="auto"/>
                    <w:left w:val="none" w:sz="0" w:space="0" w:color="auto"/>
                    <w:bottom w:val="none" w:sz="0" w:space="0" w:color="auto"/>
                    <w:right w:val="none" w:sz="0" w:space="0" w:color="auto"/>
                  </w:divBdr>
                </w:div>
                <w:div w:id="215433897">
                  <w:marLeft w:val="0"/>
                  <w:marRight w:val="0"/>
                  <w:marTop w:val="0"/>
                  <w:marBottom w:val="0"/>
                  <w:divBdr>
                    <w:top w:val="none" w:sz="0" w:space="0" w:color="auto"/>
                    <w:left w:val="none" w:sz="0" w:space="0" w:color="auto"/>
                    <w:bottom w:val="none" w:sz="0" w:space="0" w:color="auto"/>
                    <w:right w:val="none" w:sz="0" w:space="0" w:color="auto"/>
                  </w:divBdr>
                </w:div>
                <w:div w:id="1774091657">
                  <w:marLeft w:val="0"/>
                  <w:marRight w:val="0"/>
                  <w:marTop w:val="0"/>
                  <w:marBottom w:val="0"/>
                  <w:divBdr>
                    <w:top w:val="none" w:sz="0" w:space="0" w:color="auto"/>
                    <w:left w:val="none" w:sz="0" w:space="0" w:color="auto"/>
                    <w:bottom w:val="none" w:sz="0" w:space="0" w:color="auto"/>
                    <w:right w:val="none" w:sz="0" w:space="0" w:color="auto"/>
                  </w:divBdr>
                </w:div>
                <w:div w:id="682434324">
                  <w:marLeft w:val="0"/>
                  <w:marRight w:val="0"/>
                  <w:marTop w:val="0"/>
                  <w:marBottom w:val="0"/>
                  <w:divBdr>
                    <w:top w:val="none" w:sz="0" w:space="0" w:color="auto"/>
                    <w:left w:val="none" w:sz="0" w:space="0" w:color="auto"/>
                    <w:bottom w:val="none" w:sz="0" w:space="0" w:color="auto"/>
                    <w:right w:val="none" w:sz="0" w:space="0" w:color="auto"/>
                  </w:divBdr>
                </w:div>
                <w:div w:id="15673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523">
          <w:marLeft w:val="0"/>
          <w:marRight w:val="0"/>
          <w:marTop w:val="0"/>
          <w:marBottom w:val="0"/>
          <w:divBdr>
            <w:top w:val="none" w:sz="0" w:space="0" w:color="auto"/>
            <w:left w:val="none" w:sz="0" w:space="0" w:color="auto"/>
            <w:bottom w:val="none" w:sz="0" w:space="0" w:color="auto"/>
            <w:right w:val="none" w:sz="0" w:space="0" w:color="auto"/>
          </w:divBdr>
        </w:div>
        <w:div w:id="355741140">
          <w:marLeft w:val="0"/>
          <w:marRight w:val="0"/>
          <w:marTop w:val="0"/>
          <w:marBottom w:val="0"/>
          <w:divBdr>
            <w:top w:val="none" w:sz="0" w:space="0" w:color="auto"/>
            <w:left w:val="none" w:sz="0" w:space="0" w:color="auto"/>
            <w:bottom w:val="none" w:sz="0" w:space="0" w:color="auto"/>
            <w:right w:val="none" w:sz="0" w:space="0" w:color="auto"/>
          </w:divBdr>
          <w:divsChild>
            <w:div w:id="491799769">
              <w:marLeft w:val="0"/>
              <w:marRight w:val="0"/>
              <w:marTop w:val="0"/>
              <w:marBottom w:val="0"/>
              <w:divBdr>
                <w:top w:val="none" w:sz="0" w:space="0" w:color="auto"/>
                <w:left w:val="none" w:sz="0" w:space="0" w:color="auto"/>
                <w:bottom w:val="none" w:sz="0" w:space="0" w:color="auto"/>
                <w:right w:val="none" w:sz="0" w:space="0" w:color="auto"/>
              </w:divBdr>
              <w:divsChild>
                <w:div w:id="236793184">
                  <w:marLeft w:val="0"/>
                  <w:marRight w:val="0"/>
                  <w:marTop w:val="0"/>
                  <w:marBottom w:val="0"/>
                  <w:divBdr>
                    <w:top w:val="none" w:sz="0" w:space="0" w:color="auto"/>
                    <w:left w:val="none" w:sz="0" w:space="0" w:color="auto"/>
                    <w:bottom w:val="none" w:sz="0" w:space="0" w:color="auto"/>
                    <w:right w:val="none" w:sz="0" w:space="0" w:color="auto"/>
                  </w:divBdr>
                </w:div>
                <w:div w:id="1514878493">
                  <w:marLeft w:val="0"/>
                  <w:marRight w:val="0"/>
                  <w:marTop w:val="0"/>
                  <w:marBottom w:val="0"/>
                  <w:divBdr>
                    <w:top w:val="none" w:sz="0" w:space="0" w:color="auto"/>
                    <w:left w:val="none" w:sz="0" w:space="0" w:color="auto"/>
                    <w:bottom w:val="none" w:sz="0" w:space="0" w:color="auto"/>
                    <w:right w:val="none" w:sz="0" w:space="0" w:color="auto"/>
                  </w:divBdr>
                </w:div>
                <w:div w:id="107509468">
                  <w:marLeft w:val="0"/>
                  <w:marRight w:val="0"/>
                  <w:marTop w:val="0"/>
                  <w:marBottom w:val="0"/>
                  <w:divBdr>
                    <w:top w:val="none" w:sz="0" w:space="0" w:color="auto"/>
                    <w:left w:val="none" w:sz="0" w:space="0" w:color="auto"/>
                    <w:bottom w:val="none" w:sz="0" w:space="0" w:color="auto"/>
                    <w:right w:val="none" w:sz="0" w:space="0" w:color="auto"/>
                  </w:divBdr>
                </w:div>
                <w:div w:id="1866602679">
                  <w:marLeft w:val="0"/>
                  <w:marRight w:val="0"/>
                  <w:marTop w:val="0"/>
                  <w:marBottom w:val="0"/>
                  <w:divBdr>
                    <w:top w:val="none" w:sz="0" w:space="0" w:color="auto"/>
                    <w:left w:val="none" w:sz="0" w:space="0" w:color="auto"/>
                    <w:bottom w:val="none" w:sz="0" w:space="0" w:color="auto"/>
                    <w:right w:val="none" w:sz="0" w:space="0" w:color="auto"/>
                  </w:divBdr>
                </w:div>
                <w:div w:id="756639282">
                  <w:marLeft w:val="0"/>
                  <w:marRight w:val="0"/>
                  <w:marTop w:val="0"/>
                  <w:marBottom w:val="0"/>
                  <w:divBdr>
                    <w:top w:val="none" w:sz="0" w:space="0" w:color="auto"/>
                    <w:left w:val="none" w:sz="0" w:space="0" w:color="auto"/>
                    <w:bottom w:val="none" w:sz="0" w:space="0" w:color="auto"/>
                    <w:right w:val="none" w:sz="0" w:space="0" w:color="auto"/>
                  </w:divBdr>
                </w:div>
                <w:div w:id="842890645">
                  <w:marLeft w:val="0"/>
                  <w:marRight w:val="0"/>
                  <w:marTop w:val="0"/>
                  <w:marBottom w:val="0"/>
                  <w:divBdr>
                    <w:top w:val="none" w:sz="0" w:space="0" w:color="auto"/>
                    <w:left w:val="none" w:sz="0" w:space="0" w:color="auto"/>
                    <w:bottom w:val="none" w:sz="0" w:space="0" w:color="auto"/>
                    <w:right w:val="none" w:sz="0" w:space="0" w:color="auto"/>
                  </w:divBdr>
                </w:div>
                <w:div w:id="1921794688">
                  <w:marLeft w:val="0"/>
                  <w:marRight w:val="0"/>
                  <w:marTop w:val="0"/>
                  <w:marBottom w:val="0"/>
                  <w:divBdr>
                    <w:top w:val="none" w:sz="0" w:space="0" w:color="auto"/>
                    <w:left w:val="none" w:sz="0" w:space="0" w:color="auto"/>
                    <w:bottom w:val="none" w:sz="0" w:space="0" w:color="auto"/>
                    <w:right w:val="none" w:sz="0" w:space="0" w:color="auto"/>
                  </w:divBdr>
                </w:div>
                <w:div w:id="907306360">
                  <w:marLeft w:val="0"/>
                  <w:marRight w:val="0"/>
                  <w:marTop w:val="0"/>
                  <w:marBottom w:val="0"/>
                  <w:divBdr>
                    <w:top w:val="none" w:sz="0" w:space="0" w:color="auto"/>
                    <w:left w:val="none" w:sz="0" w:space="0" w:color="auto"/>
                    <w:bottom w:val="none" w:sz="0" w:space="0" w:color="auto"/>
                    <w:right w:val="none" w:sz="0" w:space="0" w:color="auto"/>
                  </w:divBdr>
                </w:div>
                <w:div w:id="1227256833">
                  <w:marLeft w:val="0"/>
                  <w:marRight w:val="0"/>
                  <w:marTop w:val="0"/>
                  <w:marBottom w:val="0"/>
                  <w:divBdr>
                    <w:top w:val="none" w:sz="0" w:space="0" w:color="auto"/>
                    <w:left w:val="none" w:sz="0" w:space="0" w:color="auto"/>
                    <w:bottom w:val="none" w:sz="0" w:space="0" w:color="auto"/>
                    <w:right w:val="none" w:sz="0" w:space="0" w:color="auto"/>
                  </w:divBdr>
                </w:div>
                <w:div w:id="80566224">
                  <w:marLeft w:val="0"/>
                  <w:marRight w:val="0"/>
                  <w:marTop w:val="0"/>
                  <w:marBottom w:val="0"/>
                  <w:divBdr>
                    <w:top w:val="none" w:sz="0" w:space="0" w:color="auto"/>
                    <w:left w:val="none" w:sz="0" w:space="0" w:color="auto"/>
                    <w:bottom w:val="none" w:sz="0" w:space="0" w:color="auto"/>
                    <w:right w:val="none" w:sz="0" w:space="0" w:color="auto"/>
                  </w:divBdr>
                </w:div>
                <w:div w:id="1964463318">
                  <w:marLeft w:val="0"/>
                  <w:marRight w:val="0"/>
                  <w:marTop w:val="0"/>
                  <w:marBottom w:val="0"/>
                  <w:divBdr>
                    <w:top w:val="none" w:sz="0" w:space="0" w:color="auto"/>
                    <w:left w:val="none" w:sz="0" w:space="0" w:color="auto"/>
                    <w:bottom w:val="none" w:sz="0" w:space="0" w:color="auto"/>
                    <w:right w:val="none" w:sz="0" w:space="0" w:color="auto"/>
                  </w:divBdr>
                </w:div>
                <w:div w:id="661929661">
                  <w:marLeft w:val="0"/>
                  <w:marRight w:val="0"/>
                  <w:marTop w:val="0"/>
                  <w:marBottom w:val="0"/>
                  <w:divBdr>
                    <w:top w:val="none" w:sz="0" w:space="0" w:color="auto"/>
                    <w:left w:val="none" w:sz="0" w:space="0" w:color="auto"/>
                    <w:bottom w:val="none" w:sz="0" w:space="0" w:color="auto"/>
                    <w:right w:val="none" w:sz="0" w:space="0" w:color="auto"/>
                  </w:divBdr>
                </w:div>
                <w:div w:id="2072071334">
                  <w:marLeft w:val="0"/>
                  <w:marRight w:val="0"/>
                  <w:marTop w:val="0"/>
                  <w:marBottom w:val="0"/>
                  <w:divBdr>
                    <w:top w:val="none" w:sz="0" w:space="0" w:color="auto"/>
                    <w:left w:val="none" w:sz="0" w:space="0" w:color="auto"/>
                    <w:bottom w:val="none" w:sz="0" w:space="0" w:color="auto"/>
                    <w:right w:val="none" w:sz="0" w:space="0" w:color="auto"/>
                  </w:divBdr>
                </w:div>
                <w:div w:id="195312028">
                  <w:marLeft w:val="0"/>
                  <w:marRight w:val="0"/>
                  <w:marTop w:val="0"/>
                  <w:marBottom w:val="0"/>
                  <w:divBdr>
                    <w:top w:val="none" w:sz="0" w:space="0" w:color="auto"/>
                    <w:left w:val="none" w:sz="0" w:space="0" w:color="auto"/>
                    <w:bottom w:val="none" w:sz="0" w:space="0" w:color="auto"/>
                    <w:right w:val="none" w:sz="0" w:space="0" w:color="auto"/>
                  </w:divBdr>
                </w:div>
                <w:div w:id="1032192104">
                  <w:marLeft w:val="0"/>
                  <w:marRight w:val="0"/>
                  <w:marTop w:val="0"/>
                  <w:marBottom w:val="0"/>
                  <w:divBdr>
                    <w:top w:val="none" w:sz="0" w:space="0" w:color="auto"/>
                    <w:left w:val="none" w:sz="0" w:space="0" w:color="auto"/>
                    <w:bottom w:val="none" w:sz="0" w:space="0" w:color="auto"/>
                    <w:right w:val="none" w:sz="0" w:space="0" w:color="auto"/>
                  </w:divBdr>
                </w:div>
              </w:divsChild>
            </w:div>
            <w:div w:id="1959601749">
              <w:marLeft w:val="0"/>
              <w:marRight w:val="0"/>
              <w:marTop w:val="0"/>
              <w:marBottom w:val="0"/>
              <w:divBdr>
                <w:top w:val="none" w:sz="0" w:space="0" w:color="auto"/>
                <w:left w:val="none" w:sz="0" w:space="0" w:color="auto"/>
                <w:bottom w:val="none" w:sz="0" w:space="0" w:color="auto"/>
                <w:right w:val="none" w:sz="0" w:space="0" w:color="auto"/>
              </w:divBdr>
              <w:divsChild>
                <w:div w:id="1602756770">
                  <w:marLeft w:val="0"/>
                  <w:marRight w:val="0"/>
                  <w:marTop w:val="0"/>
                  <w:marBottom w:val="0"/>
                  <w:divBdr>
                    <w:top w:val="none" w:sz="0" w:space="0" w:color="auto"/>
                    <w:left w:val="none" w:sz="0" w:space="0" w:color="auto"/>
                    <w:bottom w:val="none" w:sz="0" w:space="0" w:color="auto"/>
                    <w:right w:val="none" w:sz="0" w:space="0" w:color="auto"/>
                  </w:divBdr>
                </w:div>
                <w:div w:id="1826821931">
                  <w:marLeft w:val="0"/>
                  <w:marRight w:val="0"/>
                  <w:marTop w:val="0"/>
                  <w:marBottom w:val="0"/>
                  <w:divBdr>
                    <w:top w:val="none" w:sz="0" w:space="0" w:color="auto"/>
                    <w:left w:val="none" w:sz="0" w:space="0" w:color="auto"/>
                    <w:bottom w:val="none" w:sz="0" w:space="0" w:color="auto"/>
                    <w:right w:val="none" w:sz="0" w:space="0" w:color="auto"/>
                  </w:divBdr>
                </w:div>
                <w:div w:id="1600211772">
                  <w:marLeft w:val="0"/>
                  <w:marRight w:val="0"/>
                  <w:marTop w:val="0"/>
                  <w:marBottom w:val="0"/>
                  <w:divBdr>
                    <w:top w:val="none" w:sz="0" w:space="0" w:color="auto"/>
                    <w:left w:val="none" w:sz="0" w:space="0" w:color="auto"/>
                    <w:bottom w:val="none" w:sz="0" w:space="0" w:color="auto"/>
                    <w:right w:val="none" w:sz="0" w:space="0" w:color="auto"/>
                  </w:divBdr>
                </w:div>
                <w:div w:id="1334575754">
                  <w:marLeft w:val="0"/>
                  <w:marRight w:val="0"/>
                  <w:marTop w:val="0"/>
                  <w:marBottom w:val="0"/>
                  <w:divBdr>
                    <w:top w:val="none" w:sz="0" w:space="0" w:color="auto"/>
                    <w:left w:val="none" w:sz="0" w:space="0" w:color="auto"/>
                    <w:bottom w:val="none" w:sz="0" w:space="0" w:color="auto"/>
                    <w:right w:val="none" w:sz="0" w:space="0" w:color="auto"/>
                  </w:divBdr>
                </w:div>
                <w:div w:id="59913251">
                  <w:marLeft w:val="0"/>
                  <w:marRight w:val="0"/>
                  <w:marTop w:val="0"/>
                  <w:marBottom w:val="0"/>
                  <w:divBdr>
                    <w:top w:val="none" w:sz="0" w:space="0" w:color="auto"/>
                    <w:left w:val="none" w:sz="0" w:space="0" w:color="auto"/>
                    <w:bottom w:val="none" w:sz="0" w:space="0" w:color="auto"/>
                    <w:right w:val="none" w:sz="0" w:space="0" w:color="auto"/>
                  </w:divBdr>
                </w:div>
                <w:div w:id="1198737177">
                  <w:marLeft w:val="0"/>
                  <w:marRight w:val="0"/>
                  <w:marTop w:val="0"/>
                  <w:marBottom w:val="0"/>
                  <w:divBdr>
                    <w:top w:val="none" w:sz="0" w:space="0" w:color="auto"/>
                    <w:left w:val="none" w:sz="0" w:space="0" w:color="auto"/>
                    <w:bottom w:val="none" w:sz="0" w:space="0" w:color="auto"/>
                    <w:right w:val="none" w:sz="0" w:space="0" w:color="auto"/>
                  </w:divBdr>
                </w:div>
                <w:div w:id="757677585">
                  <w:marLeft w:val="0"/>
                  <w:marRight w:val="0"/>
                  <w:marTop w:val="0"/>
                  <w:marBottom w:val="0"/>
                  <w:divBdr>
                    <w:top w:val="none" w:sz="0" w:space="0" w:color="auto"/>
                    <w:left w:val="none" w:sz="0" w:space="0" w:color="auto"/>
                    <w:bottom w:val="none" w:sz="0" w:space="0" w:color="auto"/>
                    <w:right w:val="none" w:sz="0" w:space="0" w:color="auto"/>
                  </w:divBdr>
                </w:div>
                <w:div w:id="692727838">
                  <w:marLeft w:val="0"/>
                  <w:marRight w:val="0"/>
                  <w:marTop w:val="0"/>
                  <w:marBottom w:val="0"/>
                  <w:divBdr>
                    <w:top w:val="none" w:sz="0" w:space="0" w:color="auto"/>
                    <w:left w:val="none" w:sz="0" w:space="0" w:color="auto"/>
                    <w:bottom w:val="none" w:sz="0" w:space="0" w:color="auto"/>
                    <w:right w:val="none" w:sz="0" w:space="0" w:color="auto"/>
                  </w:divBdr>
                </w:div>
                <w:div w:id="1077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344">
          <w:marLeft w:val="0"/>
          <w:marRight w:val="0"/>
          <w:marTop w:val="0"/>
          <w:marBottom w:val="0"/>
          <w:divBdr>
            <w:top w:val="none" w:sz="0" w:space="0" w:color="auto"/>
            <w:left w:val="none" w:sz="0" w:space="0" w:color="auto"/>
            <w:bottom w:val="none" w:sz="0" w:space="0" w:color="auto"/>
            <w:right w:val="none" w:sz="0" w:space="0" w:color="auto"/>
          </w:divBdr>
          <w:divsChild>
            <w:div w:id="1166673418">
              <w:marLeft w:val="0"/>
              <w:marRight w:val="0"/>
              <w:marTop w:val="0"/>
              <w:marBottom w:val="0"/>
              <w:divBdr>
                <w:top w:val="none" w:sz="0" w:space="0" w:color="auto"/>
                <w:left w:val="none" w:sz="0" w:space="0" w:color="auto"/>
                <w:bottom w:val="none" w:sz="0" w:space="0" w:color="auto"/>
                <w:right w:val="none" w:sz="0" w:space="0" w:color="auto"/>
              </w:divBdr>
            </w:div>
            <w:div w:id="1243026149">
              <w:marLeft w:val="0"/>
              <w:marRight w:val="0"/>
              <w:marTop w:val="0"/>
              <w:marBottom w:val="0"/>
              <w:divBdr>
                <w:top w:val="none" w:sz="0" w:space="0" w:color="auto"/>
                <w:left w:val="none" w:sz="0" w:space="0" w:color="auto"/>
                <w:bottom w:val="none" w:sz="0" w:space="0" w:color="auto"/>
                <w:right w:val="none" w:sz="0" w:space="0" w:color="auto"/>
              </w:divBdr>
            </w:div>
            <w:div w:id="1924483680">
              <w:marLeft w:val="0"/>
              <w:marRight w:val="0"/>
              <w:marTop w:val="0"/>
              <w:marBottom w:val="0"/>
              <w:divBdr>
                <w:top w:val="none" w:sz="0" w:space="0" w:color="auto"/>
                <w:left w:val="none" w:sz="0" w:space="0" w:color="auto"/>
                <w:bottom w:val="none" w:sz="0" w:space="0" w:color="auto"/>
                <w:right w:val="none" w:sz="0" w:space="0" w:color="auto"/>
              </w:divBdr>
            </w:div>
            <w:div w:id="1576017059">
              <w:marLeft w:val="0"/>
              <w:marRight w:val="0"/>
              <w:marTop w:val="0"/>
              <w:marBottom w:val="0"/>
              <w:divBdr>
                <w:top w:val="none" w:sz="0" w:space="0" w:color="auto"/>
                <w:left w:val="none" w:sz="0" w:space="0" w:color="auto"/>
                <w:bottom w:val="none" w:sz="0" w:space="0" w:color="auto"/>
                <w:right w:val="none" w:sz="0" w:space="0" w:color="auto"/>
              </w:divBdr>
            </w:div>
            <w:div w:id="685208484">
              <w:marLeft w:val="0"/>
              <w:marRight w:val="0"/>
              <w:marTop w:val="0"/>
              <w:marBottom w:val="0"/>
              <w:divBdr>
                <w:top w:val="none" w:sz="0" w:space="0" w:color="auto"/>
                <w:left w:val="none" w:sz="0" w:space="0" w:color="auto"/>
                <w:bottom w:val="none" w:sz="0" w:space="0" w:color="auto"/>
                <w:right w:val="none" w:sz="0" w:space="0" w:color="auto"/>
              </w:divBdr>
            </w:div>
            <w:div w:id="17510083">
              <w:marLeft w:val="0"/>
              <w:marRight w:val="0"/>
              <w:marTop w:val="0"/>
              <w:marBottom w:val="0"/>
              <w:divBdr>
                <w:top w:val="none" w:sz="0" w:space="0" w:color="auto"/>
                <w:left w:val="none" w:sz="0" w:space="0" w:color="auto"/>
                <w:bottom w:val="none" w:sz="0" w:space="0" w:color="auto"/>
                <w:right w:val="none" w:sz="0" w:space="0" w:color="auto"/>
              </w:divBdr>
            </w:div>
            <w:div w:id="1993409050">
              <w:marLeft w:val="0"/>
              <w:marRight w:val="0"/>
              <w:marTop w:val="0"/>
              <w:marBottom w:val="0"/>
              <w:divBdr>
                <w:top w:val="none" w:sz="0" w:space="0" w:color="auto"/>
                <w:left w:val="none" w:sz="0" w:space="0" w:color="auto"/>
                <w:bottom w:val="none" w:sz="0" w:space="0" w:color="auto"/>
                <w:right w:val="none" w:sz="0" w:space="0" w:color="auto"/>
              </w:divBdr>
            </w:div>
            <w:div w:id="555244011">
              <w:marLeft w:val="0"/>
              <w:marRight w:val="0"/>
              <w:marTop w:val="0"/>
              <w:marBottom w:val="0"/>
              <w:divBdr>
                <w:top w:val="none" w:sz="0" w:space="0" w:color="auto"/>
                <w:left w:val="none" w:sz="0" w:space="0" w:color="auto"/>
                <w:bottom w:val="none" w:sz="0" w:space="0" w:color="auto"/>
                <w:right w:val="none" w:sz="0" w:space="0" w:color="auto"/>
              </w:divBdr>
            </w:div>
          </w:divsChild>
        </w:div>
        <w:div w:id="1417166907">
          <w:marLeft w:val="0"/>
          <w:marRight w:val="0"/>
          <w:marTop w:val="0"/>
          <w:marBottom w:val="0"/>
          <w:divBdr>
            <w:top w:val="none" w:sz="0" w:space="0" w:color="auto"/>
            <w:left w:val="none" w:sz="0" w:space="0" w:color="auto"/>
            <w:bottom w:val="none" w:sz="0" w:space="0" w:color="auto"/>
            <w:right w:val="none" w:sz="0" w:space="0" w:color="auto"/>
          </w:divBdr>
          <w:divsChild>
            <w:div w:id="838615771">
              <w:marLeft w:val="0"/>
              <w:marRight w:val="0"/>
              <w:marTop w:val="0"/>
              <w:marBottom w:val="0"/>
              <w:divBdr>
                <w:top w:val="none" w:sz="0" w:space="0" w:color="auto"/>
                <w:left w:val="none" w:sz="0" w:space="0" w:color="auto"/>
                <w:bottom w:val="none" w:sz="0" w:space="0" w:color="auto"/>
                <w:right w:val="none" w:sz="0" w:space="0" w:color="auto"/>
              </w:divBdr>
              <w:divsChild>
                <w:div w:id="1526210576">
                  <w:marLeft w:val="0"/>
                  <w:marRight w:val="0"/>
                  <w:marTop w:val="0"/>
                  <w:marBottom w:val="0"/>
                  <w:divBdr>
                    <w:top w:val="none" w:sz="0" w:space="0" w:color="auto"/>
                    <w:left w:val="none" w:sz="0" w:space="0" w:color="auto"/>
                    <w:bottom w:val="none" w:sz="0" w:space="0" w:color="auto"/>
                    <w:right w:val="none" w:sz="0" w:space="0" w:color="auto"/>
                  </w:divBdr>
                </w:div>
                <w:div w:id="291718320">
                  <w:marLeft w:val="0"/>
                  <w:marRight w:val="0"/>
                  <w:marTop w:val="0"/>
                  <w:marBottom w:val="0"/>
                  <w:divBdr>
                    <w:top w:val="none" w:sz="0" w:space="0" w:color="auto"/>
                    <w:left w:val="none" w:sz="0" w:space="0" w:color="auto"/>
                    <w:bottom w:val="none" w:sz="0" w:space="0" w:color="auto"/>
                    <w:right w:val="none" w:sz="0" w:space="0" w:color="auto"/>
                  </w:divBdr>
                </w:div>
                <w:div w:id="1040204041">
                  <w:marLeft w:val="0"/>
                  <w:marRight w:val="0"/>
                  <w:marTop w:val="0"/>
                  <w:marBottom w:val="0"/>
                  <w:divBdr>
                    <w:top w:val="none" w:sz="0" w:space="0" w:color="auto"/>
                    <w:left w:val="none" w:sz="0" w:space="0" w:color="auto"/>
                    <w:bottom w:val="none" w:sz="0" w:space="0" w:color="auto"/>
                    <w:right w:val="none" w:sz="0" w:space="0" w:color="auto"/>
                  </w:divBdr>
                </w:div>
                <w:div w:id="321979198">
                  <w:marLeft w:val="0"/>
                  <w:marRight w:val="0"/>
                  <w:marTop w:val="0"/>
                  <w:marBottom w:val="0"/>
                  <w:divBdr>
                    <w:top w:val="none" w:sz="0" w:space="0" w:color="auto"/>
                    <w:left w:val="none" w:sz="0" w:space="0" w:color="auto"/>
                    <w:bottom w:val="none" w:sz="0" w:space="0" w:color="auto"/>
                    <w:right w:val="none" w:sz="0" w:space="0" w:color="auto"/>
                  </w:divBdr>
                </w:div>
                <w:div w:id="1847939296">
                  <w:marLeft w:val="0"/>
                  <w:marRight w:val="0"/>
                  <w:marTop w:val="0"/>
                  <w:marBottom w:val="0"/>
                  <w:divBdr>
                    <w:top w:val="none" w:sz="0" w:space="0" w:color="auto"/>
                    <w:left w:val="none" w:sz="0" w:space="0" w:color="auto"/>
                    <w:bottom w:val="none" w:sz="0" w:space="0" w:color="auto"/>
                    <w:right w:val="none" w:sz="0" w:space="0" w:color="auto"/>
                  </w:divBdr>
                </w:div>
                <w:div w:id="1308391137">
                  <w:marLeft w:val="0"/>
                  <w:marRight w:val="0"/>
                  <w:marTop w:val="0"/>
                  <w:marBottom w:val="0"/>
                  <w:divBdr>
                    <w:top w:val="none" w:sz="0" w:space="0" w:color="auto"/>
                    <w:left w:val="none" w:sz="0" w:space="0" w:color="auto"/>
                    <w:bottom w:val="none" w:sz="0" w:space="0" w:color="auto"/>
                    <w:right w:val="none" w:sz="0" w:space="0" w:color="auto"/>
                  </w:divBdr>
                </w:div>
                <w:div w:id="1208836783">
                  <w:marLeft w:val="0"/>
                  <w:marRight w:val="0"/>
                  <w:marTop w:val="0"/>
                  <w:marBottom w:val="0"/>
                  <w:divBdr>
                    <w:top w:val="none" w:sz="0" w:space="0" w:color="auto"/>
                    <w:left w:val="none" w:sz="0" w:space="0" w:color="auto"/>
                    <w:bottom w:val="none" w:sz="0" w:space="0" w:color="auto"/>
                    <w:right w:val="none" w:sz="0" w:space="0" w:color="auto"/>
                  </w:divBdr>
                </w:div>
                <w:div w:id="1721127377">
                  <w:marLeft w:val="0"/>
                  <w:marRight w:val="0"/>
                  <w:marTop w:val="0"/>
                  <w:marBottom w:val="0"/>
                  <w:divBdr>
                    <w:top w:val="none" w:sz="0" w:space="0" w:color="auto"/>
                    <w:left w:val="none" w:sz="0" w:space="0" w:color="auto"/>
                    <w:bottom w:val="none" w:sz="0" w:space="0" w:color="auto"/>
                    <w:right w:val="none" w:sz="0" w:space="0" w:color="auto"/>
                  </w:divBdr>
                </w:div>
                <w:div w:id="1673213450">
                  <w:marLeft w:val="0"/>
                  <w:marRight w:val="0"/>
                  <w:marTop w:val="0"/>
                  <w:marBottom w:val="0"/>
                  <w:divBdr>
                    <w:top w:val="none" w:sz="0" w:space="0" w:color="auto"/>
                    <w:left w:val="none" w:sz="0" w:space="0" w:color="auto"/>
                    <w:bottom w:val="none" w:sz="0" w:space="0" w:color="auto"/>
                    <w:right w:val="none" w:sz="0" w:space="0" w:color="auto"/>
                  </w:divBdr>
                </w:div>
              </w:divsChild>
            </w:div>
            <w:div w:id="1577593876">
              <w:marLeft w:val="0"/>
              <w:marRight w:val="0"/>
              <w:marTop w:val="0"/>
              <w:marBottom w:val="0"/>
              <w:divBdr>
                <w:top w:val="none" w:sz="0" w:space="0" w:color="auto"/>
                <w:left w:val="none" w:sz="0" w:space="0" w:color="auto"/>
                <w:bottom w:val="none" w:sz="0" w:space="0" w:color="auto"/>
                <w:right w:val="none" w:sz="0" w:space="0" w:color="auto"/>
              </w:divBdr>
              <w:divsChild>
                <w:div w:id="1575630188">
                  <w:marLeft w:val="0"/>
                  <w:marRight w:val="0"/>
                  <w:marTop w:val="0"/>
                  <w:marBottom w:val="0"/>
                  <w:divBdr>
                    <w:top w:val="none" w:sz="0" w:space="0" w:color="auto"/>
                    <w:left w:val="none" w:sz="0" w:space="0" w:color="auto"/>
                    <w:bottom w:val="none" w:sz="0" w:space="0" w:color="auto"/>
                    <w:right w:val="none" w:sz="0" w:space="0" w:color="auto"/>
                  </w:divBdr>
                </w:div>
                <w:div w:id="2116443844">
                  <w:marLeft w:val="0"/>
                  <w:marRight w:val="0"/>
                  <w:marTop w:val="0"/>
                  <w:marBottom w:val="0"/>
                  <w:divBdr>
                    <w:top w:val="none" w:sz="0" w:space="0" w:color="auto"/>
                    <w:left w:val="none" w:sz="0" w:space="0" w:color="auto"/>
                    <w:bottom w:val="none" w:sz="0" w:space="0" w:color="auto"/>
                    <w:right w:val="none" w:sz="0" w:space="0" w:color="auto"/>
                  </w:divBdr>
                </w:div>
                <w:div w:id="763065844">
                  <w:marLeft w:val="0"/>
                  <w:marRight w:val="0"/>
                  <w:marTop w:val="0"/>
                  <w:marBottom w:val="0"/>
                  <w:divBdr>
                    <w:top w:val="none" w:sz="0" w:space="0" w:color="auto"/>
                    <w:left w:val="none" w:sz="0" w:space="0" w:color="auto"/>
                    <w:bottom w:val="none" w:sz="0" w:space="0" w:color="auto"/>
                    <w:right w:val="none" w:sz="0" w:space="0" w:color="auto"/>
                  </w:divBdr>
                </w:div>
                <w:div w:id="1250430552">
                  <w:marLeft w:val="0"/>
                  <w:marRight w:val="0"/>
                  <w:marTop w:val="0"/>
                  <w:marBottom w:val="0"/>
                  <w:divBdr>
                    <w:top w:val="none" w:sz="0" w:space="0" w:color="auto"/>
                    <w:left w:val="none" w:sz="0" w:space="0" w:color="auto"/>
                    <w:bottom w:val="none" w:sz="0" w:space="0" w:color="auto"/>
                    <w:right w:val="none" w:sz="0" w:space="0" w:color="auto"/>
                  </w:divBdr>
                </w:div>
                <w:div w:id="1357729830">
                  <w:marLeft w:val="0"/>
                  <w:marRight w:val="0"/>
                  <w:marTop w:val="0"/>
                  <w:marBottom w:val="0"/>
                  <w:divBdr>
                    <w:top w:val="none" w:sz="0" w:space="0" w:color="auto"/>
                    <w:left w:val="none" w:sz="0" w:space="0" w:color="auto"/>
                    <w:bottom w:val="none" w:sz="0" w:space="0" w:color="auto"/>
                    <w:right w:val="none" w:sz="0" w:space="0" w:color="auto"/>
                  </w:divBdr>
                </w:div>
                <w:div w:id="1785535153">
                  <w:marLeft w:val="0"/>
                  <w:marRight w:val="0"/>
                  <w:marTop w:val="0"/>
                  <w:marBottom w:val="0"/>
                  <w:divBdr>
                    <w:top w:val="none" w:sz="0" w:space="0" w:color="auto"/>
                    <w:left w:val="none" w:sz="0" w:space="0" w:color="auto"/>
                    <w:bottom w:val="none" w:sz="0" w:space="0" w:color="auto"/>
                    <w:right w:val="none" w:sz="0" w:space="0" w:color="auto"/>
                  </w:divBdr>
                </w:div>
                <w:div w:id="53504437">
                  <w:marLeft w:val="0"/>
                  <w:marRight w:val="0"/>
                  <w:marTop w:val="0"/>
                  <w:marBottom w:val="0"/>
                  <w:divBdr>
                    <w:top w:val="none" w:sz="0" w:space="0" w:color="auto"/>
                    <w:left w:val="none" w:sz="0" w:space="0" w:color="auto"/>
                    <w:bottom w:val="none" w:sz="0" w:space="0" w:color="auto"/>
                    <w:right w:val="none" w:sz="0" w:space="0" w:color="auto"/>
                  </w:divBdr>
                </w:div>
                <w:div w:id="1688827547">
                  <w:marLeft w:val="0"/>
                  <w:marRight w:val="0"/>
                  <w:marTop w:val="0"/>
                  <w:marBottom w:val="0"/>
                  <w:divBdr>
                    <w:top w:val="none" w:sz="0" w:space="0" w:color="auto"/>
                    <w:left w:val="none" w:sz="0" w:space="0" w:color="auto"/>
                    <w:bottom w:val="none" w:sz="0" w:space="0" w:color="auto"/>
                    <w:right w:val="none" w:sz="0" w:space="0" w:color="auto"/>
                  </w:divBdr>
                </w:div>
                <w:div w:id="1066802647">
                  <w:marLeft w:val="0"/>
                  <w:marRight w:val="0"/>
                  <w:marTop w:val="0"/>
                  <w:marBottom w:val="0"/>
                  <w:divBdr>
                    <w:top w:val="none" w:sz="0" w:space="0" w:color="auto"/>
                    <w:left w:val="none" w:sz="0" w:space="0" w:color="auto"/>
                    <w:bottom w:val="none" w:sz="0" w:space="0" w:color="auto"/>
                    <w:right w:val="none" w:sz="0" w:space="0" w:color="auto"/>
                  </w:divBdr>
                </w:div>
                <w:div w:id="1430153208">
                  <w:marLeft w:val="0"/>
                  <w:marRight w:val="0"/>
                  <w:marTop w:val="0"/>
                  <w:marBottom w:val="0"/>
                  <w:divBdr>
                    <w:top w:val="none" w:sz="0" w:space="0" w:color="auto"/>
                    <w:left w:val="none" w:sz="0" w:space="0" w:color="auto"/>
                    <w:bottom w:val="none" w:sz="0" w:space="0" w:color="auto"/>
                    <w:right w:val="none" w:sz="0" w:space="0" w:color="auto"/>
                  </w:divBdr>
                </w:div>
                <w:div w:id="1127621972">
                  <w:marLeft w:val="0"/>
                  <w:marRight w:val="0"/>
                  <w:marTop w:val="0"/>
                  <w:marBottom w:val="0"/>
                  <w:divBdr>
                    <w:top w:val="none" w:sz="0" w:space="0" w:color="auto"/>
                    <w:left w:val="none" w:sz="0" w:space="0" w:color="auto"/>
                    <w:bottom w:val="none" w:sz="0" w:space="0" w:color="auto"/>
                    <w:right w:val="none" w:sz="0" w:space="0" w:color="auto"/>
                  </w:divBdr>
                </w:div>
                <w:div w:id="522203922">
                  <w:marLeft w:val="0"/>
                  <w:marRight w:val="0"/>
                  <w:marTop w:val="0"/>
                  <w:marBottom w:val="0"/>
                  <w:divBdr>
                    <w:top w:val="none" w:sz="0" w:space="0" w:color="auto"/>
                    <w:left w:val="none" w:sz="0" w:space="0" w:color="auto"/>
                    <w:bottom w:val="none" w:sz="0" w:space="0" w:color="auto"/>
                    <w:right w:val="none" w:sz="0" w:space="0" w:color="auto"/>
                  </w:divBdr>
                </w:div>
                <w:div w:id="1204905167">
                  <w:marLeft w:val="0"/>
                  <w:marRight w:val="0"/>
                  <w:marTop w:val="0"/>
                  <w:marBottom w:val="0"/>
                  <w:divBdr>
                    <w:top w:val="none" w:sz="0" w:space="0" w:color="auto"/>
                    <w:left w:val="none" w:sz="0" w:space="0" w:color="auto"/>
                    <w:bottom w:val="none" w:sz="0" w:space="0" w:color="auto"/>
                    <w:right w:val="none" w:sz="0" w:space="0" w:color="auto"/>
                  </w:divBdr>
                </w:div>
                <w:div w:id="2095397487">
                  <w:marLeft w:val="0"/>
                  <w:marRight w:val="0"/>
                  <w:marTop w:val="0"/>
                  <w:marBottom w:val="0"/>
                  <w:divBdr>
                    <w:top w:val="none" w:sz="0" w:space="0" w:color="auto"/>
                    <w:left w:val="none" w:sz="0" w:space="0" w:color="auto"/>
                    <w:bottom w:val="none" w:sz="0" w:space="0" w:color="auto"/>
                    <w:right w:val="none" w:sz="0" w:space="0" w:color="auto"/>
                  </w:divBdr>
                </w:div>
              </w:divsChild>
            </w:div>
            <w:div w:id="1044325641">
              <w:marLeft w:val="0"/>
              <w:marRight w:val="0"/>
              <w:marTop w:val="0"/>
              <w:marBottom w:val="0"/>
              <w:divBdr>
                <w:top w:val="none" w:sz="0" w:space="0" w:color="auto"/>
                <w:left w:val="none" w:sz="0" w:space="0" w:color="auto"/>
                <w:bottom w:val="none" w:sz="0" w:space="0" w:color="auto"/>
                <w:right w:val="none" w:sz="0" w:space="0" w:color="auto"/>
              </w:divBdr>
              <w:divsChild>
                <w:div w:id="473180388">
                  <w:marLeft w:val="0"/>
                  <w:marRight w:val="0"/>
                  <w:marTop w:val="0"/>
                  <w:marBottom w:val="0"/>
                  <w:divBdr>
                    <w:top w:val="none" w:sz="0" w:space="0" w:color="auto"/>
                    <w:left w:val="none" w:sz="0" w:space="0" w:color="auto"/>
                    <w:bottom w:val="none" w:sz="0" w:space="0" w:color="auto"/>
                    <w:right w:val="none" w:sz="0" w:space="0" w:color="auto"/>
                  </w:divBdr>
                </w:div>
                <w:div w:id="1470902106">
                  <w:marLeft w:val="0"/>
                  <w:marRight w:val="0"/>
                  <w:marTop w:val="0"/>
                  <w:marBottom w:val="0"/>
                  <w:divBdr>
                    <w:top w:val="none" w:sz="0" w:space="0" w:color="auto"/>
                    <w:left w:val="none" w:sz="0" w:space="0" w:color="auto"/>
                    <w:bottom w:val="none" w:sz="0" w:space="0" w:color="auto"/>
                    <w:right w:val="none" w:sz="0" w:space="0" w:color="auto"/>
                  </w:divBdr>
                </w:div>
                <w:div w:id="560364389">
                  <w:marLeft w:val="0"/>
                  <w:marRight w:val="0"/>
                  <w:marTop w:val="0"/>
                  <w:marBottom w:val="0"/>
                  <w:divBdr>
                    <w:top w:val="none" w:sz="0" w:space="0" w:color="auto"/>
                    <w:left w:val="none" w:sz="0" w:space="0" w:color="auto"/>
                    <w:bottom w:val="none" w:sz="0" w:space="0" w:color="auto"/>
                    <w:right w:val="none" w:sz="0" w:space="0" w:color="auto"/>
                  </w:divBdr>
                </w:div>
                <w:div w:id="1815875782">
                  <w:marLeft w:val="0"/>
                  <w:marRight w:val="0"/>
                  <w:marTop w:val="0"/>
                  <w:marBottom w:val="0"/>
                  <w:divBdr>
                    <w:top w:val="none" w:sz="0" w:space="0" w:color="auto"/>
                    <w:left w:val="none" w:sz="0" w:space="0" w:color="auto"/>
                    <w:bottom w:val="none" w:sz="0" w:space="0" w:color="auto"/>
                    <w:right w:val="none" w:sz="0" w:space="0" w:color="auto"/>
                  </w:divBdr>
                </w:div>
                <w:div w:id="2080209481">
                  <w:marLeft w:val="0"/>
                  <w:marRight w:val="0"/>
                  <w:marTop w:val="0"/>
                  <w:marBottom w:val="0"/>
                  <w:divBdr>
                    <w:top w:val="none" w:sz="0" w:space="0" w:color="auto"/>
                    <w:left w:val="none" w:sz="0" w:space="0" w:color="auto"/>
                    <w:bottom w:val="none" w:sz="0" w:space="0" w:color="auto"/>
                    <w:right w:val="none" w:sz="0" w:space="0" w:color="auto"/>
                  </w:divBdr>
                </w:div>
                <w:div w:id="1619097283">
                  <w:marLeft w:val="0"/>
                  <w:marRight w:val="0"/>
                  <w:marTop w:val="0"/>
                  <w:marBottom w:val="0"/>
                  <w:divBdr>
                    <w:top w:val="none" w:sz="0" w:space="0" w:color="auto"/>
                    <w:left w:val="none" w:sz="0" w:space="0" w:color="auto"/>
                    <w:bottom w:val="none" w:sz="0" w:space="0" w:color="auto"/>
                    <w:right w:val="none" w:sz="0" w:space="0" w:color="auto"/>
                  </w:divBdr>
                </w:div>
                <w:div w:id="928931767">
                  <w:marLeft w:val="0"/>
                  <w:marRight w:val="0"/>
                  <w:marTop w:val="0"/>
                  <w:marBottom w:val="0"/>
                  <w:divBdr>
                    <w:top w:val="none" w:sz="0" w:space="0" w:color="auto"/>
                    <w:left w:val="none" w:sz="0" w:space="0" w:color="auto"/>
                    <w:bottom w:val="none" w:sz="0" w:space="0" w:color="auto"/>
                    <w:right w:val="none" w:sz="0" w:space="0" w:color="auto"/>
                  </w:divBdr>
                </w:div>
                <w:div w:id="225145415">
                  <w:marLeft w:val="0"/>
                  <w:marRight w:val="0"/>
                  <w:marTop w:val="0"/>
                  <w:marBottom w:val="0"/>
                  <w:divBdr>
                    <w:top w:val="none" w:sz="0" w:space="0" w:color="auto"/>
                    <w:left w:val="none" w:sz="0" w:space="0" w:color="auto"/>
                    <w:bottom w:val="none" w:sz="0" w:space="0" w:color="auto"/>
                    <w:right w:val="none" w:sz="0" w:space="0" w:color="auto"/>
                  </w:divBdr>
                </w:div>
                <w:div w:id="856702222">
                  <w:marLeft w:val="0"/>
                  <w:marRight w:val="0"/>
                  <w:marTop w:val="0"/>
                  <w:marBottom w:val="0"/>
                  <w:divBdr>
                    <w:top w:val="none" w:sz="0" w:space="0" w:color="auto"/>
                    <w:left w:val="none" w:sz="0" w:space="0" w:color="auto"/>
                    <w:bottom w:val="none" w:sz="0" w:space="0" w:color="auto"/>
                    <w:right w:val="none" w:sz="0" w:space="0" w:color="auto"/>
                  </w:divBdr>
                </w:div>
                <w:div w:id="1492403991">
                  <w:marLeft w:val="0"/>
                  <w:marRight w:val="0"/>
                  <w:marTop w:val="0"/>
                  <w:marBottom w:val="0"/>
                  <w:divBdr>
                    <w:top w:val="none" w:sz="0" w:space="0" w:color="auto"/>
                    <w:left w:val="none" w:sz="0" w:space="0" w:color="auto"/>
                    <w:bottom w:val="none" w:sz="0" w:space="0" w:color="auto"/>
                    <w:right w:val="none" w:sz="0" w:space="0" w:color="auto"/>
                  </w:divBdr>
                </w:div>
                <w:div w:id="1603027464">
                  <w:marLeft w:val="0"/>
                  <w:marRight w:val="0"/>
                  <w:marTop w:val="0"/>
                  <w:marBottom w:val="0"/>
                  <w:divBdr>
                    <w:top w:val="none" w:sz="0" w:space="0" w:color="auto"/>
                    <w:left w:val="none" w:sz="0" w:space="0" w:color="auto"/>
                    <w:bottom w:val="none" w:sz="0" w:space="0" w:color="auto"/>
                    <w:right w:val="none" w:sz="0" w:space="0" w:color="auto"/>
                  </w:divBdr>
                </w:div>
                <w:div w:id="1218980536">
                  <w:marLeft w:val="0"/>
                  <w:marRight w:val="0"/>
                  <w:marTop w:val="0"/>
                  <w:marBottom w:val="0"/>
                  <w:divBdr>
                    <w:top w:val="none" w:sz="0" w:space="0" w:color="auto"/>
                    <w:left w:val="none" w:sz="0" w:space="0" w:color="auto"/>
                    <w:bottom w:val="none" w:sz="0" w:space="0" w:color="auto"/>
                    <w:right w:val="none" w:sz="0" w:space="0" w:color="auto"/>
                  </w:divBdr>
                </w:div>
                <w:div w:id="19715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721">
          <w:marLeft w:val="0"/>
          <w:marRight w:val="0"/>
          <w:marTop w:val="0"/>
          <w:marBottom w:val="0"/>
          <w:divBdr>
            <w:top w:val="none" w:sz="0" w:space="0" w:color="auto"/>
            <w:left w:val="none" w:sz="0" w:space="0" w:color="auto"/>
            <w:bottom w:val="none" w:sz="0" w:space="0" w:color="auto"/>
            <w:right w:val="none" w:sz="0" w:space="0" w:color="auto"/>
          </w:divBdr>
        </w:div>
        <w:div w:id="1655452935">
          <w:marLeft w:val="0"/>
          <w:marRight w:val="0"/>
          <w:marTop w:val="0"/>
          <w:marBottom w:val="0"/>
          <w:divBdr>
            <w:top w:val="none" w:sz="0" w:space="0" w:color="auto"/>
            <w:left w:val="none" w:sz="0" w:space="0" w:color="auto"/>
            <w:bottom w:val="none" w:sz="0" w:space="0" w:color="auto"/>
            <w:right w:val="none" w:sz="0" w:space="0" w:color="auto"/>
          </w:divBdr>
          <w:divsChild>
            <w:div w:id="11498226">
              <w:marLeft w:val="0"/>
              <w:marRight w:val="0"/>
              <w:marTop w:val="0"/>
              <w:marBottom w:val="0"/>
              <w:divBdr>
                <w:top w:val="none" w:sz="0" w:space="0" w:color="auto"/>
                <w:left w:val="none" w:sz="0" w:space="0" w:color="auto"/>
                <w:bottom w:val="none" w:sz="0" w:space="0" w:color="auto"/>
                <w:right w:val="none" w:sz="0" w:space="0" w:color="auto"/>
              </w:divBdr>
            </w:div>
            <w:div w:id="1594171106">
              <w:marLeft w:val="0"/>
              <w:marRight w:val="0"/>
              <w:marTop w:val="0"/>
              <w:marBottom w:val="0"/>
              <w:divBdr>
                <w:top w:val="none" w:sz="0" w:space="0" w:color="auto"/>
                <w:left w:val="none" w:sz="0" w:space="0" w:color="auto"/>
                <w:bottom w:val="none" w:sz="0" w:space="0" w:color="auto"/>
                <w:right w:val="none" w:sz="0" w:space="0" w:color="auto"/>
              </w:divBdr>
            </w:div>
            <w:div w:id="1363558357">
              <w:marLeft w:val="0"/>
              <w:marRight w:val="0"/>
              <w:marTop w:val="0"/>
              <w:marBottom w:val="0"/>
              <w:divBdr>
                <w:top w:val="none" w:sz="0" w:space="0" w:color="auto"/>
                <w:left w:val="none" w:sz="0" w:space="0" w:color="auto"/>
                <w:bottom w:val="none" w:sz="0" w:space="0" w:color="auto"/>
                <w:right w:val="none" w:sz="0" w:space="0" w:color="auto"/>
              </w:divBdr>
            </w:div>
          </w:divsChild>
        </w:div>
        <w:div w:id="215749330">
          <w:marLeft w:val="0"/>
          <w:marRight w:val="0"/>
          <w:marTop w:val="0"/>
          <w:marBottom w:val="0"/>
          <w:divBdr>
            <w:top w:val="none" w:sz="0" w:space="0" w:color="auto"/>
            <w:left w:val="none" w:sz="0" w:space="0" w:color="auto"/>
            <w:bottom w:val="none" w:sz="0" w:space="0" w:color="auto"/>
            <w:right w:val="none" w:sz="0" w:space="0" w:color="auto"/>
          </w:divBdr>
          <w:divsChild>
            <w:div w:id="1833986250">
              <w:marLeft w:val="0"/>
              <w:marRight w:val="0"/>
              <w:marTop w:val="0"/>
              <w:marBottom w:val="0"/>
              <w:divBdr>
                <w:top w:val="none" w:sz="0" w:space="0" w:color="auto"/>
                <w:left w:val="none" w:sz="0" w:space="0" w:color="auto"/>
                <w:bottom w:val="none" w:sz="0" w:space="0" w:color="auto"/>
                <w:right w:val="none" w:sz="0" w:space="0" w:color="auto"/>
              </w:divBdr>
            </w:div>
            <w:div w:id="665865653">
              <w:marLeft w:val="0"/>
              <w:marRight w:val="0"/>
              <w:marTop w:val="0"/>
              <w:marBottom w:val="0"/>
              <w:divBdr>
                <w:top w:val="none" w:sz="0" w:space="0" w:color="auto"/>
                <w:left w:val="none" w:sz="0" w:space="0" w:color="auto"/>
                <w:bottom w:val="none" w:sz="0" w:space="0" w:color="auto"/>
                <w:right w:val="none" w:sz="0" w:space="0" w:color="auto"/>
              </w:divBdr>
            </w:div>
            <w:div w:id="863324803">
              <w:marLeft w:val="0"/>
              <w:marRight w:val="0"/>
              <w:marTop w:val="0"/>
              <w:marBottom w:val="0"/>
              <w:divBdr>
                <w:top w:val="none" w:sz="0" w:space="0" w:color="auto"/>
                <w:left w:val="none" w:sz="0" w:space="0" w:color="auto"/>
                <w:bottom w:val="none" w:sz="0" w:space="0" w:color="auto"/>
                <w:right w:val="none" w:sz="0" w:space="0" w:color="auto"/>
              </w:divBdr>
            </w:div>
            <w:div w:id="538904762">
              <w:marLeft w:val="0"/>
              <w:marRight w:val="0"/>
              <w:marTop w:val="0"/>
              <w:marBottom w:val="0"/>
              <w:divBdr>
                <w:top w:val="none" w:sz="0" w:space="0" w:color="auto"/>
                <w:left w:val="none" w:sz="0" w:space="0" w:color="auto"/>
                <w:bottom w:val="none" w:sz="0" w:space="0" w:color="auto"/>
                <w:right w:val="none" w:sz="0" w:space="0" w:color="auto"/>
              </w:divBdr>
            </w:div>
            <w:div w:id="1424447516">
              <w:marLeft w:val="0"/>
              <w:marRight w:val="0"/>
              <w:marTop w:val="0"/>
              <w:marBottom w:val="0"/>
              <w:divBdr>
                <w:top w:val="none" w:sz="0" w:space="0" w:color="auto"/>
                <w:left w:val="none" w:sz="0" w:space="0" w:color="auto"/>
                <w:bottom w:val="none" w:sz="0" w:space="0" w:color="auto"/>
                <w:right w:val="none" w:sz="0" w:space="0" w:color="auto"/>
              </w:divBdr>
            </w:div>
            <w:div w:id="1056663202">
              <w:marLeft w:val="0"/>
              <w:marRight w:val="0"/>
              <w:marTop w:val="0"/>
              <w:marBottom w:val="0"/>
              <w:divBdr>
                <w:top w:val="none" w:sz="0" w:space="0" w:color="auto"/>
                <w:left w:val="none" w:sz="0" w:space="0" w:color="auto"/>
                <w:bottom w:val="none" w:sz="0" w:space="0" w:color="auto"/>
                <w:right w:val="none" w:sz="0" w:space="0" w:color="auto"/>
              </w:divBdr>
            </w:div>
            <w:div w:id="10380524">
              <w:marLeft w:val="0"/>
              <w:marRight w:val="0"/>
              <w:marTop w:val="0"/>
              <w:marBottom w:val="0"/>
              <w:divBdr>
                <w:top w:val="none" w:sz="0" w:space="0" w:color="auto"/>
                <w:left w:val="none" w:sz="0" w:space="0" w:color="auto"/>
                <w:bottom w:val="none" w:sz="0" w:space="0" w:color="auto"/>
                <w:right w:val="none" w:sz="0" w:space="0" w:color="auto"/>
              </w:divBdr>
            </w:div>
            <w:div w:id="1319066829">
              <w:marLeft w:val="0"/>
              <w:marRight w:val="0"/>
              <w:marTop w:val="0"/>
              <w:marBottom w:val="0"/>
              <w:divBdr>
                <w:top w:val="none" w:sz="0" w:space="0" w:color="auto"/>
                <w:left w:val="none" w:sz="0" w:space="0" w:color="auto"/>
                <w:bottom w:val="none" w:sz="0" w:space="0" w:color="auto"/>
                <w:right w:val="none" w:sz="0" w:space="0" w:color="auto"/>
              </w:divBdr>
            </w:div>
            <w:div w:id="1297759486">
              <w:marLeft w:val="0"/>
              <w:marRight w:val="0"/>
              <w:marTop w:val="0"/>
              <w:marBottom w:val="0"/>
              <w:divBdr>
                <w:top w:val="none" w:sz="0" w:space="0" w:color="auto"/>
                <w:left w:val="none" w:sz="0" w:space="0" w:color="auto"/>
                <w:bottom w:val="none" w:sz="0" w:space="0" w:color="auto"/>
                <w:right w:val="none" w:sz="0" w:space="0" w:color="auto"/>
              </w:divBdr>
            </w:div>
            <w:div w:id="1824152735">
              <w:marLeft w:val="0"/>
              <w:marRight w:val="0"/>
              <w:marTop w:val="0"/>
              <w:marBottom w:val="0"/>
              <w:divBdr>
                <w:top w:val="none" w:sz="0" w:space="0" w:color="auto"/>
                <w:left w:val="none" w:sz="0" w:space="0" w:color="auto"/>
                <w:bottom w:val="none" w:sz="0" w:space="0" w:color="auto"/>
                <w:right w:val="none" w:sz="0" w:space="0" w:color="auto"/>
              </w:divBdr>
            </w:div>
            <w:div w:id="1783186585">
              <w:marLeft w:val="0"/>
              <w:marRight w:val="0"/>
              <w:marTop w:val="0"/>
              <w:marBottom w:val="0"/>
              <w:divBdr>
                <w:top w:val="none" w:sz="0" w:space="0" w:color="auto"/>
                <w:left w:val="none" w:sz="0" w:space="0" w:color="auto"/>
                <w:bottom w:val="none" w:sz="0" w:space="0" w:color="auto"/>
                <w:right w:val="none" w:sz="0" w:space="0" w:color="auto"/>
              </w:divBdr>
            </w:div>
            <w:div w:id="997728326">
              <w:marLeft w:val="0"/>
              <w:marRight w:val="0"/>
              <w:marTop w:val="0"/>
              <w:marBottom w:val="0"/>
              <w:divBdr>
                <w:top w:val="none" w:sz="0" w:space="0" w:color="auto"/>
                <w:left w:val="none" w:sz="0" w:space="0" w:color="auto"/>
                <w:bottom w:val="none" w:sz="0" w:space="0" w:color="auto"/>
                <w:right w:val="none" w:sz="0" w:space="0" w:color="auto"/>
              </w:divBdr>
            </w:div>
            <w:div w:id="954873897">
              <w:marLeft w:val="0"/>
              <w:marRight w:val="0"/>
              <w:marTop w:val="0"/>
              <w:marBottom w:val="0"/>
              <w:divBdr>
                <w:top w:val="none" w:sz="0" w:space="0" w:color="auto"/>
                <w:left w:val="none" w:sz="0" w:space="0" w:color="auto"/>
                <w:bottom w:val="none" w:sz="0" w:space="0" w:color="auto"/>
                <w:right w:val="none" w:sz="0" w:space="0" w:color="auto"/>
              </w:divBdr>
            </w:div>
            <w:div w:id="197934531">
              <w:marLeft w:val="0"/>
              <w:marRight w:val="0"/>
              <w:marTop w:val="0"/>
              <w:marBottom w:val="0"/>
              <w:divBdr>
                <w:top w:val="none" w:sz="0" w:space="0" w:color="auto"/>
                <w:left w:val="none" w:sz="0" w:space="0" w:color="auto"/>
                <w:bottom w:val="none" w:sz="0" w:space="0" w:color="auto"/>
                <w:right w:val="none" w:sz="0" w:space="0" w:color="auto"/>
              </w:divBdr>
            </w:div>
          </w:divsChild>
        </w:div>
        <w:div w:id="254871799">
          <w:marLeft w:val="0"/>
          <w:marRight w:val="0"/>
          <w:marTop w:val="0"/>
          <w:marBottom w:val="0"/>
          <w:divBdr>
            <w:top w:val="none" w:sz="0" w:space="0" w:color="auto"/>
            <w:left w:val="none" w:sz="0" w:space="0" w:color="auto"/>
            <w:bottom w:val="none" w:sz="0" w:space="0" w:color="auto"/>
            <w:right w:val="none" w:sz="0" w:space="0" w:color="auto"/>
          </w:divBdr>
        </w:div>
      </w:divsChild>
    </w:div>
    <w:div w:id="82803669">
      <w:bodyDiv w:val="1"/>
      <w:marLeft w:val="0"/>
      <w:marRight w:val="0"/>
      <w:marTop w:val="0"/>
      <w:marBottom w:val="0"/>
      <w:divBdr>
        <w:top w:val="none" w:sz="0" w:space="0" w:color="auto"/>
        <w:left w:val="none" w:sz="0" w:space="0" w:color="auto"/>
        <w:bottom w:val="none" w:sz="0" w:space="0" w:color="auto"/>
        <w:right w:val="none" w:sz="0" w:space="0" w:color="auto"/>
      </w:divBdr>
      <w:divsChild>
        <w:div w:id="1849831429">
          <w:marLeft w:val="0"/>
          <w:marRight w:val="0"/>
          <w:marTop w:val="0"/>
          <w:marBottom w:val="0"/>
          <w:divBdr>
            <w:top w:val="none" w:sz="0" w:space="0" w:color="auto"/>
            <w:left w:val="none" w:sz="0" w:space="0" w:color="auto"/>
            <w:bottom w:val="none" w:sz="0" w:space="0" w:color="auto"/>
            <w:right w:val="none" w:sz="0" w:space="0" w:color="auto"/>
          </w:divBdr>
        </w:div>
        <w:div w:id="1388605505">
          <w:marLeft w:val="0"/>
          <w:marRight w:val="0"/>
          <w:marTop w:val="0"/>
          <w:marBottom w:val="0"/>
          <w:divBdr>
            <w:top w:val="none" w:sz="0" w:space="0" w:color="auto"/>
            <w:left w:val="none" w:sz="0" w:space="0" w:color="auto"/>
            <w:bottom w:val="none" w:sz="0" w:space="0" w:color="auto"/>
            <w:right w:val="none" w:sz="0" w:space="0" w:color="auto"/>
          </w:divBdr>
          <w:divsChild>
            <w:div w:id="1202745878">
              <w:marLeft w:val="0"/>
              <w:marRight w:val="0"/>
              <w:marTop w:val="0"/>
              <w:marBottom w:val="0"/>
              <w:divBdr>
                <w:top w:val="none" w:sz="0" w:space="0" w:color="auto"/>
                <w:left w:val="none" w:sz="0" w:space="0" w:color="auto"/>
                <w:bottom w:val="none" w:sz="0" w:space="0" w:color="auto"/>
                <w:right w:val="none" w:sz="0" w:space="0" w:color="auto"/>
              </w:divBdr>
            </w:div>
            <w:div w:id="1416972065">
              <w:marLeft w:val="0"/>
              <w:marRight w:val="0"/>
              <w:marTop w:val="0"/>
              <w:marBottom w:val="0"/>
              <w:divBdr>
                <w:top w:val="none" w:sz="0" w:space="0" w:color="auto"/>
                <w:left w:val="none" w:sz="0" w:space="0" w:color="auto"/>
                <w:bottom w:val="none" w:sz="0" w:space="0" w:color="auto"/>
                <w:right w:val="none" w:sz="0" w:space="0" w:color="auto"/>
              </w:divBdr>
            </w:div>
            <w:div w:id="1427267467">
              <w:marLeft w:val="0"/>
              <w:marRight w:val="0"/>
              <w:marTop w:val="0"/>
              <w:marBottom w:val="0"/>
              <w:divBdr>
                <w:top w:val="none" w:sz="0" w:space="0" w:color="auto"/>
                <w:left w:val="none" w:sz="0" w:space="0" w:color="auto"/>
                <w:bottom w:val="none" w:sz="0" w:space="0" w:color="auto"/>
                <w:right w:val="none" w:sz="0" w:space="0" w:color="auto"/>
              </w:divBdr>
            </w:div>
            <w:div w:id="122970905">
              <w:marLeft w:val="0"/>
              <w:marRight w:val="0"/>
              <w:marTop w:val="0"/>
              <w:marBottom w:val="0"/>
              <w:divBdr>
                <w:top w:val="none" w:sz="0" w:space="0" w:color="auto"/>
                <w:left w:val="none" w:sz="0" w:space="0" w:color="auto"/>
                <w:bottom w:val="none" w:sz="0" w:space="0" w:color="auto"/>
                <w:right w:val="none" w:sz="0" w:space="0" w:color="auto"/>
              </w:divBdr>
            </w:div>
            <w:div w:id="1817528947">
              <w:marLeft w:val="0"/>
              <w:marRight w:val="0"/>
              <w:marTop w:val="0"/>
              <w:marBottom w:val="0"/>
              <w:divBdr>
                <w:top w:val="none" w:sz="0" w:space="0" w:color="auto"/>
                <w:left w:val="none" w:sz="0" w:space="0" w:color="auto"/>
                <w:bottom w:val="none" w:sz="0" w:space="0" w:color="auto"/>
                <w:right w:val="none" w:sz="0" w:space="0" w:color="auto"/>
              </w:divBdr>
            </w:div>
            <w:div w:id="908078011">
              <w:marLeft w:val="0"/>
              <w:marRight w:val="0"/>
              <w:marTop w:val="0"/>
              <w:marBottom w:val="0"/>
              <w:divBdr>
                <w:top w:val="none" w:sz="0" w:space="0" w:color="auto"/>
                <w:left w:val="none" w:sz="0" w:space="0" w:color="auto"/>
                <w:bottom w:val="none" w:sz="0" w:space="0" w:color="auto"/>
                <w:right w:val="none" w:sz="0" w:space="0" w:color="auto"/>
              </w:divBdr>
            </w:div>
            <w:div w:id="909073950">
              <w:marLeft w:val="0"/>
              <w:marRight w:val="0"/>
              <w:marTop w:val="0"/>
              <w:marBottom w:val="0"/>
              <w:divBdr>
                <w:top w:val="none" w:sz="0" w:space="0" w:color="auto"/>
                <w:left w:val="none" w:sz="0" w:space="0" w:color="auto"/>
                <w:bottom w:val="none" w:sz="0" w:space="0" w:color="auto"/>
                <w:right w:val="none" w:sz="0" w:space="0" w:color="auto"/>
              </w:divBdr>
            </w:div>
            <w:div w:id="1211652840">
              <w:marLeft w:val="0"/>
              <w:marRight w:val="0"/>
              <w:marTop w:val="0"/>
              <w:marBottom w:val="0"/>
              <w:divBdr>
                <w:top w:val="none" w:sz="0" w:space="0" w:color="auto"/>
                <w:left w:val="none" w:sz="0" w:space="0" w:color="auto"/>
                <w:bottom w:val="none" w:sz="0" w:space="0" w:color="auto"/>
                <w:right w:val="none" w:sz="0" w:space="0" w:color="auto"/>
              </w:divBdr>
            </w:div>
            <w:div w:id="524487509">
              <w:marLeft w:val="0"/>
              <w:marRight w:val="0"/>
              <w:marTop w:val="0"/>
              <w:marBottom w:val="0"/>
              <w:divBdr>
                <w:top w:val="none" w:sz="0" w:space="0" w:color="auto"/>
                <w:left w:val="none" w:sz="0" w:space="0" w:color="auto"/>
                <w:bottom w:val="none" w:sz="0" w:space="0" w:color="auto"/>
                <w:right w:val="none" w:sz="0" w:space="0" w:color="auto"/>
              </w:divBdr>
            </w:div>
          </w:divsChild>
        </w:div>
        <w:div w:id="173813443">
          <w:marLeft w:val="0"/>
          <w:marRight w:val="0"/>
          <w:marTop w:val="0"/>
          <w:marBottom w:val="0"/>
          <w:divBdr>
            <w:top w:val="none" w:sz="0" w:space="0" w:color="auto"/>
            <w:left w:val="none" w:sz="0" w:space="0" w:color="auto"/>
            <w:bottom w:val="none" w:sz="0" w:space="0" w:color="auto"/>
            <w:right w:val="none" w:sz="0" w:space="0" w:color="auto"/>
          </w:divBdr>
        </w:div>
        <w:div w:id="330257220">
          <w:marLeft w:val="0"/>
          <w:marRight w:val="0"/>
          <w:marTop w:val="0"/>
          <w:marBottom w:val="0"/>
          <w:divBdr>
            <w:top w:val="none" w:sz="0" w:space="0" w:color="auto"/>
            <w:left w:val="none" w:sz="0" w:space="0" w:color="auto"/>
            <w:bottom w:val="none" w:sz="0" w:space="0" w:color="auto"/>
            <w:right w:val="none" w:sz="0" w:space="0" w:color="auto"/>
          </w:divBdr>
          <w:divsChild>
            <w:div w:id="99954681">
              <w:marLeft w:val="0"/>
              <w:marRight w:val="0"/>
              <w:marTop w:val="0"/>
              <w:marBottom w:val="0"/>
              <w:divBdr>
                <w:top w:val="none" w:sz="0" w:space="0" w:color="auto"/>
                <w:left w:val="none" w:sz="0" w:space="0" w:color="auto"/>
                <w:bottom w:val="none" w:sz="0" w:space="0" w:color="auto"/>
                <w:right w:val="none" w:sz="0" w:space="0" w:color="auto"/>
              </w:divBdr>
              <w:divsChild>
                <w:div w:id="145706972">
                  <w:marLeft w:val="0"/>
                  <w:marRight w:val="0"/>
                  <w:marTop w:val="0"/>
                  <w:marBottom w:val="0"/>
                  <w:divBdr>
                    <w:top w:val="none" w:sz="0" w:space="0" w:color="auto"/>
                    <w:left w:val="none" w:sz="0" w:space="0" w:color="auto"/>
                    <w:bottom w:val="none" w:sz="0" w:space="0" w:color="auto"/>
                    <w:right w:val="none" w:sz="0" w:space="0" w:color="auto"/>
                  </w:divBdr>
                </w:div>
                <w:div w:id="1466703834">
                  <w:marLeft w:val="0"/>
                  <w:marRight w:val="0"/>
                  <w:marTop w:val="0"/>
                  <w:marBottom w:val="0"/>
                  <w:divBdr>
                    <w:top w:val="none" w:sz="0" w:space="0" w:color="auto"/>
                    <w:left w:val="none" w:sz="0" w:space="0" w:color="auto"/>
                    <w:bottom w:val="none" w:sz="0" w:space="0" w:color="auto"/>
                    <w:right w:val="none" w:sz="0" w:space="0" w:color="auto"/>
                  </w:divBdr>
                </w:div>
                <w:div w:id="207767597">
                  <w:marLeft w:val="0"/>
                  <w:marRight w:val="0"/>
                  <w:marTop w:val="0"/>
                  <w:marBottom w:val="0"/>
                  <w:divBdr>
                    <w:top w:val="none" w:sz="0" w:space="0" w:color="auto"/>
                    <w:left w:val="none" w:sz="0" w:space="0" w:color="auto"/>
                    <w:bottom w:val="none" w:sz="0" w:space="0" w:color="auto"/>
                    <w:right w:val="none" w:sz="0" w:space="0" w:color="auto"/>
                  </w:divBdr>
                </w:div>
                <w:div w:id="26949286">
                  <w:marLeft w:val="0"/>
                  <w:marRight w:val="0"/>
                  <w:marTop w:val="0"/>
                  <w:marBottom w:val="0"/>
                  <w:divBdr>
                    <w:top w:val="none" w:sz="0" w:space="0" w:color="auto"/>
                    <w:left w:val="none" w:sz="0" w:space="0" w:color="auto"/>
                    <w:bottom w:val="none" w:sz="0" w:space="0" w:color="auto"/>
                    <w:right w:val="none" w:sz="0" w:space="0" w:color="auto"/>
                  </w:divBdr>
                </w:div>
                <w:div w:id="146828773">
                  <w:marLeft w:val="0"/>
                  <w:marRight w:val="0"/>
                  <w:marTop w:val="0"/>
                  <w:marBottom w:val="0"/>
                  <w:divBdr>
                    <w:top w:val="none" w:sz="0" w:space="0" w:color="auto"/>
                    <w:left w:val="none" w:sz="0" w:space="0" w:color="auto"/>
                    <w:bottom w:val="none" w:sz="0" w:space="0" w:color="auto"/>
                    <w:right w:val="none" w:sz="0" w:space="0" w:color="auto"/>
                  </w:divBdr>
                </w:div>
                <w:div w:id="454643120">
                  <w:marLeft w:val="0"/>
                  <w:marRight w:val="0"/>
                  <w:marTop w:val="0"/>
                  <w:marBottom w:val="0"/>
                  <w:divBdr>
                    <w:top w:val="none" w:sz="0" w:space="0" w:color="auto"/>
                    <w:left w:val="none" w:sz="0" w:space="0" w:color="auto"/>
                    <w:bottom w:val="none" w:sz="0" w:space="0" w:color="auto"/>
                    <w:right w:val="none" w:sz="0" w:space="0" w:color="auto"/>
                  </w:divBdr>
                </w:div>
                <w:div w:id="136149998">
                  <w:marLeft w:val="0"/>
                  <w:marRight w:val="0"/>
                  <w:marTop w:val="0"/>
                  <w:marBottom w:val="0"/>
                  <w:divBdr>
                    <w:top w:val="none" w:sz="0" w:space="0" w:color="auto"/>
                    <w:left w:val="none" w:sz="0" w:space="0" w:color="auto"/>
                    <w:bottom w:val="none" w:sz="0" w:space="0" w:color="auto"/>
                    <w:right w:val="none" w:sz="0" w:space="0" w:color="auto"/>
                  </w:divBdr>
                </w:div>
              </w:divsChild>
            </w:div>
            <w:div w:id="905920477">
              <w:marLeft w:val="0"/>
              <w:marRight w:val="0"/>
              <w:marTop w:val="0"/>
              <w:marBottom w:val="0"/>
              <w:divBdr>
                <w:top w:val="none" w:sz="0" w:space="0" w:color="auto"/>
                <w:left w:val="none" w:sz="0" w:space="0" w:color="auto"/>
                <w:bottom w:val="none" w:sz="0" w:space="0" w:color="auto"/>
                <w:right w:val="none" w:sz="0" w:space="0" w:color="auto"/>
              </w:divBdr>
              <w:divsChild>
                <w:div w:id="46799999">
                  <w:marLeft w:val="0"/>
                  <w:marRight w:val="0"/>
                  <w:marTop w:val="0"/>
                  <w:marBottom w:val="0"/>
                  <w:divBdr>
                    <w:top w:val="none" w:sz="0" w:space="0" w:color="auto"/>
                    <w:left w:val="none" w:sz="0" w:space="0" w:color="auto"/>
                    <w:bottom w:val="none" w:sz="0" w:space="0" w:color="auto"/>
                    <w:right w:val="none" w:sz="0" w:space="0" w:color="auto"/>
                  </w:divBdr>
                </w:div>
                <w:div w:id="1299064744">
                  <w:marLeft w:val="0"/>
                  <w:marRight w:val="0"/>
                  <w:marTop w:val="0"/>
                  <w:marBottom w:val="0"/>
                  <w:divBdr>
                    <w:top w:val="none" w:sz="0" w:space="0" w:color="auto"/>
                    <w:left w:val="none" w:sz="0" w:space="0" w:color="auto"/>
                    <w:bottom w:val="none" w:sz="0" w:space="0" w:color="auto"/>
                    <w:right w:val="none" w:sz="0" w:space="0" w:color="auto"/>
                  </w:divBdr>
                </w:div>
                <w:div w:id="2067024772">
                  <w:marLeft w:val="0"/>
                  <w:marRight w:val="0"/>
                  <w:marTop w:val="0"/>
                  <w:marBottom w:val="0"/>
                  <w:divBdr>
                    <w:top w:val="none" w:sz="0" w:space="0" w:color="auto"/>
                    <w:left w:val="none" w:sz="0" w:space="0" w:color="auto"/>
                    <w:bottom w:val="none" w:sz="0" w:space="0" w:color="auto"/>
                    <w:right w:val="none" w:sz="0" w:space="0" w:color="auto"/>
                  </w:divBdr>
                </w:div>
                <w:div w:id="932936681">
                  <w:marLeft w:val="0"/>
                  <w:marRight w:val="0"/>
                  <w:marTop w:val="0"/>
                  <w:marBottom w:val="0"/>
                  <w:divBdr>
                    <w:top w:val="none" w:sz="0" w:space="0" w:color="auto"/>
                    <w:left w:val="none" w:sz="0" w:space="0" w:color="auto"/>
                    <w:bottom w:val="none" w:sz="0" w:space="0" w:color="auto"/>
                    <w:right w:val="none" w:sz="0" w:space="0" w:color="auto"/>
                  </w:divBdr>
                </w:div>
                <w:div w:id="1141073330">
                  <w:marLeft w:val="0"/>
                  <w:marRight w:val="0"/>
                  <w:marTop w:val="0"/>
                  <w:marBottom w:val="0"/>
                  <w:divBdr>
                    <w:top w:val="none" w:sz="0" w:space="0" w:color="auto"/>
                    <w:left w:val="none" w:sz="0" w:space="0" w:color="auto"/>
                    <w:bottom w:val="none" w:sz="0" w:space="0" w:color="auto"/>
                    <w:right w:val="none" w:sz="0" w:space="0" w:color="auto"/>
                  </w:divBdr>
                </w:div>
                <w:div w:id="287006127">
                  <w:marLeft w:val="0"/>
                  <w:marRight w:val="0"/>
                  <w:marTop w:val="0"/>
                  <w:marBottom w:val="0"/>
                  <w:divBdr>
                    <w:top w:val="none" w:sz="0" w:space="0" w:color="auto"/>
                    <w:left w:val="none" w:sz="0" w:space="0" w:color="auto"/>
                    <w:bottom w:val="none" w:sz="0" w:space="0" w:color="auto"/>
                    <w:right w:val="none" w:sz="0" w:space="0" w:color="auto"/>
                  </w:divBdr>
                </w:div>
                <w:div w:id="774441157">
                  <w:marLeft w:val="0"/>
                  <w:marRight w:val="0"/>
                  <w:marTop w:val="0"/>
                  <w:marBottom w:val="0"/>
                  <w:divBdr>
                    <w:top w:val="none" w:sz="0" w:space="0" w:color="auto"/>
                    <w:left w:val="none" w:sz="0" w:space="0" w:color="auto"/>
                    <w:bottom w:val="none" w:sz="0" w:space="0" w:color="auto"/>
                    <w:right w:val="none" w:sz="0" w:space="0" w:color="auto"/>
                  </w:divBdr>
                </w:div>
                <w:div w:id="2132898291">
                  <w:marLeft w:val="0"/>
                  <w:marRight w:val="0"/>
                  <w:marTop w:val="0"/>
                  <w:marBottom w:val="0"/>
                  <w:divBdr>
                    <w:top w:val="none" w:sz="0" w:space="0" w:color="auto"/>
                    <w:left w:val="none" w:sz="0" w:space="0" w:color="auto"/>
                    <w:bottom w:val="none" w:sz="0" w:space="0" w:color="auto"/>
                    <w:right w:val="none" w:sz="0" w:space="0" w:color="auto"/>
                  </w:divBdr>
                </w:div>
                <w:div w:id="285047186">
                  <w:marLeft w:val="0"/>
                  <w:marRight w:val="0"/>
                  <w:marTop w:val="0"/>
                  <w:marBottom w:val="0"/>
                  <w:divBdr>
                    <w:top w:val="none" w:sz="0" w:space="0" w:color="auto"/>
                    <w:left w:val="none" w:sz="0" w:space="0" w:color="auto"/>
                    <w:bottom w:val="none" w:sz="0" w:space="0" w:color="auto"/>
                    <w:right w:val="none" w:sz="0" w:space="0" w:color="auto"/>
                  </w:divBdr>
                </w:div>
                <w:div w:id="60298784">
                  <w:marLeft w:val="0"/>
                  <w:marRight w:val="0"/>
                  <w:marTop w:val="0"/>
                  <w:marBottom w:val="0"/>
                  <w:divBdr>
                    <w:top w:val="none" w:sz="0" w:space="0" w:color="auto"/>
                    <w:left w:val="none" w:sz="0" w:space="0" w:color="auto"/>
                    <w:bottom w:val="none" w:sz="0" w:space="0" w:color="auto"/>
                    <w:right w:val="none" w:sz="0" w:space="0" w:color="auto"/>
                  </w:divBdr>
                </w:div>
                <w:div w:id="1624922705">
                  <w:marLeft w:val="0"/>
                  <w:marRight w:val="0"/>
                  <w:marTop w:val="0"/>
                  <w:marBottom w:val="0"/>
                  <w:divBdr>
                    <w:top w:val="none" w:sz="0" w:space="0" w:color="auto"/>
                    <w:left w:val="none" w:sz="0" w:space="0" w:color="auto"/>
                    <w:bottom w:val="none" w:sz="0" w:space="0" w:color="auto"/>
                    <w:right w:val="none" w:sz="0" w:space="0" w:color="auto"/>
                  </w:divBdr>
                </w:div>
                <w:div w:id="1980064487">
                  <w:marLeft w:val="0"/>
                  <w:marRight w:val="0"/>
                  <w:marTop w:val="0"/>
                  <w:marBottom w:val="0"/>
                  <w:divBdr>
                    <w:top w:val="none" w:sz="0" w:space="0" w:color="auto"/>
                    <w:left w:val="none" w:sz="0" w:space="0" w:color="auto"/>
                    <w:bottom w:val="none" w:sz="0" w:space="0" w:color="auto"/>
                    <w:right w:val="none" w:sz="0" w:space="0" w:color="auto"/>
                  </w:divBdr>
                </w:div>
                <w:div w:id="1655334719">
                  <w:marLeft w:val="0"/>
                  <w:marRight w:val="0"/>
                  <w:marTop w:val="0"/>
                  <w:marBottom w:val="0"/>
                  <w:divBdr>
                    <w:top w:val="none" w:sz="0" w:space="0" w:color="auto"/>
                    <w:left w:val="none" w:sz="0" w:space="0" w:color="auto"/>
                    <w:bottom w:val="none" w:sz="0" w:space="0" w:color="auto"/>
                    <w:right w:val="none" w:sz="0" w:space="0" w:color="auto"/>
                  </w:divBdr>
                </w:div>
                <w:div w:id="185486378">
                  <w:marLeft w:val="0"/>
                  <w:marRight w:val="0"/>
                  <w:marTop w:val="0"/>
                  <w:marBottom w:val="0"/>
                  <w:divBdr>
                    <w:top w:val="none" w:sz="0" w:space="0" w:color="auto"/>
                    <w:left w:val="none" w:sz="0" w:space="0" w:color="auto"/>
                    <w:bottom w:val="none" w:sz="0" w:space="0" w:color="auto"/>
                    <w:right w:val="none" w:sz="0" w:space="0" w:color="auto"/>
                  </w:divBdr>
                </w:div>
                <w:div w:id="2096703603">
                  <w:marLeft w:val="0"/>
                  <w:marRight w:val="0"/>
                  <w:marTop w:val="0"/>
                  <w:marBottom w:val="0"/>
                  <w:divBdr>
                    <w:top w:val="none" w:sz="0" w:space="0" w:color="auto"/>
                    <w:left w:val="none" w:sz="0" w:space="0" w:color="auto"/>
                    <w:bottom w:val="none" w:sz="0" w:space="0" w:color="auto"/>
                    <w:right w:val="none" w:sz="0" w:space="0" w:color="auto"/>
                  </w:divBdr>
                </w:div>
                <w:div w:id="16685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990">
          <w:marLeft w:val="0"/>
          <w:marRight w:val="0"/>
          <w:marTop w:val="0"/>
          <w:marBottom w:val="0"/>
          <w:divBdr>
            <w:top w:val="none" w:sz="0" w:space="0" w:color="auto"/>
            <w:left w:val="none" w:sz="0" w:space="0" w:color="auto"/>
            <w:bottom w:val="none" w:sz="0" w:space="0" w:color="auto"/>
            <w:right w:val="none" w:sz="0" w:space="0" w:color="auto"/>
          </w:divBdr>
          <w:divsChild>
            <w:div w:id="1297373868">
              <w:marLeft w:val="0"/>
              <w:marRight w:val="0"/>
              <w:marTop w:val="0"/>
              <w:marBottom w:val="0"/>
              <w:divBdr>
                <w:top w:val="none" w:sz="0" w:space="0" w:color="auto"/>
                <w:left w:val="none" w:sz="0" w:space="0" w:color="auto"/>
                <w:bottom w:val="none" w:sz="0" w:space="0" w:color="auto"/>
                <w:right w:val="none" w:sz="0" w:space="0" w:color="auto"/>
              </w:divBdr>
              <w:divsChild>
                <w:div w:id="1927688613">
                  <w:marLeft w:val="0"/>
                  <w:marRight w:val="0"/>
                  <w:marTop w:val="0"/>
                  <w:marBottom w:val="0"/>
                  <w:divBdr>
                    <w:top w:val="none" w:sz="0" w:space="0" w:color="auto"/>
                    <w:left w:val="none" w:sz="0" w:space="0" w:color="auto"/>
                    <w:bottom w:val="none" w:sz="0" w:space="0" w:color="auto"/>
                    <w:right w:val="none" w:sz="0" w:space="0" w:color="auto"/>
                  </w:divBdr>
                </w:div>
                <w:div w:id="241985321">
                  <w:marLeft w:val="0"/>
                  <w:marRight w:val="0"/>
                  <w:marTop w:val="0"/>
                  <w:marBottom w:val="0"/>
                  <w:divBdr>
                    <w:top w:val="none" w:sz="0" w:space="0" w:color="auto"/>
                    <w:left w:val="none" w:sz="0" w:space="0" w:color="auto"/>
                    <w:bottom w:val="none" w:sz="0" w:space="0" w:color="auto"/>
                    <w:right w:val="none" w:sz="0" w:space="0" w:color="auto"/>
                  </w:divBdr>
                </w:div>
                <w:div w:id="907151311">
                  <w:marLeft w:val="0"/>
                  <w:marRight w:val="0"/>
                  <w:marTop w:val="0"/>
                  <w:marBottom w:val="0"/>
                  <w:divBdr>
                    <w:top w:val="none" w:sz="0" w:space="0" w:color="auto"/>
                    <w:left w:val="none" w:sz="0" w:space="0" w:color="auto"/>
                    <w:bottom w:val="none" w:sz="0" w:space="0" w:color="auto"/>
                    <w:right w:val="none" w:sz="0" w:space="0" w:color="auto"/>
                  </w:divBdr>
                </w:div>
                <w:div w:id="216357871">
                  <w:marLeft w:val="0"/>
                  <w:marRight w:val="0"/>
                  <w:marTop w:val="0"/>
                  <w:marBottom w:val="0"/>
                  <w:divBdr>
                    <w:top w:val="none" w:sz="0" w:space="0" w:color="auto"/>
                    <w:left w:val="none" w:sz="0" w:space="0" w:color="auto"/>
                    <w:bottom w:val="none" w:sz="0" w:space="0" w:color="auto"/>
                    <w:right w:val="none" w:sz="0" w:space="0" w:color="auto"/>
                  </w:divBdr>
                </w:div>
                <w:div w:id="355812049">
                  <w:marLeft w:val="0"/>
                  <w:marRight w:val="0"/>
                  <w:marTop w:val="0"/>
                  <w:marBottom w:val="0"/>
                  <w:divBdr>
                    <w:top w:val="none" w:sz="0" w:space="0" w:color="auto"/>
                    <w:left w:val="none" w:sz="0" w:space="0" w:color="auto"/>
                    <w:bottom w:val="none" w:sz="0" w:space="0" w:color="auto"/>
                    <w:right w:val="none" w:sz="0" w:space="0" w:color="auto"/>
                  </w:divBdr>
                </w:div>
                <w:div w:id="1541363085">
                  <w:marLeft w:val="0"/>
                  <w:marRight w:val="0"/>
                  <w:marTop w:val="0"/>
                  <w:marBottom w:val="0"/>
                  <w:divBdr>
                    <w:top w:val="none" w:sz="0" w:space="0" w:color="auto"/>
                    <w:left w:val="none" w:sz="0" w:space="0" w:color="auto"/>
                    <w:bottom w:val="none" w:sz="0" w:space="0" w:color="auto"/>
                    <w:right w:val="none" w:sz="0" w:space="0" w:color="auto"/>
                  </w:divBdr>
                </w:div>
                <w:div w:id="791093785">
                  <w:marLeft w:val="0"/>
                  <w:marRight w:val="0"/>
                  <w:marTop w:val="0"/>
                  <w:marBottom w:val="0"/>
                  <w:divBdr>
                    <w:top w:val="none" w:sz="0" w:space="0" w:color="auto"/>
                    <w:left w:val="none" w:sz="0" w:space="0" w:color="auto"/>
                    <w:bottom w:val="none" w:sz="0" w:space="0" w:color="auto"/>
                    <w:right w:val="none" w:sz="0" w:space="0" w:color="auto"/>
                  </w:divBdr>
                </w:div>
                <w:div w:id="860440129">
                  <w:marLeft w:val="0"/>
                  <w:marRight w:val="0"/>
                  <w:marTop w:val="0"/>
                  <w:marBottom w:val="0"/>
                  <w:divBdr>
                    <w:top w:val="none" w:sz="0" w:space="0" w:color="auto"/>
                    <w:left w:val="none" w:sz="0" w:space="0" w:color="auto"/>
                    <w:bottom w:val="none" w:sz="0" w:space="0" w:color="auto"/>
                    <w:right w:val="none" w:sz="0" w:space="0" w:color="auto"/>
                  </w:divBdr>
                </w:div>
                <w:div w:id="1236084754">
                  <w:marLeft w:val="0"/>
                  <w:marRight w:val="0"/>
                  <w:marTop w:val="0"/>
                  <w:marBottom w:val="0"/>
                  <w:divBdr>
                    <w:top w:val="none" w:sz="0" w:space="0" w:color="auto"/>
                    <w:left w:val="none" w:sz="0" w:space="0" w:color="auto"/>
                    <w:bottom w:val="none" w:sz="0" w:space="0" w:color="auto"/>
                    <w:right w:val="none" w:sz="0" w:space="0" w:color="auto"/>
                  </w:divBdr>
                </w:div>
                <w:div w:id="1209413267">
                  <w:marLeft w:val="0"/>
                  <w:marRight w:val="0"/>
                  <w:marTop w:val="0"/>
                  <w:marBottom w:val="0"/>
                  <w:divBdr>
                    <w:top w:val="none" w:sz="0" w:space="0" w:color="auto"/>
                    <w:left w:val="none" w:sz="0" w:space="0" w:color="auto"/>
                    <w:bottom w:val="none" w:sz="0" w:space="0" w:color="auto"/>
                    <w:right w:val="none" w:sz="0" w:space="0" w:color="auto"/>
                  </w:divBdr>
                </w:div>
              </w:divsChild>
            </w:div>
            <w:div w:id="328944274">
              <w:marLeft w:val="0"/>
              <w:marRight w:val="0"/>
              <w:marTop w:val="0"/>
              <w:marBottom w:val="0"/>
              <w:divBdr>
                <w:top w:val="none" w:sz="0" w:space="0" w:color="auto"/>
                <w:left w:val="none" w:sz="0" w:space="0" w:color="auto"/>
                <w:bottom w:val="none" w:sz="0" w:space="0" w:color="auto"/>
                <w:right w:val="none" w:sz="0" w:space="0" w:color="auto"/>
              </w:divBdr>
              <w:divsChild>
                <w:div w:id="703023138">
                  <w:marLeft w:val="0"/>
                  <w:marRight w:val="0"/>
                  <w:marTop w:val="0"/>
                  <w:marBottom w:val="0"/>
                  <w:divBdr>
                    <w:top w:val="none" w:sz="0" w:space="0" w:color="auto"/>
                    <w:left w:val="none" w:sz="0" w:space="0" w:color="auto"/>
                    <w:bottom w:val="none" w:sz="0" w:space="0" w:color="auto"/>
                    <w:right w:val="none" w:sz="0" w:space="0" w:color="auto"/>
                  </w:divBdr>
                </w:div>
                <w:div w:id="1479806321">
                  <w:marLeft w:val="0"/>
                  <w:marRight w:val="0"/>
                  <w:marTop w:val="0"/>
                  <w:marBottom w:val="0"/>
                  <w:divBdr>
                    <w:top w:val="none" w:sz="0" w:space="0" w:color="auto"/>
                    <w:left w:val="none" w:sz="0" w:space="0" w:color="auto"/>
                    <w:bottom w:val="none" w:sz="0" w:space="0" w:color="auto"/>
                    <w:right w:val="none" w:sz="0" w:space="0" w:color="auto"/>
                  </w:divBdr>
                </w:div>
                <w:div w:id="1168208820">
                  <w:marLeft w:val="0"/>
                  <w:marRight w:val="0"/>
                  <w:marTop w:val="0"/>
                  <w:marBottom w:val="0"/>
                  <w:divBdr>
                    <w:top w:val="none" w:sz="0" w:space="0" w:color="auto"/>
                    <w:left w:val="none" w:sz="0" w:space="0" w:color="auto"/>
                    <w:bottom w:val="none" w:sz="0" w:space="0" w:color="auto"/>
                    <w:right w:val="none" w:sz="0" w:space="0" w:color="auto"/>
                  </w:divBdr>
                </w:div>
                <w:div w:id="2101562673">
                  <w:marLeft w:val="0"/>
                  <w:marRight w:val="0"/>
                  <w:marTop w:val="0"/>
                  <w:marBottom w:val="0"/>
                  <w:divBdr>
                    <w:top w:val="none" w:sz="0" w:space="0" w:color="auto"/>
                    <w:left w:val="none" w:sz="0" w:space="0" w:color="auto"/>
                    <w:bottom w:val="none" w:sz="0" w:space="0" w:color="auto"/>
                    <w:right w:val="none" w:sz="0" w:space="0" w:color="auto"/>
                  </w:divBdr>
                </w:div>
                <w:div w:id="1565025668">
                  <w:marLeft w:val="0"/>
                  <w:marRight w:val="0"/>
                  <w:marTop w:val="0"/>
                  <w:marBottom w:val="0"/>
                  <w:divBdr>
                    <w:top w:val="none" w:sz="0" w:space="0" w:color="auto"/>
                    <w:left w:val="none" w:sz="0" w:space="0" w:color="auto"/>
                    <w:bottom w:val="none" w:sz="0" w:space="0" w:color="auto"/>
                    <w:right w:val="none" w:sz="0" w:space="0" w:color="auto"/>
                  </w:divBdr>
                </w:div>
                <w:div w:id="713382161">
                  <w:marLeft w:val="0"/>
                  <w:marRight w:val="0"/>
                  <w:marTop w:val="0"/>
                  <w:marBottom w:val="0"/>
                  <w:divBdr>
                    <w:top w:val="none" w:sz="0" w:space="0" w:color="auto"/>
                    <w:left w:val="none" w:sz="0" w:space="0" w:color="auto"/>
                    <w:bottom w:val="none" w:sz="0" w:space="0" w:color="auto"/>
                    <w:right w:val="none" w:sz="0" w:space="0" w:color="auto"/>
                  </w:divBdr>
                </w:div>
              </w:divsChild>
            </w:div>
            <w:div w:id="595604">
              <w:marLeft w:val="0"/>
              <w:marRight w:val="0"/>
              <w:marTop w:val="0"/>
              <w:marBottom w:val="0"/>
              <w:divBdr>
                <w:top w:val="none" w:sz="0" w:space="0" w:color="auto"/>
                <w:left w:val="none" w:sz="0" w:space="0" w:color="auto"/>
                <w:bottom w:val="none" w:sz="0" w:space="0" w:color="auto"/>
                <w:right w:val="none" w:sz="0" w:space="0" w:color="auto"/>
              </w:divBdr>
              <w:divsChild>
                <w:div w:id="1508713538">
                  <w:marLeft w:val="0"/>
                  <w:marRight w:val="0"/>
                  <w:marTop w:val="0"/>
                  <w:marBottom w:val="0"/>
                  <w:divBdr>
                    <w:top w:val="none" w:sz="0" w:space="0" w:color="auto"/>
                    <w:left w:val="none" w:sz="0" w:space="0" w:color="auto"/>
                    <w:bottom w:val="none" w:sz="0" w:space="0" w:color="auto"/>
                    <w:right w:val="none" w:sz="0" w:space="0" w:color="auto"/>
                  </w:divBdr>
                </w:div>
                <w:div w:id="389616043">
                  <w:marLeft w:val="0"/>
                  <w:marRight w:val="0"/>
                  <w:marTop w:val="0"/>
                  <w:marBottom w:val="0"/>
                  <w:divBdr>
                    <w:top w:val="none" w:sz="0" w:space="0" w:color="auto"/>
                    <w:left w:val="none" w:sz="0" w:space="0" w:color="auto"/>
                    <w:bottom w:val="none" w:sz="0" w:space="0" w:color="auto"/>
                    <w:right w:val="none" w:sz="0" w:space="0" w:color="auto"/>
                  </w:divBdr>
                </w:div>
                <w:div w:id="1511530687">
                  <w:marLeft w:val="0"/>
                  <w:marRight w:val="0"/>
                  <w:marTop w:val="0"/>
                  <w:marBottom w:val="0"/>
                  <w:divBdr>
                    <w:top w:val="none" w:sz="0" w:space="0" w:color="auto"/>
                    <w:left w:val="none" w:sz="0" w:space="0" w:color="auto"/>
                    <w:bottom w:val="none" w:sz="0" w:space="0" w:color="auto"/>
                    <w:right w:val="none" w:sz="0" w:space="0" w:color="auto"/>
                  </w:divBdr>
                </w:div>
                <w:div w:id="1322002176">
                  <w:marLeft w:val="0"/>
                  <w:marRight w:val="0"/>
                  <w:marTop w:val="0"/>
                  <w:marBottom w:val="0"/>
                  <w:divBdr>
                    <w:top w:val="none" w:sz="0" w:space="0" w:color="auto"/>
                    <w:left w:val="none" w:sz="0" w:space="0" w:color="auto"/>
                    <w:bottom w:val="none" w:sz="0" w:space="0" w:color="auto"/>
                    <w:right w:val="none" w:sz="0" w:space="0" w:color="auto"/>
                  </w:divBdr>
                </w:div>
                <w:div w:id="831875163">
                  <w:marLeft w:val="0"/>
                  <w:marRight w:val="0"/>
                  <w:marTop w:val="0"/>
                  <w:marBottom w:val="0"/>
                  <w:divBdr>
                    <w:top w:val="none" w:sz="0" w:space="0" w:color="auto"/>
                    <w:left w:val="none" w:sz="0" w:space="0" w:color="auto"/>
                    <w:bottom w:val="none" w:sz="0" w:space="0" w:color="auto"/>
                    <w:right w:val="none" w:sz="0" w:space="0" w:color="auto"/>
                  </w:divBdr>
                </w:div>
                <w:div w:id="482699003">
                  <w:marLeft w:val="0"/>
                  <w:marRight w:val="0"/>
                  <w:marTop w:val="0"/>
                  <w:marBottom w:val="0"/>
                  <w:divBdr>
                    <w:top w:val="none" w:sz="0" w:space="0" w:color="auto"/>
                    <w:left w:val="none" w:sz="0" w:space="0" w:color="auto"/>
                    <w:bottom w:val="none" w:sz="0" w:space="0" w:color="auto"/>
                    <w:right w:val="none" w:sz="0" w:space="0" w:color="auto"/>
                  </w:divBdr>
                </w:div>
                <w:div w:id="1453671223">
                  <w:marLeft w:val="0"/>
                  <w:marRight w:val="0"/>
                  <w:marTop w:val="0"/>
                  <w:marBottom w:val="0"/>
                  <w:divBdr>
                    <w:top w:val="none" w:sz="0" w:space="0" w:color="auto"/>
                    <w:left w:val="none" w:sz="0" w:space="0" w:color="auto"/>
                    <w:bottom w:val="none" w:sz="0" w:space="0" w:color="auto"/>
                    <w:right w:val="none" w:sz="0" w:space="0" w:color="auto"/>
                  </w:divBdr>
                </w:div>
                <w:div w:id="668749563">
                  <w:marLeft w:val="0"/>
                  <w:marRight w:val="0"/>
                  <w:marTop w:val="0"/>
                  <w:marBottom w:val="0"/>
                  <w:divBdr>
                    <w:top w:val="none" w:sz="0" w:space="0" w:color="auto"/>
                    <w:left w:val="none" w:sz="0" w:space="0" w:color="auto"/>
                    <w:bottom w:val="none" w:sz="0" w:space="0" w:color="auto"/>
                    <w:right w:val="none" w:sz="0" w:space="0" w:color="auto"/>
                  </w:divBdr>
                </w:div>
              </w:divsChild>
            </w:div>
            <w:div w:id="1300576279">
              <w:marLeft w:val="0"/>
              <w:marRight w:val="0"/>
              <w:marTop w:val="0"/>
              <w:marBottom w:val="0"/>
              <w:divBdr>
                <w:top w:val="none" w:sz="0" w:space="0" w:color="auto"/>
                <w:left w:val="none" w:sz="0" w:space="0" w:color="auto"/>
                <w:bottom w:val="none" w:sz="0" w:space="0" w:color="auto"/>
                <w:right w:val="none" w:sz="0" w:space="0" w:color="auto"/>
              </w:divBdr>
              <w:divsChild>
                <w:div w:id="1068696592">
                  <w:marLeft w:val="0"/>
                  <w:marRight w:val="0"/>
                  <w:marTop w:val="0"/>
                  <w:marBottom w:val="0"/>
                  <w:divBdr>
                    <w:top w:val="none" w:sz="0" w:space="0" w:color="auto"/>
                    <w:left w:val="none" w:sz="0" w:space="0" w:color="auto"/>
                    <w:bottom w:val="none" w:sz="0" w:space="0" w:color="auto"/>
                    <w:right w:val="none" w:sz="0" w:space="0" w:color="auto"/>
                  </w:divBdr>
                </w:div>
                <w:div w:id="1726223092">
                  <w:marLeft w:val="0"/>
                  <w:marRight w:val="0"/>
                  <w:marTop w:val="0"/>
                  <w:marBottom w:val="0"/>
                  <w:divBdr>
                    <w:top w:val="none" w:sz="0" w:space="0" w:color="auto"/>
                    <w:left w:val="none" w:sz="0" w:space="0" w:color="auto"/>
                    <w:bottom w:val="none" w:sz="0" w:space="0" w:color="auto"/>
                    <w:right w:val="none" w:sz="0" w:space="0" w:color="auto"/>
                  </w:divBdr>
                </w:div>
                <w:div w:id="440882503">
                  <w:marLeft w:val="0"/>
                  <w:marRight w:val="0"/>
                  <w:marTop w:val="0"/>
                  <w:marBottom w:val="0"/>
                  <w:divBdr>
                    <w:top w:val="none" w:sz="0" w:space="0" w:color="auto"/>
                    <w:left w:val="none" w:sz="0" w:space="0" w:color="auto"/>
                    <w:bottom w:val="none" w:sz="0" w:space="0" w:color="auto"/>
                    <w:right w:val="none" w:sz="0" w:space="0" w:color="auto"/>
                  </w:divBdr>
                </w:div>
                <w:div w:id="781193028">
                  <w:marLeft w:val="0"/>
                  <w:marRight w:val="0"/>
                  <w:marTop w:val="0"/>
                  <w:marBottom w:val="0"/>
                  <w:divBdr>
                    <w:top w:val="none" w:sz="0" w:space="0" w:color="auto"/>
                    <w:left w:val="none" w:sz="0" w:space="0" w:color="auto"/>
                    <w:bottom w:val="none" w:sz="0" w:space="0" w:color="auto"/>
                    <w:right w:val="none" w:sz="0" w:space="0" w:color="auto"/>
                  </w:divBdr>
                </w:div>
                <w:div w:id="603876969">
                  <w:marLeft w:val="0"/>
                  <w:marRight w:val="0"/>
                  <w:marTop w:val="0"/>
                  <w:marBottom w:val="0"/>
                  <w:divBdr>
                    <w:top w:val="none" w:sz="0" w:space="0" w:color="auto"/>
                    <w:left w:val="none" w:sz="0" w:space="0" w:color="auto"/>
                    <w:bottom w:val="none" w:sz="0" w:space="0" w:color="auto"/>
                    <w:right w:val="none" w:sz="0" w:space="0" w:color="auto"/>
                  </w:divBdr>
                </w:div>
                <w:div w:id="1770002720">
                  <w:marLeft w:val="0"/>
                  <w:marRight w:val="0"/>
                  <w:marTop w:val="0"/>
                  <w:marBottom w:val="0"/>
                  <w:divBdr>
                    <w:top w:val="none" w:sz="0" w:space="0" w:color="auto"/>
                    <w:left w:val="none" w:sz="0" w:space="0" w:color="auto"/>
                    <w:bottom w:val="none" w:sz="0" w:space="0" w:color="auto"/>
                    <w:right w:val="none" w:sz="0" w:space="0" w:color="auto"/>
                  </w:divBdr>
                </w:div>
                <w:div w:id="1921088648">
                  <w:marLeft w:val="0"/>
                  <w:marRight w:val="0"/>
                  <w:marTop w:val="0"/>
                  <w:marBottom w:val="0"/>
                  <w:divBdr>
                    <w:top w:val="none" w:sz="0" w:space="0" w:color="auto"/>
                    <w:left w:val="none" w:sz="0" w:space="0" w:color="auto"/>
                    <w:bottom w:val="none" w:sz="0" w:space="0" w:color="auto"/>
                    <w:right w:val="none" w:sz="0" w:space="0" w:color="auto"/>
                  </w:divBdr>
                </w:div>
                <w:div w:id="667903338">
                  <w:marLeft w:val="0"/>
                  <w:marRight w:val="0"/>
                  <w:marTop w:val="0"/>
                  <w:marBottom w:val="0"/>
                  <w:divBdr>
                    <w:top w:val="none" w:sz="0" w:space="0" w:color="auto"/>
                    <w:left w:val="none" w:sz="0" w:space="0" w:color="auto"/>
                    <w:bottom w:val="none" w:sz="0" w:space="0" w:color="auto"/>
                    <w:right w:val="none" w:sz="0" w:space="0" w:color="auto"/>
                  </w:divBdr>
                </w:div>
                <w:div w:id="1004816855">
                  <w:marLeft w:val="0"/>
                  <w:marRight w:val="0"/>
                  <w:marTop w:val="0"/>
                  <w:marBottom w:val="0"/>
                  <w:divBdr>
                    <w:top w:val="none" w:sz="0" w:space="0" w:color="auto"/>
                    <w:left w:val="none" w:sz="0" w:space="0" w:color="auto"/>
                    <w:bottom w:val="none" w:sz="0" w:space="0" w:color="auto"/>
                    <w:right w:val="none" w:sz="0" w:space="0" w:color="auto"/>
                  </w:divBdr>
                </w:div>
              </w:divsChild>
            </w:div>
            <w:div w:id="227496958">
              <w:marLeft w:val="0"/>
              <w:marRight w:val="0"/>
              <w:marTop w:val="0"/>
              <w:marBottom w:val="0"/>
              <w:divBdr>
                <w:top w:val="none" w:sz="0" w:space="0" w:color="auto"/>
                <w:left w:val="none" w:sz="0" w:space="0" w:color="auto"/>
                <w:bottom w:val="none" w:sz="0" w:space="0" w:color="auto"/>
                <w:right w:val="none" w:sz="0" w:space="0" w:color="auto"/>
              </w:divBdr>
              <w:divsChild>
                <w:div w:id="1512140605">
                  <w:marLeft w:val="0"/>
                  <w:marRight w:val="0"/>
                  <w:marTop w:val="0"/>
                  <w:marBottom w:val="0"/>
                  <w:divBdr>
                    <w:top w:val="none" w:sz="0" w:space="0" w:color="auto"/>
                    <w:left w:val="none" w:sz="0" w:space="0" w:color="auto"/>
                    <w:bottom w:val="none" w:sz="0" w:space="0" w:color="auto"/>
                    <w:right w:val="none" w:sz="0" w:space="0" w:color="auto"/>
                  </w:divBdr>
                </w:div>
                <w:div w:id="799612291">
                  <w:marLeft w:val="0"/>
                  <w:marRight w:val="0"/>
                  <w:marTop w:val="0"/>
                  <w:marBottom w:val="0"/>
                  <w:divBdr>
                    <w:top w:val="none" w:sz="0" w:space="0" w:color="auto"/>
                    <w:left w:val="none" w:sz="0" w:space="0" w:color="auto"/>
                    <w:bottom w:val="none" w:sz="0" w:space="0" w:color="auto"/>
                    <w:right w:val="none" w:sz="0" w:space="0" w:color="auto"/>
                  </w:divBdr>
                </w:div>
                <w:div w:id="1295136882">
                  <w:marLeft w:val="0"/>
                  <w:marRight w:val="0"/>
                  <w:marTop w:val="0"/>
                  <w:marBottom w:val="0"/>
                  <w:divBdr>
                    <w:top w:val="none" w:sz="0" w:space="0" w:color="auto"/>
                    <w:left w:val="none" w:sz="0" w:space="0" w:color="auto"/>
                    <w:bottom w:val="none" w:sz="0" w:space="0" w:color="auto"/>
                    <w:right w:val="none" w:sz="0" w:space="0" w:color="auto"/>
                  </w:divBdr>
                </w:div>
                <w:div w:id="1930961265">
                  <w:marLeft w:val="0"/>
                  <w:marRight w:val="0"/>
                  <w:marTop w:val="0"/>
                  <w:marBottom w:val="0"/>
                  <w:divBdr>
                    <w:top w:val="none" w:sz="0" w:space="0" w:color="auto"/>
                    <w:left w:val="none" w:sz="0" w:space="0" w:color="auto"/>
                    <w:bottom w:val="none" w:sz="0" w:space="0" w:color="auto"/>
                    <w:right w:val="none" w:sz="0" w:space="0" w:color="auto"/>
                  </w:divBdr>
                </w:div>
              </w:divsChild>
            </w:div>
            <w:div w:id="83035126">
              <w:marLeft w:val="0"/>
              <w:marRight w:val="0"/>
              <w:marTop w:val="0"/>
              <w:marBottom w:val="0"/>
              <w:divBdr>
                <w:top w:val="none" w:sz="0" w:space="0" w:color="auto"/>
                <w:left w:val="none" w:sz="0" w:space="0" w:color="auto"/>
                <w:bottom w:val="none" w:sz="0" w:space="0" w:color="auto"/>
                <w:right w:val="none" w:sz="0" w:space="0" w:color="auto"/>
              </w:divBdr>
              <w:divsChild>
                <w:div w:id="1209412698">
                  <w:marLeft w:val="0"/>
                  <w:marRight w:val="0"/>
                  <w:marTop w:val="0"/>
                  <w:marBottom w:val="0"/>
                  <w:divBdr>
                    <w:top w:val="none" w:sz="0" w:space="0" w:color="auto"/>
                    <w:left w:val="none" w:sz="0" w:space="0" w:color="auto"/>
                    <w:bottom w:val="none" w:sz="0" w:space="0" w:color="auto"/>
                    <w:right w:val="none" w:sz="0" w:space="0" w:color="auto"/>
                  </w:divBdr>
                </w:div>
                <w:div w:id="252714076">
                  <w:marLeft w:val="0"/>
                  <w:marRight w:val="0"/>
                  <w:marTop w:val="0"/>
                  <w:marBottom w:val="0"/>
                  <w:divBdr>
                    <w:top w:val="none" w:sz="0" w:space="0" w:color="auto"/>
                    <w:left w:val="none" w:sz="0" w:space="0" w:color="auto"/>
                    <w:bottom w:val="none" w:sz="0" w:space="0" w:color="auto"/>
                    <w:right w:val="none" w:sz="0" w:space="0" w:color="auto"/>
                  </w:divBdr>
                </w:div>
                <w:div w:id="121464667">
                  <w:marLeft w:val="0"/>
                  <w:marRight w:val="0"/>
                  <w:marTop w:val="0"/>
                  <w:marBottom w:val="0"/>
                  <w:divBdr>
                    <w:top w:val="none" w:sz="0" w:space="0" w:color="auto"/>
                    <w:left w:val="none" w:sz="0" w:space="0" w:color="auto"/>
                    <w:bottom w:val="none" w:sz="0" w:space="0" w:color="auto"/>
                    <w:right w:val="none" w:sz="0" w:space="0" w:color="auto"/>
                  </w:divBdr>
                </w:div>
                <w:div w:id="1207378265">
                  <w:marLeft w:val="0"/>
                  <w:marRight w:val="0"/>
                  <w:marTop w:val="0"/>
                  <w:marBottom w:val="0"/>
                  <w:divBdr>
                    <w:top w:val="none" w:sz="0" w:space="0" w:color="auto"/>
                    <w:left w:val="none" w:sz="0" w:space="0" w:color="auto"/>
                    <w:bottom w:val="none" w:sz="0" w:space="0" w:color="auto"/>
                    <w:right w:val="none" w:sz="0" w:space="0" w:color="auto"/>
                  </w:divBdr>
                </w:div>
                <w:div w:id="1514607052">
                  <w:marLeft w:val="0"/>
                  <w:marRight w:val="0"/>
                  <w:marTop w:val="0"/>
                  <w:marBottom w:val="0"/>
                  <w:divBdr>
                    <w:top w:val="none" w:sz="0" w:space="0" w:color="auto"/>
                    <w:left w:val="none" w:sz="0" w:space="0" w:color="auto"/>
                    <w:bottom w:val="none" w:sz="0" w:space="0" w:color="auto"/>
                    <w:right w:val="none" w:sz="0" w:space="0" w:color="auto"/>
                  </w:divBdr>
                </w:div>
                <w:div w:id="12411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9646">
          <w:marLeft w:val="0"/>
          <w:marRight w:val="0"/>
          <w:marTop w:val="0"/>
          <w:marBottom w:val="0"/>
          <w:divBdr>
            <w:top w:val="none" w:sz="0" w:space="0" w:color="auto"/>
            <w:left w:val="none" w:sz="0" w:space="0" w:color="auto"/>
            <w:bottom w:val="none" w:sz="0" w:space="0" w:color="auto"/>
            <w:right w:val="none" w:sz="0" w:space="0" w:color="auto"/>
          </w:divBdr>
        </w:div>
        <w:div w:id="1540242332">
          <w:marLeft w:val="0"/>
          <w:marRight w:val="0"/>
          <w:marTop w:val="0"/>
          <w:marBottom w:val="0"/>
          <w:divBdr>
            <w:top w:val="none" w:sz="0" w:space="0" w:color="auto"/>
            <w:left w:val="none" w:sz="0" w:space="0" w:color="auto"/>
            <w:bottom w:val="none" w:sz="0" w:space="0" w:color="auto"/>
            <w:right w:val="none" w:sz="0" w:space="0" w:color="auto"/>
          </w:divBdr>
          <w:divsChild>
            <w:div w:id="999456764">
              <w:marLeft w:val="0"/>
              <w:marRight w:val="0"/>
              <w:marTop w:val="0"/>
              <w:marBottom w:val="0"/>
              <w:divBdr>
                <w:top w:val="none" w:sz="0" w:space="0" w:color="auto"/>
                <w:left w:val="none" w:sz="0" w:space="0" w:color="auto"/>
                <w:bottom w:val="none" w:sz="0" w:space="0" w:color="auto"/>
                <w:right w:val="none" w:sz="0" w:space="0" w:color="auto"/>
              </w:divBdr>
              <w:divsChild>
                <w:div w:id="487986391">
                  <w:marLeft w:val="0"/>
                  <w:marRight w:val="0"/>
                  <w:marTop w:val="0"/>
                  <w:marBottom w:val="0"/>
                  <w:divBdr>
                    <w:top w:val="none" w:sz="0" w:space="0" w:color="auto"/>
                    <w:left w:val="none" w:sz="0" w:space="0" w:color="auto"/>
                    <w:bottom w:val="none" w:sz="0" w:space="0" w:color="auto"/>
                    <w:right w:val="none" w:sz="0" w:space="0" w:color="auto"/>
                  </w:divBdr>
                </w:div>
                <w:div w:id="333150814">
                  <w:marLeft w:val="0"/>
                  <w:marRight w:val="0"/>
                  <w:marTop w:val="0"/>
                  <w:marBottom w:val="0"/>
                  <w:divBdr>
                    <w:top w:val="none" w:sz="0" w:space="0" w:color="auto"/>
                    <w:left w:val="none" w:sz="0" w:space="0" w:color="auto"/>
                    <w:bottom w:val="none" w:sz="0" w:space="0" w:color="auto"/>
                    <w:right w:val="none" w:sz="0" w:space="0" w:color="auto"/>
                  </w:divBdr>
                </w:div>
                <w:div w:id="430206935">
                  <w:marLeft w:val="0"/>
                  <w:marRight w:val="0"/>
                  <w:marTop w:val="0"/>
                  <w:marBottom w:val="0"/>
                  <w:divBdr>
                    <w:top w:val="none" w:sz="0" w:space="0" w:color="auto"/>
                    <w:left w:val="none" w:sz="0" w:space="0" w:color="auto"/>
                    <w:bottom w:val="none" w:sz="0" w:space="0" w:color="auto"/>
                    <w:right w:val="none" w:sz="0" w:space="0" w:color="auto"/>
                  </w:divBdr>
                </w:div>
                <w:div w:id="1142695340">
                  <w:marLeft w:val="0"/>
                  <w:marRight w:val="0"/>
                  <w:marTop w:val="0"/>
                  <w:marBottom w:val="0"/>
                  <w:divBdr>
                    <w:top w:val="none" w:sz="0" w:space="0" w:color="auto"/>
                    <w:left w:val="none" w:sz="0" w:space="0" w:color="auto"/>
                    <w:bottom w:val="none" w:sz="0" w:space="0" w:color="auto"/>
                    <w:right w:val="none" w:sz="0" w:space="0" w:color="auto"/>
                  </w:divBdr>
                </w:div>
                <w:div w:id="1491825462">
                  <w:marLeft w:val="0"/>
                  <w:marRight w:val="0"/>
                  <w:marTop w:val="0"/>
                  <w:marBottom w:val="0"/>
                  <w:divBdr>
                    <w:top w:val="none" w:sz="0" w:space="0" w:color="auto"/>
                    <w:left w:val="none" w:sz="0" w:space="0" w:color="auto"/>
                    <w:bottom w:val="none" w:sz="0" w:space="0" w:color="auto"/>
                    <w:right w:val="none" w:sz="0" w:space="0" w:color="auto"/>
                  </w:divBdr>
                </w:div>
                <w:div w:id="2122527892">
                  <w:marLeft w:val="0"/>
                  <w:marRight w:val="0"/>
                  <w:marTop w:val="0"/>
                  <w:marBottom w:val="0"/>
                  <w:divBdr>
                    <w:top w:val="none" w:sz="0" w:space="0" w:color="auto"/>
                    <w:left w:val="none" w:sz="0" w:space="0" w:color="auto"/>
                    <w:bottom w:val="none" w:sz="0" w:space="0" w:color="auto"/>
                    <w:right w:val="none" w:sz="0" w:space="0" w:color="auto"/>
                  </w:divBdr>
                </w:div>
                <w:div w:id="434597424">
                  <w:marLeft w:val="0"/>
                  <w:marRight w:val="0"/>
                  <w:marTop w:val="0"/>
                  <w:marBottom w:val="0"/>
                  <w:divBdr>
                    <w:top w:val="none" w:sz="0" w:space="0" w:color="auto"/>
                    <w:left w:val="none" w:sz="0" w:space="0" w:color="auto"/>
                    <w:bottom w:val="none" w:sz="0" w:space="0" w:color="auto"/>
                    <w:right w:val="none" w:sz="0" w:space="0" w:color="auto"/>
                  </w:divBdr>
                </w:div>
                <w:div w:id="1393850922">
                  <w:marLeft w:val="0"/>
                  <w:marRight w:val="0"/>
                  <w:marTop w:val="0"/>
                  <w:marBottom w:val="0"/>
                  <w:divBdr>
                    <w:top w:val="none" w:sz="0" w:space="0" w:color="auto"/>
                    <w:left w:val="none" w:sz="0" w:space="0" w:color="auto"/>
                    <w:bottom w:val="none" w:sz="0" w:space="0" w:color="auto"/>
                    <w:right w:val="none" w:sz="0" w:space="0" w:color="auto"/>
                  </w:divBdr>
                </w:div>
                <w:div w:id="1268587997">
                  <w:marLeft w:val="0"/>
                  <w:marRight w:val="0"/>
                  <w:marTop w:val="0"/>
                  <w:marBottom w:val="0"/>
                  <w:divBdr>
                    <w:top w:val="none" w:sz="0" w:space="0" w:color="auto"/>
                    <w:left w:val="none" w:sz="0" w:space="0" w:color="auto"/>
                    <w:bottom w:val="none" w:sz="0" w:space="0" w:color="auto"/>
                    <w:right w:val="none" w:sz="0" w:space="0" w:color="auto"/>
                  </w:divBdr>
                </w:div>
                <w:div w:id="1038626982">
                  <w:marLeft w:val="0"/>
                  <w:marRight w:val="0"/>
                  <w:marTop w:val="0"/>
                  <w:marBottom w:val="0"/>
                  <w:divBdr>
                    <w:top w:val="none" w:sz="0" w:space="0" w:color="auto"/>
                    <w:left w:val="none" w:sz="0" w:space="0" w:color="auto"/>
                    <w:bottom w:val="none" w:sz="0" w:space="0" w:color="auto"/>
                    <w:right w:val="none" w:sz="0" w:space="0" w:color="auto"/>
                  </w:divBdr>
                </w:div>
                <w:div w:id="1609771526">
                  <w:marLeft w:val="0"/>
                  <w:marRight w:val="0"/>
                  <w:marTop w:val="0"/>
                  <w:marBottom w:val="0"/>
                  <w:divBdr>
                    <w:top w:val="none" w:sz="0" w:space="0" w:color="auto"/>
                    <w:left w:val="none" w:sz="0" w:space="0" w:color="auto"/>
                    <w:bottom w:val="none" w:sz="0" w:space="0" w:color="auto"/>
                    <w:right w:val="none" w:sz="0" w:space="0" w:color="auto"/>
                  </w:divBdr>
                </w:div>
                <w:div w:id="727801874">
                  <w:marLeft w:val="0"/>
                  <w:marRight w:val="0"/>
                  <w:marTop w:val="0"/>
                  <w:marBottom w:val="0"/>
                  <w:divBdr>
                    <w:top w:val="none" w:sz="0" w:space="0" w:color="auto"/>
                    <w:left w:val="none" w:sz="0" w:space="0" w:color="auto"/>
                    <w:bottom w:val="none" w:sz="0" w:space="0" w:color="auto"/>
                    <w:right w:val="none" w:sz="0" w:space="0" w:color="auto"/>
                  </w:divBdr>
                </w:div>
                <w:div w:id="1003167647">
                  <w:marLeft w:val="0"/>
                  <w:marRight w:val="0"/>
                  <w:marTop w:val="0"/>
                  <w:marBottom w:val="0"/>
                  <w:divBdr>
                    <w:top w:val="none" w:sz="0" w:space="0" w:color="auto"/>
                    <w:left w:val="none" w:sz="0" w:space="0" w:color="auto"/>
                    <w:bottom w:val="none" w:sz="0" w:space="0" w:color="auto"/>
                    <w:right w:val="none" w:sz="0" w:space="0" w:color="auto"/>
                  </w:divBdr>
                </w:div>
                <w:div w:id="763109167">
                  <w:marLeft w:val="0"/>
                  <w:marRight w:val="0"/>
                  <w:marTop w:val="0"/>
                  <w:marBottom w:val="0"/>
                  <w:divBdr>
                    <w:top w:val="none" w:sz="0" w:space="0" w:color="auto"/>
                    <w:left w:val="none" w:sz="0" w:space="0" w:color="auto"/>
                    <w:bottom w:val="none" w:sz="0" w:space="0" w:color="auto"/>
                    <w:right w:val="none" w:sz="0" w:space="0" w:color="auto"/>
                  </w:divBdr>
                </w:div>
                <w:div w:id="1536502785">
                  <w:marLeft w:val="0"/>
                  <w:marRight w:val="0"/>
                  <w:marTop w:val="0"/>
                  <w:marBottom w:val="0"/>
                  <w:divBdr>
                    <w:top w:val="none" w:sz="0" w:space="0" w:color="auto"/>
                    <w:left w:val="none" w:sz="0" w:space="0" w:color="auto"/>
                    <w:bottom w:val="none" w:sz="0" w:space="0" w:color="auto"/>
                    <w:right w:val="none" w:sz="0" w:space="0" w:color="auto"/>
                  </w:divBdr>
                </w:div>
              </w:divsChild>
            </w:div>
            <w:div w:id="928927405">
              <w:marLeft w:val="0"/>
              <w:marRight w:val="0"/>
              <w:marTop w:val="0"/>
              <w:marBottom w:val="0"/>
              <w:divBdr>
                <w:top w:val="none" w:sz="0" w:space="0" w:color="auto"/>
                <w:left w:val="none" w:sz="0" w:space="0" w:color="auto"/>
                <w:bottom w:val="none" w:sz="0" w:space="0" w:color="auto"/>
                <w:right w:val="none" w:sz="0" w:space="0" w:color="auto"/>
              </w:divBdr>
              <w:divsChild>
                <w:div w:id="327712404">
                  <w:marLeft w:val="0"/>
                  <w:marRight w:val="0"/>
                  <w:marTop w:val="0"/>
                  <w:marBottom w:val="0"/>
                  <w:divBdr>
                    <w:top w:val="none" w:sz="0" w:space="0" w:color="auto"/>
                    <w:left w:val="none" w:sz="0" w:space="0" w:color="auto"/>
                    <w:bottom w:val="none" w:sz="0" w:space="0" w:color="auto"/>
                    <w:right w:val="none" w:sz="0" w:space="0" w:color="auto"/>
                  </w:divBdr>
                </w:div>
                <w:div w:id="392196496">
                  <w:marLeft w:val="0"/>
                  <w:marRight w:val="0"/>
                  <w:marTop w:val="0"/>
                  <w:marBottom w:val="0"/>
                  <w:divBdr>
                    <w:top w:val="none" w:sz="0" w:space="0" w:color="auto"/>
                    <w:left w:val="none" w:sz="0" w:space="0" w:color="auto"/>
                    <w:bottom w:val="none" w:sz="0" w:space="0" w:color="auto"/>
                    <w:right w:val="none" w:sz="0" w:space="0" w:color="auto"/>
                  </w:divBdr>
                </w:div>
                <w:div w:id="1317882263">
                  <w:marLeft w:val="0"/>
                  <w:marRight w:val="0"/>
                  <w:marTop w:val="0"/>
                  <w:marBottom w:val="0"/>
                  <w:divBdr>
                    <w:top w:val="none" w:sz="0" w:space="0" w:color="auto"/>
                    <w:left w:val="none" w:sz="0" w:space="0" w:color="auto"/>
                    <w:bottom w:val="none" w:sz="0" w:space="0" w:color="auto"/>
                    <w:right w:val="none" w:sz="0" w:space="0" w:color="auto"/>
                  </w:divBdr>
                </w:div>
                <w:div w:id="1098908660">
                  <w:marLeft w:val="0"/>
                  <w:marRight w:val="0"/>
                  <w:marTop w:val="0"/>
                  <w:marBottom w:val="0"/>
                  <w:divBdr>
                    <w:top w:val="none" w:sz="0" w:space="0" w:color="auto"/>
                    <w:left w:val="none" w:sz="0" w:space="0" w:color="auto"/>
                    <w:bottom w:val="none" w:sz="0" w:space="0" w:color="auto"/>
                    <w:right w:val="none" w:sz="0" w:space="0" w:color="auto"/>
                  </w:divBdr>
                </w:div>
                <w:div w:id="838153245">
                  <w:marLeft w:val="0"/>
                  <w:marRight w:val="0"/>
                  <w:marTop w:val="0"/>
                  <w:marBottom w:val="0"/>
                  <w:divBdr>
                    <w:top w:val="none" w:sz="0" w:space="0" w:color="auto"/>
                    <w:left w:val="none" w:sz="0" w:space="0" w:color="auto"/>
                    <w:bottom w:val="none" w:sz="0" w:space="0" w:color="auto"/>
                    <w:right w:val="none" w:sz="0" w:space="0" w:color="auto"/>
                  </w:divBdr>
                </w:div>
                <w:div w:id="1600942222">
                  <w:marLeft w:val="0"/>
                  <w:marRight w:val="0"/>
                  <w:marTop w:val="0"/>
                  <w:marBottom w:val="0"/>
                  <w:divBdr>
                    <w:top w:val="none" w:sz="0" w:space="0" w:color="auto"/>
                    <w:left w:val="none" w:sz="0" w:space="0" w:color="auto"/>
                    <w:bottom w:val="none" w:sz="0" w:space="0" w:color="auto"/>
                    <w:right w:val="none" w:sz="0" w:space="0" w:color="auto"/>
                  </w:divBdr>
                </w:div>
                <w:div w:id="830364565">
                  <w:marLeft w:val="0"/>
                  <w:marRight w:val="0"/>
                  <w:marTop w:val="0"/>
                  <w:marBottom w:val="0"/>
                  <w:divBdr>
                    <w:top w:val="none" w:sz="0" w:space="0" w:color="auto"/>
                    <w:left w:val="none" w:sz="0" w:space="0" w:color="auto"/>
                    <w:bottom w:val="none" w:sz="0" w:space="0" w:color="auto"/>
                    <w:right w:val="none" w:sz="0" w:space="0" w:color="auto"/>
                  </w:divBdr>
                </w:div>
                <w:div w:id="2898108">
                  <w:marLeft w:val="0"/>
                  <w:marRight w:val="0"/>
                  <w:marTop w:val="0"/>
                  <w:marBottom w:val="0"/>
                  <w:divBdr>
                    <w:top w:val="none" w:sz="0" w:space="0" w:color="auto"/>
                    <w:left w:val="none" w:sz="0" w:space="0" w:color="auto"/>
                    <w:bottom w:val="none" w:sz="0" w:space="0" w:color="auto"/>
                    <w:right w:val="none" w:sz="0" w:space="0" w:color="auto"/>
                  </w:divBdr>
                </w:div>
                <w:div w:id="3482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79435">
          <w:marLeft w:val="0"/>
          <w:marRight w:val="0"/>
          <w:marTop w:val="0"/>
          <w:marBottom w:val="0"/>
          <w:divBdr>
            <w:top w:val="none" w:sz="0" w:space="0" w:color="auto"/>
            <w:left w:val="none" w:sz="0" w:space="0" w:color="auto"/>
            <w:bottom w:val="none" w:sz="0" w:space="0" w:color="auto"/>
            <w:right w:val="none" w:sz="0" w:space="0" w:color="auto"/>
          </w:divBdr>
          <w:divsChild>
            <w:div w:id="2008819679">
              <w:marLeft w:val="0"/>
              <w:marRight w:val="0"/>
              <w:marTop w:val="0"/>
              <w:marBottom w:val="0"/>
              <w:divBdr>
                <w:top w:val="none" w:sz="0" w:space="0" w:color="auto"/>
                <w:left w:val="none" w:sz="0" w:space="0" w:color="auto"/>
                <w:bottom w:val="none" w:sz="0" w:space="0" w:color="auto"/>
                <w:right w:val="none" w:sz="0" w:space="0" w:color="auto"/>
              </w:divBdr>
            </w:div>
            <w:div w:id="989943541">
              <w:marLeft w:val="0"/>
              <w:marRight w:val="0"/>
              <w:marTop w:val="0"/>
              <w:marBottom w:val="0"/>
              <w:divBdr>
                <w:top w:val="none" w:sz="0" w:space="0" w:color="auto"/>
                <w:left w:val="none" w:sz="0" w:space="0" w:color="auto"/>
                <w:bottom w:val="none" w:sz="0" w:space="0" w:color="auto"/>
                <w:right w:val="none" w:sz="0" w:space="0" w:color="auto"/>
              </w:divBdr>
            </w:div>
            <w:div w:id="572273141">
              <w:marLeft w:val="0"/>
              <w:marRight w:val="0"/>
              <w:marTop w:val="0"/>
              <w:marBottom w:val="0"/>
              <w:divBdr>
                <w:top w:val="none" w:sz="0" w:space="0" w:color="auto"/>
                <w:left w:val="none" w:sz="0" w:space="0" w:color="auto"/>
                <w:bottom w:val="none" w:sz="0" w:space="0" w:color="auto"/>
                <w:right w:val="none" w:sz="0" w:space="0" w:color="auto"/>
              </w:divBdr>
            </w:div>
            <w:div w:id="250435778">
              <w:marLeft w:val="0"/>
              <w:marRight w:val="0"/>
              <w:marTop w:val="0"/>
              <w:marBottom w:val="0"/>
              <w:divBdr>
                <w:top w:val="none" w:sz="0" w:space="0" w:color="auto"/>
                <w:left w:val="none" w:sz="0" w:space="0" w:color="auto"/>
                <w:bottom w:val="none" w:sz="0" w:space="0" w:color="auto"/>
                <w:right w:val="none" w:sz="0" w:space="0" w:color="auto"/>
              </w:divBdr>
            </w:div>
            <w:div w:id="884027593">
              <w:marLeft w:val="0"/>
              <w:marRight w:val="0"/>
              <w:marTop w:val="0"/>
              <w:marBottom w:val="0"/>
              <w:divBdr>
                <w:top w:val="none" w:sz="0" w:space="0" w:color="auto"/>
                <w:left w:val="none" w:sz="0" w:space="0" w:color="auto"/>
                <w:bottom w:val="none" w:sz="0" w:space="0" w:color="auto"/>
                <w:right w:val="none" w:sz="0" w:space="0" w:color="auto"/>
              </w:divBdr>
            </w:div>
            <w:div w:id="606039492">
              <w:marLeft w:val="0"/>
              <w:marRight w:val="0"/>
              <w:marTop w:val="0"/>
              <w:marBottom w:val="0"/>
              <w:divBdr>
                <w:top w:val="none" w:sz="0" w:space="0" w:color="auto"/>
                <w:left w:val="none" w:sz="0" w:space="0" w:color="auto"/>
                <w:bottom w:val="none" w:sz="0" w:space="0" w:color="auto"/>
                <w:right w:val="none" w:sz="0" w:space="0" w:color="auto"/>
              </w:divBdr>
            </w:div>
            <w:div w:id="585892024">
              <w:marLeft w:val="0"/>
              <w:marRight w:val="0"/>
              <w:marTop w:val="0"/>
              <w:marBottom w:val="0"/>
              <w:divBdr>
                <w:top w:val="none" w:sz="0" w:space="0" w:color="auto"/>
                <w:left w:val="none" w:sz="0" w:space="0" w:color="auto"/>
                <w:bottom w:val="none" w:sz="0" w:space="0" w:color="auto"/>
                <w:right w:val="none" w:sz="0" w:space="0" w:color="auto"/>
              </w:divBdr>
            </w:div>
            <w:div w:id="499275651">
              <w:marLeft w:val="0"/>
              <w:marRight w:val="0"/>
              <w:marTop w:val="0"/>
              <w:marBottom w:val="0"/>
              <w:divBdr>
                <w:top w:val="none" w:sz="0" w:space="0" w:color="auto"/>
                <w:left w:val="none" w:sz="0" w:space="0" w:color="auto"/>
                <w:bottom w:val="none" w:sz="0" w:space="0" w:color="auto"/>
                <w:right w:val="none" w:sz="0" w:space="0" w:color="auto"/>
              </w:divBdr>
            </w:div>
          </w:divsChild>
        </w:div>
        <w:div w:id="1104544661">
          <w:marLeft w:val="0"/>
          <w:marRight w:val="0"/>
          <w:marTop w:val="0"/>
          <w:marBottom w:val="0"/>
          <w:divBdr>
            <w:top w:val="none" w:sz="0" w:space="0" w:color="auto"/>
            <w:left w:val="none" w:sz="0" w:space="0" w:color="auto"/>
            <w:bottom w:val="none" w:sz="0" w:space="0" w:color="auto"/>
            <w:right w:val="none" w:sz="0" w:space="0" w:color="auto"/>
          </w:divBdr>
          <w:divsChild>
            <w:div w:id="1011640867">
              <w:marLeft w:val="0"/>
              <w:marRight w:val="0"/>
              <w:marTop w:val="0"/>
              <w:marBottom w:val="0"/>
              <w:divBdr>
                <w:top w:val="none" w:sz="0" w:space="0" w:color="auto"/>
                <w:left w:val="none" w:sz="0" w:space="0" w:color="auto"/>
                <w:bottom w:val="none" w:sz="0" w:space="0" w:color="auto"/>
                <w:right w:val="none" w:sz="0" w:space="0" w:color="auto"/>
              </w:divBdr>
              <w:divsChild>
                <w:div w:id="1740862197">
                  <w:marLeft w:val="0"/>
                  <w:marRight w:val="0"/>
                  <w:marTop w:val="0"/>
                  <w:marBottom w:val="0"/>
                  <w:divBdr>
                    <w:top w:val="none" w:sz="0" w:space="0" w:color="auto"/>
                    <w:left w:val="none" w:sz="0" w:space="0" w:color="auto"/>
                    <w:bottom w:val="none" w:sz="0" w:space="0" w:color="auto"/>
                    <w:right w:val="none" w:sz="0" w:space="0" w:color="auto"/>
                  </w:divBdr>
                </w:div>
                <w:div w:id="1206017440">
                  <w:marLeft w:val="0"/>
                  <w:marRight w:val="0"/>
                  <w:marTop w:val="0"/>
                  <w:marBottom w:val="0"/>
                  <w:divBdr>
                    <w:top w:val="none" w:sz="0" w:space="0" w:color="auto"/>
                    <w:left w:val="none" w:sz="0" w:space="0" w:color="auto"/>
                    <w:bottom w:val="none" w:sz="0" w:space="0" w:color="auto"/>
                    <w:right w:val="none" w:sz="0" w:space="0" w:color="auto"/>
                  </w:divBdr>
                </w:div>
                <w:div w:id="2000379444">
                  <w:marLeft w:val="0"/>
                  <w:marRight w:val="0"/>
                  <w:marTop w:val="0"/>
                  <w:marBottom w:val="0"/>
                  <w:divBdr>
                    <w:top w:val="none" w:sz="0" w:space="0" w:color="auto"/>
                    <w:left w:val="none" w:sz="0" w:space="0" w:color="auto"/>
                    <w:bottom w:val="none" w:sz="0" w:space="0" w:color="auto"/>
                    <w:right w:val="none" w:sz="0" w:space="0" w:color="auto"/>
                  </w:divBdr>
                </w:div>
                <w:div w:id="529804554">
                  <w:marLeft w:val="0"/>
                  <w:marRight w:val="0"/>
                  <w:marTop w:val="0"/>
                  <w:marBottom w:val="0"/>
                  <w:divBdr>
                    <w:top w:val="none" w:sz="0" w:space="0" w:color="auto"/>
                    <w:left w:val="none" w:sz="0" w:space="0" w:color="auto"/>
                    <w:bottom w:val="none" w:sz="0" w:space="0" w:color="auto"/>
                    <w:right w:val="none" w:sz="0" w:space="0" w:color="auto"/>
                  </w:divBdr>
                </w:div>
                <w:div w:id="1805463922">
                  <w:marLeft w:val="0"/>
                  <w:marRight w:val="0"/>
                  <w:marTop w:val="0"/>
                  <w:marBottom w:val="0"/>
                  <w:divBdr>
                    <w:top w:val="none" w:sz="0" w:space="0" w:color="auto"/>
                    <w:left w:val="none" w:sz="0" w:space="0" w:color="auto"/>
                    <w:bottom w:val="none" w:sz="0" w:space="0" w:color="auto"/>
                    <w:right w:val="none" w:sz="0" w:space="0" w:color="auto"/>
                  </w:divBdr>
                </w:div>
                <w:div w:id="178473438">
                  <w:marLeft w:val="0"/>
                  <w:marRight w:val="0"/>
                  <w:marTop w:val="0"/>
                  <w:marBottom w:val="0"/>
                  <w:divBdr>
                    <w:top w:val="none" w:sz="0" w:space="0" w:color="auto"/>
                    <w:left w:val="none" w:sz="0" w:space="0" w:color="auto"/>
                    <w:bottom w:val="none" w:sz="0" w:space="0" w:color="auto"/>
                    <w:right w:val="none" w:sz="0" w:space="0" w:color="auto"/>
                  </w:divBdr>
                </w:div>
                <w:div w:id="1454442558">
                  <w:marLeft w:val="0"/>
                  <w:marRight w:val="0"/>
                  <w:marTop w:val="0"/>
                  <w:marBottom w:val="0"/>
                  <w:divBdr>
                    <w:top w:val="none" w:sz="0" w:space="0" w:color="auto"/>
                    <w:left w:val="none" w:sz="0" w:space="0" w:color="auto"/>
                    <w:bottom w:val="none" w:sz="0" w:space="0" w:color="auto"/>
                    <w:right w:val="none" w:sz="0" w:space="0" w:color="auto"/>
                  </w:divBdr>
                </w:div>
                <w:div w:id="942610989">
                  <w:marLeft w:val="0"/>
                  <w:marRight w:val="0"/>
                  <w:marTop w:val="0"/>
                  <w:marBottom w:val="0"/>
                  <w:divBdr>
                    <w:top w:val="none" w:sz="0" w:space="0" w:color="auto"/>
                    <w:left w:val="none" w:sz="0" w:space="0" w:color="auto"/>
                    <w:bottom w:val="none" w:sz="0" w:space="0" w:color="auto"/>
                    <w:right w:val="none" w:sz="0" w:space="0" w:color="auto"/>
                  </w:divBdr>
                </w:div>
                <w:div w:id="1201358874">
                  <w:marLeft w:val="0"/>
                  <w:marRight w:val="0"/>
                  <w:marTop w:val="0"/>
                  <w:marBottom w:val="0"/>
                  <w:divBdr>
                    <w:top w:val="none" w:sz="0" w:space="0" w:color="auto"/>
                    <w:left w:val="none" w:sz="0" w:space="0" w:color="auto"/>
                    <w:bottom w:val="none" w:sz="0" w:space="0" w:color="auto"/>
                    <w:right w:val="none" w:sz="0" w:space="0" w:color="auto"/>
                  </w:divBdr>
                </w:div>
              </w:divsChild>
            </w:div>
            <w:div w:id="244389401">
              <w:marLeft w:val="0"/>
              <w:marRight w:val="0"/>
              <w:marTop w:val="0"/>
              <w:marBottom w:val="0"/>
              <w:divBdr>
                <w:top w:val="none" w:sz="0" w:space="0" w:color="auto"/>
                <w:left w:val="none" w:sz="0" w:space="0" w:color="auto"/>
                <w:bottom w:val="none" w:sz="0" w:space="0" w:color="auto"/>
                <w:right w:val="none" w:sz="0" w:space="0" w:color="auto"/>
              </w:divBdr>
              <w:divsChild>
                <w:div w:id="1942643788">
                  <w:marLeft w:val="0"/>
                  <w:marRight w:val="0"/>
                  <w:marTop w:val="0"/>
                  <w:marBottom w:val="0"/>
                  <w:divBdr>
                    <w:top w:val="none" w:sz="0" w:space="0" w:color="auto"/>
                    <w:left w:val="none" w:sz="0" w:space="0" w:color="auto"/>
                    <w:bottom w:val="none" w:sz="0" w:space="0" w:color="auto"/>
                    <w:right w:val="none" w:sz="0" w:space="0" w:color="auto"/>
                  </w:divBdr>
                </w:div>
                <w:div w:id="1549802617">
                  <w:marLeft w:val="0"/>
                  <w:marRight w:val="0"/>
                  <w:marTop w:val="0"/>
                  <w:marBottom w:val="0"/>
                  <w:divBdr>
                    <w:top w:val="none" w:sz="0" w:space="0" w:color="auto"/>
                    <w:left w:val="none" w:sz="0" w:space="0" w:color="auto"/>
                    <w:bottom w:val="none" w:sz="0" w:space="0" w:color="auto"/>
                    <w:right w:val="none" w:sz="0" w:space="0" w:color="auto"/>
                  </w:divBdr>
                </w:div>
                <w:div w:id="1625501302">
                  <w:marLeft w:val="0"/>
                  <w:marRight w:val="0"/>
                  <w:marTop w:val="0"/>
                  <w:marBottom w:val="0"/>
                  <w:divBdr>
                    <w:top w:val="none" w:sz="0" w:space="0" w:color="auto"/>
                    <w:left w:val="none" w:sz="0" w:space="0" w:color="auto"/>
                    <w:bottom w:val="none" w:sz="0" w:space="0" w:color="auto"/>
                    <w:right w:val="none" w:sz="0" w:space="0" w:color="auto"/>
                  </w:divBdr>
                </w:div>
                <w:div w:id="1885410445">
                  <w:marLeft w:val="0"/>
                  <w:marRight w:val="0"/>
                  <w:marTop w:val="0"/>
                  <w:marBottom w:val="0"/>
                  <w:divBdr>
                    <w:top w:val="none" w:sz="0" w:space="0" w:color="auto"/>
                    <w:left w:val="none" w:sz="0" w:space="0" w:color="auto"/>
                    <w:bottom w:val="none" w:sz="0" w:space="0" w:color="auto"/>
                    <w:right w:val="none" w:sz="0" w:space="0" w:color="auto"/>
                  </w:divBdr>
                </w:div>
                <w:div w:id="1657152213">
                  <w:marLeft w:val="0"/>
                  <w:marRight w:val="0"/>
                  <w:marTop w:val="0"/>
                  <w:marBottom w:val="0"/>
                  <w:divBdr>
                    <w:top w:val="none" w:sz="0" w:space="0" w:color="auto"/>
                    <w:left w:val="none" w:sz="0" w:space="0" w:color="auto"/>
                    <w:bottom w:val="none" w:sz="0" w:space="0" w:color="auto"/>
                    <w:right w:val="none" w:sz="0" w:space="0" w:color="auto"/>
                  </w:divBdr>
                </w:div>
                <w:div w:id="1210268511">
                  <w:marLeft w:val="0"/>
                  <w:marRight w:val="0"/>
                  <w:marTop w:val="0"/>
                  <w:marBottom w:val="0"/>
                  <w:divBdr>
                    <w:top w:val="none" w:sz="0" w:space="0" w:color="auto"/>
                    <w:left w:val="none" w:sz="0" w:space="0" w:color="auto"/>
                    <w:bottom w:val="none" w:sz="0" w:space="0" w:color="auto"/>
                    <w:right w:val="none" w:sz="0" w:space="0" w:color="auto"/>
                  </w:divBdr>
                </w:div>
                <w:div w:id="1013921548">
                  <w:marLeft w:val="0"/>
                  <w:marRight w:val="0"/>
                  <w:marTop w:val="0"/>
                  <w:marBottom w:val="0"/>
                  <w:divBdr>
                    <w:top w:val="none" w:sz="0" w:space="0" w:color="auto"/>
                    <w:left w:val="none" w:sz="0" w:space="0" w:color="auto"/>
                    <w:bottom w:val="none" w:sz="0" w:space="0" w:color="auto"/>
                    <w:right w:val="none" w:sz="0" w:space="0" w:color="auto"/>
                  </w:divBdr>
                </w:div>
                <w:div w:id="1370376064">
                  <w:marLeft w:val="0"/>
                  <w:marRight w:val="0"/>
                  <w:marTop w:val="0"/>
                  <w:marBottom w:val="0"/>
                  <w:divBdr>
                    <w:top w:val="none" w:sz="0" w:space="0" w:color="auto"/>
                    <w:left w:val="none" w:sz="0" w:space="0" w:color="auto"/>
                    <w:bottom w:val="none" w:sz="0" w:space="0" w:color="auto"/>
                    <w:right w:val="none" w:sz="0" w:space="0" w:color="auto"/>
                  </w:divBdr>
                </w:div>
                <w:div w:id="544566280">
                  <w:marLeft w:val="0"/>
                  <w:marRight w:val="0"/>
                  <w:marTop w:val="0"/>
                  <w:marBottom w:val="0"/>
                  <w:divBdr>
                    <w:top w:val="none" w:sz="0" w:space="0" w:color="auto"/>
                    <w:left w:val="none" w:sz="0" w:space="0" w:color="auto"/>
                    <w:bottom w:val="none" w:sz="0" w:space="0" w:color="auto"/>
                    <w:right w:val="none" w:sz="0" w:space="0" w:color="auto"/>
                  </w:divBdr>
                </w:div>
                <w:div w:id="140078683">
                  <w:marLeft w:val="0"/>
                  <w:marRight w:val="0"/>
                  <w:marTop w:val="0"/>
                  <w:marBottom w:val="0"/>
                  <w:divBdr>
                    <w:top w:val="none" w:sz="0" w:space="0" w:color="auto"/>
                    <w:left w:val="none" w:sz="0" w:space="0" w:color="auto"/>
                    <w:bottom w:val="none" w:sz="0" w:space="0" w:color="auto"/>
                    <w:right w:val="none" w:sz="0" w:space="0" w:color="auto"/>
                  </w:divBdr>
                </w:div>
                <w:div w:id="1215044536">
                  <w:marLeft w:val="0"/>
                  <w:marRight w:val="0"/>
                  <w:marTop w:val="0"/>
                  <w:marBottom w:val="0"/>
                  <w:divBdr>
                    <w:top w:val="none" w:sz="0" w:space="0" w:color="auto"/>
                    <w:left w:val="none" w:sz="0" w:space="0" w:color="auto"/>
                    <w:bottom w:val="none" w:sz="0" w:space="0" w:color="auto"/>
                    <w:right w:val="none" w:sz="0" w:space="0" w:color="auto"/>
                  </w:divBdr>
                </w:div>
                <w:div w:id="1740202764">
                  <w:marLeft w:val="0"/>
                  <w:marRight w:val="0"/>
                  <w:marTop w:val="0"/>
                  <w:marBottom w:val="0"/>
                  <w:divBdr>
                    <w:top w:val="none" w:sz="0" w:space="0" w:color="auto"/>
                    <w:left w:val="none" w:sz="0" w:space="0" w:color="auto"/>
                    <w:bottom w:val="none" w:sz="0" w:space="0" w:color="auto"/>
                    <w:right w:val="none" w:sz="0" w:space="0" w:color="auto"/>
                  </w:divBdr>
                </w:div>
                <w:div w:id="1919948375">
                  <w:marLeft w:val="0"/>
                  <w:marRight w:val="0"/>
                  <w:marTop w:val="0"/>
                  <w:marBottom w:val="0"/>
                  <w:divBdr>
                    <w:top w:val="none" w:sz="0" w:space="0" w:color="auto"/>
                    <w:left w:val="none" w:sz="0" w:space="0" w:color="auto"/>
                    <w:bottom w:val="none" w:sz="0" w:space="0" w:color="auto"/>
                    <w:right w:val="none" w:sz="0" w:space="0" w:color="auto"/>
                  </w:divBdr>
                </w:div>
                <w:div w:id="287664299">
                  <w:marLeft w:val="0"/>
                  <w:marRight w:val="0"/>
                  <w:marTop w:val="0"/>
                  <w:marBottom w:val="0"/>
                  <w:divBdr>
                    <w:top w:val="none" w:sz="0" w:space="0" w:color="auto"/>
                    <w:left w:val="none" w:sz="0" w:space="0" w:color="auto"/>
                    <w:bottom w:val="none" w:sz="0" w:space="0" w:color="auto"/>
                    <w:right w:val="none" w:sz="0" w:space="0" w:color="auto"/>
                  </w:divBdr>
                </w:div>
              </w:divsChild>
            </w:div>
            <w:div w:id="1067384954">
              <w:marLeft w:val="0"/>
              <w:marRight w:val="0"/>
              <w:marTop w:val="0"/>
              <w:marBottom w:val="0"/>
              <w:divBdr>
                <w:top w:val="none" w:sz="0" w:space="0" w:color="auto"/>
                <w:left w:val="none" w:sz="0" w:space="0" w:color="auto"/>
                <w:bottom w:val="none" w:sz="0" w:space="0" w:color="auto"/>
                <w:right w:val="none" w:sz="0" w:space="0" w:color="auto"/>
              </w:divBdr>
              <w:divsChild>
                <w:div w:id="1303661126">
                  <w:marLeft w:val="0"/>
                  <w:marRight w:val="0"/>
                  <w:marTop w:val="0"/>
                  <w:marBottom w:val="0"/>
                  <w:divBdr>
                    <w:top w:val="none" w:sz="0" w:space="0" w:color="auto"/>
                    <w:left w:val="none" w:sz="0" w:space="0" w:color="auto"/>
                    <w:bottom w:val="none" w:sz="0" w:space="0" w:color="auto"/>
                    <w:right w:val="none" w:sz="0" w:space="0" w:color="auto"/>
                  </w:divBdr>
                </w:div>
                <w:div w:id="1915505293">
                  <w:marLeft w:val="0"/>
                  <w:marRight w:val="0"/>
                  <w:marTop w:val="0"/>
                  <w:marBottom w:val="0"/>
                  <w:divBdr>
                    <w:top w:val="none" w:sz="0" w:space="0" w:color="auto"/>
                    <w:left w:val="none" w:sz="0" w:space="0" w:color="auto"/>
                    <w:bottom w:val="none" w:sz="0" w:space="0" w:color="auto"/>
                    <w:right w:val="none" w:sz="0" w:space="0" w:color="auto"/>
                  </w:divBdr>
                </w:div>
                <w:div w:id="512426687">
                  <w:marLeft w:val="0"/>
                  <w:marRight w:val="0"/>
                  <w:marTop w:val="0"/>
                  <w:marBottom w:val="0"/>
                  <w:divBdr>
                    <w:top w:val="none" w:sz="0" w:space="0" w:color="auto"/>
                    <w:left w:val="none" w:sz="0" w:space="0" w:color="auto"/>
                    <w:bottom w:val="none" w:sz="0" w:space="0" w:color="auto"/>
                    <w:right w:val="none" w:sz="0" w:space="0" w:color="auto"/>
                  </w:divBdr>
                </w:div>
                <w:div w:id="1622422301">
                  <w:marLeft w:val="0"/>
                  <w:marRight w:val="0"/>
                  <w:marTop w:val="0"/>
                  <w:marBottom w:val="0"/>
                  <w:divBdr>
                    <w:top w:val="none" w:sz="0" w:space="0" w:color="auto"/>
                    <w:left w:val="none" w:sz="0" w:space="0" w:color="auto"/>
                    <w:bottom w:val="none" w:sz="0" w:space="0" w:color="auto"/>
                    <w:right w:val="none" w:sz="0" w:space="0" w:color="auto"/>
                  </w:divBdr>
                </w:div>
                <w:div w:id="83888243">
                  <w:marLeft w:val="0"/>
                  <w:marRight w:val="0"/>
                  <w:marTop w:val="0"/>
                  <w:marBottom w:val="0"/>
                  <w:divBdr>
                    <w:top w:val="none" w:sz="0" w:space="0" w:color="auto"/>
                    <w:left w:val="none" w:sz="0" w:space="0" w:color="auto"/>
                    <w:bottom w:val="none" w:sz="0" w:space="0" w:color="auto"/>
                    <w:right w:val="none" w:sz="0" w:space="0" w:color="auto"/>
                  </w:divBdr>
                </w:div>
                <w:div w:id="1026175953">
                  <w:marLeft w:val="0"/>
                  <w:marRight w:val="0"/>
                  <w:marTop w:val="0"/>
                  <w:marBottom w:val="0"/>
                  <w:divBdr>
                    <w:top w:val="none" w:sz="0" w:space="0" w:color="auto"/>
                    <w:left w:val="none" w:sz="0" w:space="0" w:color="auto"/>
                    <w:bottom w:val="none" w:sz="0" w:space="0" w:color="auto"/>
                    <w:right w:val="none" w:sz="0" w:space="0" w:color="auto"/>
                  </w:divBdr>
                </w:div>
                <w:div w:id="2022507624">
                  <w:marLeft w:val="0"/>
                  <w:marRight w:val="0"/>
                  <w:marTop w:val="0"/>
                  <w:marBottom w:val="0"/>
                  <w:divBdr>
                    <w:top w:val="none" w:sz="0" w:space="0" w:color="auto"/>
                    <w:left w:val="none" w:sz="0" w:space="0" w:color="auto"/>
                    <w:bottom w:val="none" w:sz="0" w:space="0" w:color="auto"/>
                    <w:right w:val="none" w:sz="0" w:space="0" w:color="auto"/>
                  </w:divBdr>
                </w:div>
                <w:div w:id="574050416">
                  <w:marLeft w:val="0"/>
                  <w:marRight w:val="0"/>
                  <w:marTop w:val="0"/>
                  <w:marBottom w:val="0"/>
                  <w:divBdr>
                    <w:top w:val="none" w:sz="0" w:space="0" w:color="auto"/>
                    <w:left w:val="none" w:sz="0" w:space="0" w:color="auto"/>
                    <w:bottom w:val="none" w:sz="0" w:space="0" w:color="auto"/>
                    <w:right w:val="none" w:sz="0" w:space="0" w:color="auto"/>
                  </w:divBdr>
                </w:div>
                <w:div w:id="1913851563">
                  <w:marLeft w:val="0"/>
                  <w:marRight w:val="0"/>
                  <w:marTop w:val="0"/>
                  <w:marBottom w:val="0"/>
                  <w:divBdr>
                    <w:top w:val="none" w:sz="0" w:space="0" w:color="auto"/>
                    <w:left w:val="none" w:sz="0" w:space="0" w:color="auto"/>
                    <w:bottom w:val="none" w:sz="0" w:space="0" w:color="auto"/>
                    <w:right w:val="none" w:sz="0" w:space="0" w:color="auto"/>
                  </w:divBdr>
                </w:div>
                <w:div w:id="1165628932">
                  <w:marLeft w:val="0"/>
                  <w:marRight w:val="0"/>
                  <w:marTop w:val="0"/>
                  <w:marBottom w:val="0"/>
                  <w:divBdr>
                    <w:top w:val="none" w:sz="0" w:space="0" w:color="auto"/>
                    <w:left w:val="none" w:sz="0" w:space="0" w:color="auto"/>
                    <w:bottom w:val="none" w:sz="0" w:space="0" w:color="auto"/>
                    <w:right w:val="none" w:sz="0" w:space="0" w:color="auto"/>
                  </w:divBdr>
                </w:div>
                <w:div w:id="351230193">
                  <w:marLeft w:val="0"/>
                  <w:marRight w:val="0"/>
                  <w:marTop w:val="0"/>
                  <w:marBottom w:val="0"/>
                  <w:divBdr>
                    <w:top w:val="none" w:sz="0" w:space="0" w:color="auto"/>
                    <w:left w:val="none" w:sz="0" w:space="0" w:color="auto"/>
                    <w:bottom w:val="none" w:sz="0" w:space="0" w:color="auto"/>
                    <w:right w:val="none" w:sz="0" w:space="0" w:color="auto"/>
                  </w:divBdr>
                </w:div>
                <w:div w:id="686559704">
                  <w:marLeft w:val="0"/>
                  <w:marRight w:val="0"/>
                  <w:marTop w:val="0"/>
                  <w:marBottom w:val="0"/>
                  <w:divBdr>
                    <w:top w:val="none" w:sz="0" w:space="0" w:color="auto"/>
                    <w:left w:val="none" w:sz="0" w:space="0" w:color="auto"/>
                    <w:bottom w:val="none" w:sz="0" w:space="0" w:color="auto"/>
                    <w:right w:val="none" w:sz="0" w:space="0" w:color="auto"/>
                  </w:divBdr>
                </w:div>
                <w:div w:id="100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9446">
          <w:marLeft w:val="0"/>
          <w:marRight w:val="0"/>
          <w:marTop w:val="0"/>
          <w:marBottom w:val="0"/>
          <w:divBdr>
            <w:top w:val="none" w:sz="0" w:space="0" w:color="auto"/>
            <w:left w:val="none" w:sz="0" w:space="0" w:color="auto"/>
            <w:bottom w:val="none" w:sz="0" w:space="0" w:color="auto"/>
            <w:right w:val="none" w:sz="0" w:space="0" w:color="auto"/>
          </w:divBdr>
        </w:div>
        <w:div w:id="679698201">
          <w:marLeft w:val="0"/>
          <w:marRight w:val="0"/>
          <w:marTop w:val="0"/>
          <w:marBottom w:val="0"/>
          <w:divBdr>
            <w:top w:val="none" w:sz="0" w:space="0" w:color="auto"/>
            <w:left w:val="none" w:sz="0" w:space="0" w:color="auto"/>
            <w:bottom w:val="none" w:sz="0" w:space="0" w:color="auto"/>
            <w:right w:val="none" w:sz="0" w:space="0" w:color="auto"/>
          </w:divBdr>
          <w:divsChild>
            <w:div w:id="183400254">
              <w:marLeft w:val="0"/>
              <w:marRight w:val="0"/>
              <w:marTop w:val="0"/>
              <w:marBottom w:val="0"/>
              <w:divBdr>
                <w:top w:val="none" w:sz="0" w:space="0" w:color="auto"/>
                <w:left w:val="none" w:sz="0" w:space="0" w:color="auto"/>
                <w:bottom w:val="none" w:sz="0" w:space="0" w:color="auto"/>
                <w:right w:val="none" w:sz="0" w:space="0" w:color="auto"/>
              </w:divBdr>
            </w:div>
            <w:div w:id="646513778">
              <w:marLeft w:val="0"/>
              <w:marRight w:val="0"/>
              <w:marTop w:val="0"/>
              <w:marBottom w:val="0"/>
              <w:divBdr>
                <w:top w:val="none" w:sz="0" w:space="0" w:color="auto"/>
                <w:left w:val="none" w:sz="0" w:space="0" w:color="auto"/>
                <w:bottom w:val="none" w:sz="0" w:space="0" w:color="auto"/>
                <w:right w:val="none" w:sz="0" w:space="0" w:color="auto"/>
              </w:divBdr>
            </w:div>
            <w:div w:id="120156796">
              <w:marLeft w:val="0"/>
              <w:marRight w:val="0"/>
              <w:marTop w:val="0"/>
              <w:marBottom w:val="0"/>
              <w:divBdr>
                <w:top w:val="none" w:sz="0" w:space="0" w:color="auto"/>
                <w:left w:val="none" w:sz="0" w:space="0" w:color="auto"/>
                <w:bottom w:val="none" w:sz="0" w:space="0" w:color="auto"/>
                <w:right w:val="none" w:sz="0" w:space="0" w:color="auto"/>
              </w:divBdr>
            </w:div>
          </w:divsChild>
        </w:div>
        <w:div w:id="991762431">
          <w:marLeft w:val="0"/>
          <w:marRight w:val="0"/>
          <w:marTop w:val="0"/>
          <w:marBottom w:val="0"/>
          <w:divBdr>
            <w:top w:val="none" w:sz="0" w:space="0" w:color="auto"/>
            <w:left w:val="none" w:sz="0" w:space="0" w:color="auto"/>
            <w:bottom w:val="none" w:sz="0" w:space="0" w:color="auto"/>
            <w:right w:val="none" w:sz="0" w:space="0" w:color="auto"/>
          </w:divBdr>
          <w:divsChild>
            <w:div w:id="1803621366">
              <w:marLeft w:val="0"/>
              <w:marRight w:val="0"/>
              <w:marTop w:val="0"/>
              <w:marBottom w:val="0"/>
              <w:divBdr>
                <w:top w:val="none" w:sz="0" w:space="0" w:color="auto"/>
                <w:left w:val="none" w:sz="0" w:space="0" w:color="auto"/>
                <w:bottom w:val="none" w:sz="0" w:space="0" w:color="auto"/>
                <w:right w:val="none" w:sz="0" w:space="0" w:color="auto"/>
              </w:divBdr>
            </w:div>
            <w:div w:id="1082529891">
              <w:marLeft w:val="0"/>
              <w:marRight w:val="0"/>
              <w:marTop w:val="0"/>
              <w:marBottom w:val="0"/>
              <w:divBdr>
                <w:top w:val="none" w:sz="0" w:space="0" w:color="auto"/>
                <w:left w:val="none" w:sz="0" w:space="0" w:color="auto"/>
                <w:bottom w:val="none" w:sz="0" w:space="0" w:color="auto"/>
                <w:right w:val="none" w:sz="0" w:space="0" w:color="auto"/>
              </w:divBdr>
            </w:div>
            <w:div w:id="643505487">
              <w:marLeft w:val="0"/>
              <w:marRight w:val="0"/>
              <w:marTop w:val="0"/>
              <w:marBottom w:val="0"/>
              <w:divBdr>
                <w:top w:val="none" w:sz="0" w:space="0" w:color="auto"/>
                <w:left w:val="none" w:sz="0" w:space="0" w:color="auto"/>
                <w:bottom w:val="none" w:sz="0" w:space="0" w:color="auto"/>
                <w:right w:val="none" w:sz="0" w:space="0" w:color="auto"/>
              </w:divBdr>
            </w:div>
            <w:div w:id="1571498523">
              <w:marLeft w:val="0"/>
              <w:marRight w:val="0"/>
              <w:marTop w:val="0"/>
              <w:marBottom w:val="0"/>
              <w:divBdr>
                <w:top w:val="none" w:sz="0" w:space="0" w:color="auto"/>
                <w:left w:val="none" w:sz="0" w:space="0" w:color="auto"/>
                <w:bottom w:val="none" w:sz="0" w:space="0" w:color="auto"/>
                <w:right w:val="none" w:sz="0" w:space="0" w:color="auto"/>
              </w:divBdr>
            </w:div>
            <w:div w:id="1560556146">
              <w:marLeft w:val="0"/>
              <w:marRight w:val="0"/>
              <w:marTop w:val="0"/>
              <w:marBottom w:val="0"/>
              <w:divBdr>
                <w:top w:val="none" w:sz="0" w:space="0" w:color="auto"/>
                <w:left w:val="none" w:sz="0" w:space="0" w:color="auto"/>
                <w:bottom w:val="none" w:sz="0" w:space="0" w:color="auto"/>
                <w:right w:val="none" w:sz="0" w:space="0" w:color="auto"/>
              </w:divBdr>
            </w:div>
            <w:div w:id="1484738904">
              <w:marLeft w:val="0"/>
              <w:marRight w:val="0"/>
              <w:marTop w:val="0"/>
              <w:marBottom w:val="0"/>
              <w:divBdr>
                <w:top w:val="none" w:sz="0" w:space="0" w:color="auto"/>
                <w:left w:val="none" w:sz="0" w:space="0" w:color="auto"/>
                <w:bottom w:val="none" w:sz="0" w:space="0" w:color="auto"/>
                <w:right w:val="none" w:sz="0" w:space="0" w:color="auto"/>
              </w:divBdr>
            </w:div>
            <w:div w:id="1150900316">
              <w:marLeft w:val="0"/>
              <w:marRight w:val="0"/>
              <w:marTop w:val="0"/>
              <w:marBottom w:val="0"/>
              <w:divBdr>
                <w:top w:val="none" w:sz="0" w:space="0" w:color="auto"/>
                <w:left w:val="none" w:sz="0" w:space="0" w:color="auto"/>
                <w:bottom w:val="none" w:sz="0" w:space="0" w:color="auto"/>
                <w:right w:val="none" w:sz="0" w:space="0" w:color="auto"/>
              </w:divBdr>
            </w:div>
            <w:div w:id="1976443036">
              <w:marLeft w:val="0"/>
              <w:marRight w:val="0"/>
              <w:marTop w:val="0"/>
              <w:marBottom w:val="0"/>
              <w:divBdr>
                <w:top w:val="none" w:sz="0" w:space="0" w:color="auto"/>
                <w:left w:val="none" w:sz="0" w:space="0" w:color="auto"/>
                <w:bottom w:val="none" w:sz="0" w:space="0" w:color="auto"/>
                <w:right w:val="none" w:sz="0" w:space="0" w:color="auto"/>
              </w:divBdr>
            </w:div>
            <w:div w:id="198710754">
              <w:marLeft w:val="0"/>
              <w:marRight w:val="0"/>
              <w:marTop w:val="0"/>
              <w:marBottom w:val="0"/>
              <w:divBdr>
                <w:top w:val="none" w:sz="0" w:space="0" w:color="auto"/>
                <w:left w:val="none" w:sz="0" w:space="0" w:color="auto"/>
                <w:bottom w:val="none" w:sz="0" w:space="0" w:color="auto"/>
                <w:right w:val="none" w:sz="0" w:space="0" w:color="auto"/>
              </w:divBdr>
            </w:div>
            <w:div w:id="414785347">
              <w:marLeft w:val="0"/>
              <w:marRight w:val="0"/>
              <w:marTop w:val="0"/>
              <w:marBottom w:val="0"/>
              <w:divBdr>
                <w:top w:val="none" w:sz="0" w:space="0" w:color="auto"/>
                <w:left w:val="none" w:sz="0" w:space="0" w:color="auto"/>
                <w:bottom w:val="none" w:sz="0" w:space="0" w:color="auto"/>
                <w:right w:val="none" w:sz="0" w:space="0" w:color="auto"/>
              </w:divBdr>
            </w:div>
            <w:div w:id="1572540507">
              <w:marLeft w:val="0"/>
              <w:marRight w:val="0"/>
              <w:marTop w:val="0"/>
              <w:marBottom w:val="0"/>
              <w:divBdr>
                <w:top w:val="none" w:sz="0" w:space="0" w:color="auto"/>
                <w:left w:val="none" w:sz="0" w:space="0" w:color="auto"/>
                <w:bottom w:val="none" w:sz="0" w:space="0" w:color="auto"/>
                <w:right w:val="none" w:sz="0" w:space="0" w:color="auto"/>
              </w:divBdr>
            </w:div>
            <w:div w:id="1822845155">
              <w:marLeft w:val="0"/>
              <w:marRight w:val="0"/>
              <w:marTop w:val="0"/>
              <w:marBottom w:val="0"/>
              <w:divBdr>
                <w:top w:val="none" w:sz="0" w:space="0" w:color="auto"/>
                <w:left w:val="none" w:sz="0" w:space="0" w:color="auto"/>
                <w:bottom w:val="none" w:sz="0" w:space="0" w:color="auto"/>
                <w:right w:val="none" w:sz="0" w:space="0" w:color="auto"/>
              </w:divBdr>
            </w:div>
            <w:div w:id="1743289882">
              <w:marLeft w:val="0"/>
              <w:marRight w:val="0"/>
              <w:marTop w:val="0"/>
              <w:marBottom w:val="0"/>
              <w:divBdr>
                <w:top w:val="none" w:sz="0" w:space="0" w:color="auto"/>
                <w:left w:val="none" w:sz="0" w:space="0" w:color="auto"/>
                <w:bottom w:val="none" w:sz="0" w:space="0" w:color="auto"/>
                <w:right w:val="none" w:sz="0" w:space="0" w:color="auto"/>
              </w:divBdr>
            </w:div>
            <w:div w:id="1301225689">
              <w:marLeft w:val="0"/>
              <w:marRight w:val="0"/>
              <w:marTop w:val="0"/>
              <w:marBottom w:val="0"/>
              <w:divBdr>
                <w:top w:val="none" w:sz="0" w:space="0" w:color="auto"/>
                <w:left w:val="none" w:sz="0" w:space="0" w:color="auto"/>
                <w:bottom w:val="none" w:sz="0" w:space="0" w:color="auto"/>
                <w:right w:val="none" w:sz="0" w:space="0" w:color="auto"/>
              </w:divBdr>
            </w:div>
          </w:divsChild>
        </w:div>
        <w:div w:id="765923139">
          <w:marLeft w:val="0"/>
          <w:marRight w:val="0"/>
          <w:marTop w:val="0"/>
          <w:marBottom w:val="0"/>
          <w:divBdr>
            <w:top w:val="none" w:sz="0" w:space="0" w:color="auto"/>
            <w:left w:val="none" w:sz="0" w:space="0" w:color="auto"/>
            <w:bottom w:val="none" w:sz="0" w:space="0" w:color="auto"/>
            <w:right w:val="none" w:sz="0" w:space="0" w:color="auto"/>
          </w:divBdr>
        </w:div>
      </w:divsChild>
    </w:div>
    <w:div w:id="148979085">
      <w:bodyDiv w:val="1"/>
      <w:marLeft w:val="0"/>
      <w:marRight w:val="0"/>
      <w:marTop w:val="0"/>
      <w:marBottom w:val="0"/>
      <w:divBdr>
        <w:top w:val="none" w:sz="0" w:space="0" w:color="auto"/>
        <w:left w:val="none" w:sz="0" w:space="0" w:color="auto"/>
        <w:bottom w:val="none" w:sz="0" w:space="0" w:color="auto"/>
        <w:right w:val="none" w:sz="0" w:space="0" w:color="auto"/>
      </w:divBdr>
    </w:div>
    <w:div w:id="276638748">
      <w:bodyDiv w:val="1"/>
      <w:marLeft w:val="0"/>
      <w:marRight w:val="0"/>
      <w:marTop w:val="0"/>
      <w:marBottom w:val="0"/>
      <w:divBdr>
        <w:top w:val="none" w:sz="0" w:space="0" w:color="auto"/>
        <w:left w:val="none" w:sz="0" w:space="0" w:color="auto"/>
        <w:bottom w:val="none" w:sz="0" w:space="0" w:color="auto"/>
        <w:right w:val="none" w:sz="0" w:space="0" w:color="auto"/>
      </w:divBdr>
      <w:divsChild>
        <w:div w:id="1158810992">
          <w:marLeft w:val="0"/>
          <w:marRight w:val="0"/>
          <w:marTop w:val="0"/>
          <w:marBottom w:val="0"/>
          <w:divBdr>
            <w:top w:val="none" w:sz="0" w:space="0" w:color="auto"/>
            <w:left w:val="none" w:sz="0" w:space="0" w:color="auto"/>
            <w:bottom w:val="none" w:sz="0" w:space="0" w:color="auto"/>
            <w:right w:val="none" w:sz="0" w:space="0" w:color="auto"/>
          </w:divBdr>
        </w:div>
      </w:divsChild>
    </w:div>
    <w:div w:id="383257164">
      <w:bodyDiv w:val="1"/>
      <w:marLeft w:val="0"/>
      <w:marRight w:val="0"/>
      <w:marTop w:val="0"/>
      <w:marBottom w:val="0"/>
      <w:divBdr>
        <w:top w:val="none" w:sz="0" w:space="0" w:color="auto"/>
        <w:left w:val="none" w:sz="0" w:space="0" w:color="auto"/>
        <w:bottom w:val="none" w:sz="0" w:space="0" w:color="auto"/>
        <w:right w:val="none" w:sz="0" w:space="0" w:color="auto"/>
      </w:divBdr>
    </w:div>
    <w:div w:id="595213140">
      <w:bodyDiv w:val="1"/>
      <w:marLeft w:val="0"/>
      <w:marRight w:val="0"/>
      <w:marTop w:val="0"/>
      <w:marBottom w:val="0"/>
      <w:divBdr>
        <w:top w:val="none" w:sz="0" w:space="0" w:color="auto"/>
        <w:left w:val="none" w:sz="0" w:space="0" w:color="auto"/>
        <w:bottom w:val="none" w:sz="0" w:space="0" w:color="auto"/>
        <w:right w:val="none" w:sz="0" w:space="0" w:color="auto"/>
      </w:divBdr>
      <w:divsChild>
        <w:div w:id="243496405">
          <w:marLeft w:val="547"/>
          <w:marRight w:val="0"/>
          <w:marTop w:val="0"/>
          <w:marBottom w:val="0"/>
          <w:divBdr>
            <w:top w:val="none" w:sz="0" w:space="0" w:color="auto"/>
            <w:left w:val="none" w:sz="0" w:space="0" w:color="auto"/>
            <w:bottom w:val="none" w:sz="0" w:space="0" w:color="auto"/>
            <w:right w:val="none" w:sz="0" w:space="0" w:color="auto"/>
          </w:divBdr>
        </w:div>
      </w:divsChild>
    </w:div>
    <w:div w:id="629747607">
      <w:bodyDiv w:val="1"/>
      <w:marLeft w:val="0"/>
      <w:marRight w:val="0"/>
      <w:marTop w:val="0"/>
      <w:marBottom w:val="0"/>
      <w:divBdr>
        <w:top w:val="none" w:sz="0" w:space="0" w:color="auto"/>
        <w:left w:val="none" w:sz="0" w:space="0" w:color="auto"/>
        <w:bottom w:val="none" w:sz="0" w:space="0" w:color="auto"/>
        <w:right w:val="none" w:sz="0" w:space="0" w:color="auto"/>
      </w:divBdr>
      <w:divsChild>
        <w:div w:id="778187219">
          <w:marLeft w:val="0"/>
          <w:marRight w:val="0"/>
          <w:marTop w:val="0"/>
          <w:marBottom w:val="0"/>
          <w:divBdr>
            <w:top w:val="none" w:sz="0" w:space="0" w:color="auto"/>
            <w:left w:val="none" w:sz="0" w:space="0" w:color="auto"/>
            <w:bottom w:val="none" w:sz="0" w:space="0" w:color="auto"/>
            <w:right w:val="none" w:sz="0" w:space="0" w:color="auto"/>
          </w:divBdr>
          <w:divsChild>
            <w:div w:id="2067101841">
              <w:marLeft w:val="0"/>
              <w:marRight w:val="0"/>
              <w:marTop w:val="0"/>
              <w:marBottom w:val="0"/>
              <w:divBdr>
                <w:top w:val="none" w:sz="0" w:space="0" w:color="auto"/>
                <w:left w:val="none" w:sz="0" w:space="0" w:color="auto"/>
                <w:bottom w:val="none" w:sz="0" w:space="0" w:color="auto"/>
                <w:right w:val="none" w:sz="0" w:space="0" w:color="auto"/>
              </w:divBdr>
            </w:div>
            <w:div w:id="215892611">
              <w:marLeft w:val="0"/>
              <w:marRight w:val="0"/>
              <w:marTop w:val="0"/>
              <w:marBottom w:val="0"/>
              <w:divBdr>
                <w:top w:val="none" w:sz="0" w:space="0" w:color="auto"/>
                <w:left w:val="none" w:sz="0" w:space="0" w:color="auto"/>
                <w:bottom w:val="none" w:sz="0" w:space="0" w:color="auto"/>
                <w:right w:val="none" w:sz="0" w:space="0" w:color="auto"/>
              </w:divBdr>
            </w:div>
            <w:div w:id="866455611">
              <w:marLeft w:val="0"/>
              <w:marRight w:val="0"/>
              <w:marTop w:val="0"/>
              <w:marBottom w:val="0"/>
              <w:divBdr>
                <w:top w:val="none" w:sz="0" w:space="0" w:color="auto"/>
                <w:left w:val="none" w:sz="0" w:space="0" w:color="auto"/>
                <w:bottom w:val="none" w:sz="0" w:space="0" w:color="auto"/>
                <w:right w:val="none" w:sz="0" w:space="0" w:color="auto"/>
              </w:divBdr>
            </w:div>
          </w:divsChild>
        </w:div>
        <w:div w:id="1260211056">
          <w:marLeft w:val="0"/>
          <w:marRight w:val="0"/>
          <w:marTop w:val="0"/>
          <w:marBottom w:val="0"/>
          <w:divBdr>
            <w:top w:val="none" w:sz="0" w:space="0" w:color="auto"/>
            <w:left w:val="none" w:sz="0" w:space="0" w:color="auto"/>
            <w:bottom w:val="none" w:sz="0" w:space="0" w:color="auto"/>
            <w:right w:val="none" w:sz="0" w:space="0" w:color="auto"/>
          </w:divBdr>
          <w:divsChild>
            <w:div w:id="1936480823">
              <w:marLeft w:val="0"/>
              <w:marRight w:val="0"/>
              <w:marTop w:val="0"/>
              <w:marBottom w:val="0"/>
              <w:divBdr>
                <w:top w:val="none" w:sz="0" w:space="0" w:color="auto"/>
                <w:left w:val="none" w:sz="0" w:space="0" w:color="auto"/>
                <w:bottom w:val="none" w:sz="0" w:space="0" w:color="auto"/>
                <w:right w:val="none" w:sz="0" w:space="0" w:color="auto"/>
              </w:divBdr>
            </w:div>
            <w:div w:id="4601295">
              <w:marLeft w:val="0"/>
              <w:marRight w:val="0"/>
              <w:marTop w:val="0"/>
              <w:marBottom w:val="0"/>
              <w:divBdr>
                <w:top w:val="none" w:sz="0" w:space="0" w:color="auto"/>
                <w:left w:val="none" w:sz="0" w:space="0" w:color="auto"/>
                <w:bottom w:val="none" w:sz="0" w:space="0" w:color="auto"/>
                <w:right w:val="none" w:sz="0" w:space="0" w:color="auto"/>
              </w:divBdr>
            </w:div>
            <w:div w:id="1750232067">
              <w:marLeft w:val="0"/>
              <w:marRight w:val="0"/>
              <w:marTop w:val="0"/>
              <w:marBottom w:val="0"/>
              <w:divBdr>
                <w:top w:val="none" w:sz="0" w:space="0" w:color="auto"/>
                <w:left w:val="none" w:sz="0" w:space="0" w:color="auto"/>
                <w:bottom w:val="none" w:sz="0" w:space="0" w:color="auto"/>
                <w:right w:val="none" w:sz="0" w:space="0" w:color="auto"/>
              </w:divBdr>
            </w:div>
          </w:divsChild>
        </w:div>
        <w:div w:id="404035521">
          <w:marLeft w:val="0"/>
          <w:marRight w:val="0"/>
          <w:marTop w:val="0"/>
          <w:marBottom w:val="0"/>
          <w:divBdr>
            <w:top w:val="none" w:sz="0" w:space="0" w:color="auto"/>
            <w:left w:val="none" w:sz="0" w:space="0" w:color="auto"/>
            <w:bottom w:val="none" w:sz="0" w:space="0" w:color="auto"/>
            <w:right w:val="none" w:sz="0" w:space="0" w:color="auto"/>
          </w:divBdr>
        </w:div>
        <w:div w:id="1553611383">
          <w:marLeft w:val="0"/>
          <w:marRight w:val="0"/>
          <w:marTop w:val="0"/>
          <w:marBottom w:val="0"/>
          <w:divBdr>
            <w:top w:val="none" w:sz="0" w:space="0" w:color="auto"/>
            <w:left w:val="none" w:sz="0" w:space="0" w:color="auto"/>
            <w:bottom w:val="none" w:sz="0" w:space="0" w:color="auto"/>
            <w:right w:val="none" w:sz="0" w:space="0" w:color="auto"/>
          </w:divBdr>
        </w:div>
        <w:div w:id="2114545612">
          <w:marLeft w:val="0"/>
          <w:marRight w:val="0"/>
          <w:marTop w:val="0"/>
          <w:marBottom w:val="0"/>
          <w:divBdr>
            <w:top w:val="none" w:sz="0" w:space="0" w:color="auto"/>
            <w:left w:val="none" w:sz="0" w:space="0" w:color="auto"/>
            <w:bottom w:val="none" w:sz="0" w:space="0" w:color="auto"/>
            <w:right w:val="none" w:sz="0" w:space="0" w:color="auto"/>
          </w:divBdr>
        </w:div>
      </w:divsChild>
    </w:div>
    <w:div w:id="846335525">
      <w:bodyDiv w:val="1"/>
      <w:marLeft w:val="0"/>
      <w:marRight w:val="0"/>
      <w:marTop w:val="0"/>
      <w:marBottom w:val="0"/>
      <w:divBdr>
        <w:top w:val="none" w:sz="0" w:space="0" w:color="auto"/>
        <w:left w:val="none" w:sz="0" w:space="0" w:color="auto"/>
        <w:bottom w:val="none" w:sz="0" w:space="0" w:color="auto"/>
        <w:right w:val="none" w:sz="0" w:space="0" w:color="auto"/>
      </w:divBdr>
    </w:div>
    <w:div w:id="952592205">
      <w:bodyDiv w:val="1"/>
      <w:marLeft w:val="0"/>
      <w:marRight w:val="0"/>
      <w:marTop w:val="0"/>
      <w:marBottom w:val="0"/>
      <w:divBdr>
        <w:top w:val="none" w:sz="0" w:space="0" w:color="auto"/>
        <w:left w:val="none" w:sz="0" w:space="0" w:color="auto"/>
        <w:bottom w:val="none" w:sz="0" w:space="0" w:color="auto"/>
        <w:right w:val="none" w:sz="0" w:space="0" w:color="auto"/>
      </w:divBdr>
    </w:div>
    <w:div w:id="1003095631">
      <w:bodyDiv w:val="1"/>
      <w:marLeft w:val="0"/>
      <w:marRight w:val="0"/>
      <w:marTop w:val="0"/>
      <w:marBottom w:val="0"/>
      <w:divBdr>
        <w:top w:val="none" w:sz="0" w:space="0" w:color="auto"/>
        <w:left w:val="none" w:sz="0" w:space="0" w:color="auto"/>
        <w:bottom w:val="none" w:sz="0" w:space="0" w:color="auto"/>
        <w:right w:val="none" w:sz="0" w:space="0" w:color="auto"/>
      </w:divBdr>
    </w:div>
    <w:div w:id="1315329380">
      <w:bodyDiv w:val="1"/>
      <w:marLeft w:val="0"/>
      <w:marRight w:val="0"/>
      <w:marTop w:val="0"/>
      <w:marBottom w:val="0"/>
      <w:divBdr>
        <w:top w:val="none" w:sz="0" w:space="0" w:color="auto"/>
        <w:left w:val="none" w:sz="0" w:space="0" w:color="auto"/>
        <w:bottom w:val="none" w:sz="0" w:space="0" w:color="auto"/>
        <w:right w:val="none" w:sz="0" w:space="0" w:color="auto"/>
      </w:divBdr>
    </w:div>
    <w:div w:id="1566407048">
      <w:bodyDiv w:val="1"/>
      <w:marLeft w:val="0"/>
      <w:marRight w:val="0"/>
      <w:marTop w:val="0"/>
      <w:marBottom w:val="0"/>
      <w:divBdr>
        <w:top w:val="none" w:sz="0" w:space="0" w:color="auto"/>
        <w:left w:val="none" w:sz="0" w:space="0" w:color="auto"/>
        <w:bottom w:val="none" w:sz="0" w:space="0" w:color="auto"/>
        <w:right w:val="none" w:sz="0" w:space="0" w:color="auto"/>
      </w:divBdr>
      <w:divsChild>
        <w:div w:id="791677618">
          <w:marLeft w:val="0"/>
          <w:marRight w:val="0"/>
          <w:marTop w:val="0"/>
          <w:marBottom w:val="0"/>
          <w:divBdr>
            <w:top w:val="none" w:sz="0" w:space="0" w:color="auto"/>
            <w:left w:val="none" w:sz="0" w:space="0" w:color="auto"/>
            <w:bottom w:val="none" w:sz="0" w:space="0" w:color="auto"/>
            <w:right w:val="none" w:sz="0" w:space="0" w:color="auto"/>
          </w:divBdr>
          <w:divsChild>
            <w:div w:id="2052261532">
              <w:marLeft w:val="0"/>
              <w:marRight w:val="0"/>
              <w:marTop w:val="0"/>
              <w:marBottom w:val="0"/>
              <w:divBdr>
                <w:top w:val="none" w:sz="0" w:space="0" w:color="auto"/>
                <w:left w:val="none" w:sz="0" w:space="0" w:color="auto"/>
                <w:bottom w:val="none" w:sz="0" w:space="0" w:color="auto"/>
                <w:right w:val="none" w:sz="0" w:space="0" w:color="auto"/>
              </w:divBdr>
            </w:div>
            <w:div w:id="387580633">
              <w:marLeft w:val="0"/>
              <w:marRight w:val="0"/>
              <w:marTop w:val="0"/>
              <w:marBottom w:val="0"/>
              <w:divBdr>
                <w:top w:val="none" w:sz="0" w:space="0" w:color="auto"/>
                <w:left w:val="none" w:sz="0" w:space="0" w:color="auto"/>
                <w:bottom w:val="none" w:sz="0" w:space="0" w:color="auto"/>
                <w:right w:val="none" w:sz="0" w:space="0" w:color="auto"/>
              </w:divBdr>
            </w:div>
            <w:div w:id="1290476113">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1369716463">
              <w:marLeft w:val="0"/>
              <w:marRight w:val="0"/>
              <w:marTop w:val="0"/>
              <w:marBottom w:val="0"/>
              <w:divBdr>
                <w:top w:val="none" w:sz="0" w:space="0" w:color="auto"/>
                <w:left w:val="none" w:sz="0" w:space="0" w:color="auto"/>
                <w:bottom w:val="none" w:sz="0" w:space="0" w:color="auto"/>
                <w:right w:val="none" w:sz="0" w:space="0" w:color="auto"/>
              </w:divBdr>
            </w:div>
            <w:div w:id="2035423525">
              <w:marLeft w:val="0"/>
              <w:marRight w:val="0"/>
              <w:marTop w:val="0"/>
              <w:marBottom w:val="0"/>
              <w:divBdr>
                <w:top w:val="none" w:sz="0" w:space="0" w:color="auto"/>
                <w:left w:val="none" w:sz="0" w:space="0" w:color="auto"/>
                <w:bottom w:val="none" w:sz="0" w:space="0" w:color="auto"/>
                <w:right w:val="none" w:sz="0" w:space="0" w:color="auto"/>
              </w:divBdr>
            </w:div>
            <w:div w:id="1099713109">
              <w:marLeft w:val="0"/>
              <w:marRight w:val="0"/>
              <w:marTop w:val="0"/>
              <w:marBottom w:val="0"/>
              <w:divBdr>
                <w:top w:val="none" w:sz="0" w:space="0" w:color="auto"/>
                <w:left w:val="none" w:sz="0" w:space="0" w:color="auto"/>
                <w:bottom w:val="none" w:sz="0" w:space="0" w:color="auto"/>
                <w:right w:val="none" w:sz="0" w:space="0" w:color="auto"/>
              </w:divBdr>
            </w:div>
          </w:divsChild>
        </w:div>
        <w:div w:id="143859934">
          <w:marLeft w:val="0"/>
          <w:marRight w:val="0"/>
          <w:marTop w:val="0"/>
          <w:marBottom w:val="0"/>
          <w:divBdr>
            <w:top w:val="none" w:sz="0" w:space="0" w:color="auto"/>
            <w:left w:val="none" w:sz="0" w:space="0" w:color="auto"/>
            <w:bottom w:val="none" w:sz="0" w:space="0" w:color="auto"/>
            <w:right w:val="none" w:sz="0" w:space="0" w:color="auto"/>
          </w:divBdr>
        </w:div>
        <w:div w:id="1769155308">
          <w:marLeft w:val="0"/>
          <w:marRight w:val="0"/>
          <w:marTop w:val="0"/>
          <w:marBottom w:val="0"/>
          <w:divBdr>
            <w:top w:val="none" w:sz="0" w:space="0" w:color="auto"/>
            <w:left w:val="none" w:sz="0" w:space="0" w:color="auto"/>
            <w:bottom w:val="none" w:sz="0" w:space="0" w:color="auto"/>
            <w:right w:val="none" w:sz="0" w:space="0" w:color="auto"/>
          </w:divBdr>
        </w:div>
        <w:div w:id="1155755455">
          <w:marLeft w:val="0"/>
          <w:marRight w:val="0"/>
          <w:marTop w:val="0"/>
          <w:marBottom w:val="0"/>
          <w:divBdr>
            <w:top w:val="none" w:sz="0" w:space="0" w:color="auto"/>
            <w:left w:val="none" w:sz="0" w:space="0" w:color="auto"/>
            <w:bottom w:val="none" w:sz="0" w:space="0" w:color="auto"/>
            <w:right w:val="none" w:sz="0" w:space="0" w:color="auto"/>
          </w:divBdr>
        </w:div>
      </w:divsChild>
    </w:div>
    <w:div w:id="1747412114">
      <w:bodyDiv w:val="1"/>
      <w:marLeft w:val="0"/>
      <w:marRight w:val="0"/>
      <w:marTop w:val="0"/>
      <w:marBottom w:val="0"/>
      <w:divBdr>
        <w:top w:val="none" w:sz="0" w:space="0" w:color="auto"/>
        <w:left w:val="none" w:sz="0" w:space="0" w:color="auto"/>
        <w:bottom w:val="none" w:sz="0" w:space="0" w:color="auto"/>
        <w:right w:val="none" w:sz="0" w:space="0" w:color="auto"/>
      </w:divBdr>
      <w:divsChild>
        <w:div w:id="1501503855">
          <w:marLeft w:val="0"/>
          <w:marRight w:val="0"/>
          <w:marTop w:val="0"/>
          <w:marBottom w:val="0"/>
          <w:divBdr>
            <w:top w:val="none" w:sz="0" w:space="0" w:color="auto"/>
            <w:left w:val="none" w:sz="0" w:space="0" w:color="auto"/>
            <w:bottom w:val="none" w:sz="0" w:space="0" w:color="auto"/>
            <w:right w:val="none" w:sz="0" w:space="0" w:color="auto"/>
          </w:divBdr>
        </w:div>
        <w:div w:id="1667787571">
          <w:marLeft w:val="0"/>
          <w:marRight w:val="0"/>
          <w:marTop w:val="0"/>
          <w:marBottom w:val="0"/>
          <w:divBdr>
            <w:top w:val="none" w:sz="0" w:space="0" w:color="auto"/>
            <w:left w:val="none" w:sz="0" w:space="0" w:color="auto"/>
            <w:bottom w:val="none" w:sz="0" w:space="0" w:color="auto"/>
            <w:right w:val="none" w:sz="0" w:space="0" w:color="auto"/>
          </w:divBdr>
          <w:divsChild>
            <w:div w:id="627325232">
              <w:marLeft w:val="0"/>
              <w:marRight w:val="0"/>
              <w:marTop w:val="0"/>
              <w:marBottom w:val="0"/>
              <w:divBdr>
                <w:top w:val="none" w:sz="0" w:space="0" w:color="auto"/>
                <w:left w:val="none" w:sz="0" w:space="0" w:color="auto"/>
                <w:bottom w:val="none" w:sz="0" w:space="0" w:color="auto"/>
                <w:right w:val="none" w:sz="0" w:space="0" w:color="auto"/>
              </w:divBdr>
            </w:div>
            <w:div w:id="1907760780">
              <w:marLeft w:val="0"/>
              <w:marRight w:val="0"/>
              <w:marTop w:val="0"/>
              <w:marBottom w:val="0"/>
              <w:divBdr>
                <w:top w:val="none" w:sz="0" w:space="0" w:color="auto"/>
                <w:left w:val="none" w:sz="0" w:space="0" w:color="auto"/>
                <w:bottom w:val="none" w:sz="0" w:space="0" w:color="auto"/>
                <w:right w:val="none" w:sz="0" w:space="0" w:color="auto"/>
              </w:divBdr>
            </w:div>
            <w:div w:id="1825471614">
              <w:marLeft w:val="0"/>
              <w:marRight w:val="0"/>
              <w:marTop w:val="0"/>
              <w:marBottom w:val="0"/>
              <w:divBdr>
                <w:top w:val="none" w:sz="0" w:space="0" w:color="auto"/>
                <w:left w:val="none" w:sz="0" w:space="0" w:color="auto"/>
                <w:bottom w:val="none" w:sz="0" w:space="0" w:color="auto"/>
                <w:right w:val="none" w:sz="0" w:space="0" w:color="auto"/>
              </w:divBdr>
            </w:div>
            <w:div w:id="379790105">
              <w:marLeft w:val="0"/>
              <w:marRight w:val="0"/>
              <w:marTop w:val="0"/>
              <w:marBottom w:val="0"/>
              <w:divBdr>
                <w:top w:val="none" w:sz="0" w:space="0" w:color="auto"/>
                <w:left w:val="none" w:sz="0" w:space="0" w:color="auto"/>
                <w:bottom w:val="none" w:sz="0" w:space="0" w:color="auto"/>
                <w:right w:val="none" w:sz="0" w:space="0" w:color="auto"/>
              </w:divBdr>
            </w:div>
            <w:div w:id="413933899">
              <w:marLeft w:val="0"/>
              <w:marRight w:val="0"/>
              <w:marTop w:val="0"/>
              <w:marBottom w:val="0"/>
              <w:divBdr>
                <w:top w:val="none" w:sz="0" w:space="0" w:color="auto"/>
                <w:left w:val="none" w:sz="0" w:space="0" w:color="auto"/>
                <w:bottom w:val="none" w:sz="0" w:space="0" w:color="auto"/>
                <w:right w:val="none" w:sz="0" w:space="0" w:color="auto"/>
              </w:divBdr>
            </w:div>
            <w:div w:id="1571161100">
              <w:marLeft w:val="0"/>
              <w:marRight w:val="0"/>
              <w:marTop w:val="0"/>
              <w:marBottom w:val="0"/>
              <w:divBdr>
                <w:top w:val="none" w:sz="0" w:space="0" w:color="auto"/>
                <w:left w:val="none" w:sz="0" w:space="0" w:color="auto"/>
                <w:bottom w:val="none" w:sz="0" w:space="0" w:color="auto"/>
                <w:right w:val="none" w:sz="0" w:space="0" w:color="auto"/>
              </w:divBdr>
            </w:div>
            <w:div w:id="1175998592">
              <w:marLeft w:val="0"/>
              <w:marRight w:val="0"/>
              <w:marTop w:val="0"/>
              <w:marBottom w:val="0"/>
              <w:divBdr>
                <w:top w:val="none" w:sz="0" w:space="0" w:color="auto"/>
                <w:left w:val="none" w:sz="0" w:space="0" w:color="auto"/>
                <w:bottom w:val="none" w:sz="0" w:space="0" w:color="auto"/>
                <w:right w:val="none" w:sz="0" w:space="0" w:color="auto"/>
              </w:divBdr>
            </w:div>
            <w:div w:id="1432780135">
              <w:marLeft w:val="0"/>
              <w:marRight w:val="0"/>
              <w:marTop w:val="0"/>
              <w:marBottom w:val="0"/>
              <w:divBdr>
                <w:top w:val="none" w:sz="0" w:space="0" w:color="auto"/>
                <w:left w:val="none" w:sz="0" w:space="0" w:color="auto"/>
                <w:bottom w:val="none" w:sz="0" w:space="0" w:color="auto"/>
                <w:right w:val="none" w:sz="0" w:space="0" w:color="auto"/>
              </w:divBdr>
            </w:div>
            <w:div w:id="2058165453">
              <w:marLeft w:val="0"/>
              <w:marRight w:val="0"/>
              <w:marTop w:val="0"/>
              <w:marBottom w:val="0"/>
              <w:divBdr>
                <w:top w:val="none" w:sz="0" w:space="0" w:color="auto"/>
                <w:left w:val="none" w:sz="0" w:space="0" w:color="auto"/>
                <w:bottom w:val="none" w:sz="0" w:space="0" w:color="auto"/>
                <w:right w:val="none" w:sz="0" w:space="0" w:color="auto"/>
              </w:divBdr>
            </w:div>
          </w:divsChild>
        </w:div>
        <w:div w:id="1025401728">
          <w:marLeft w:val="0"/>
          <w:marRight w:val="0"/>
          <w:marTop w:val="0"/>
          <w:marBottom w:val="0"/>
          <w:divBdr>
            <w:top w:val="none" w:sz="0" w:space="0" w:color="auto"/>
            <w:left w:val="none" w:sz="0" w:space="0" w:color="auto"/>
            <w:bottom w:val="none" w:sz="0" w:space="0" w:color="auto"/>
            <w:right w:val="none" w:sz="0" w:space="0" w:color="auto"/>
          </w:divBdr>
        </w:div>
        <w:div w:id="39325917">
          <w:marLeft w:val="0"/>
          <w:marRight w:val="0"/>
          <w:marTop w:val="0"/>
          <w:marBottom w:val="0"/>
          <w:divBdr>
            <w:top w:val="none" w:sz="0" w:space="0" w:color="auto"/>
            <w:left w:val="none" w:sz="0" w:space="0" w:color="auto"/>
            <w:bottom w:val="none" w:sz="0" w:space="0" w:color="auto"/>
            <w:right w:val="none" w:sz="0" w:space="0" w:color="auto"/>
          </w:divBdr>
          <w:divsChild>
            <w:div w:id="430735065">
              <w:marLeft w:val="0"/>
              <w:marRight w:val="0"/>
              <w:marTop w:val="0"/>
              <w:marBottom w:val="0"/>
              <w:divBdr>
                <w:top w:val="none" w:sz="0" w:space="0" w:color="auto"/>
                <w:left w:val="none" w:sz="0" w:space="0" w:color="auto"/>
                <w:bottom w:val="none" w:sz="0" w:space="0" w:color="auto"/>
                <w:right w:val="none" w:sz="0" w:space="0" w:color="auto"/>
              </w:divBdr>
              <w:divsChild>
                <w:div w:id="1447971138">
                  <w:marLeft w:val="0"/>
                  <w:marRight w:val="0"/>
                  <w:marTop w:val="0"/>
                  <w:marBottom w:val="0"/>
                  <w:divBdr>
                    <w:top w:val="none" w:sz="0" w:space="0" w:color="auto"/>
                    <w:left w:val="none" w:sz="0" w:space="0" w:color="auto"/>
                    <w:bottom w:val="none" w:sz="0" w:space="0" w:color="auto"/>
                    <w:right w:val="none" w:sz="0" w:space="0" w:color="auto"/>
                  </w:divBdr>
                </w:div>
                <w:div w:id="97408451">
                  <w:marLeft w:val="0"/>
                  <w:marRight w:val="0"/>
                  <w:marTop w:val="0"/>
                  <w:marBottom w:val="0"/>
                  <w:divBdr>
                    <w:top w:val="none" w:sz="0" w:space="0" w:color="auto"/>
                    <w:left w:val="none" w:sz="0" w:space="0" w:color="auto"/>
                    <w:bottom w:val="none" w:sz="0" w:space="0" w:color="auto"/>
                    <w:right w:val="none" w:sz="0" w:space="0" w:color="auto"/>
                  </w:divBdr>
                </w:div>
                <w:div w:id="836308141">
                  <w:marLeft w:val="0"/>
                  <w:marRight w:val="0"/>
                  <w:marTop w:val="0"/>
                  <w:marBottom w:val="0"/>
                  <w:divBdr>
                    <w:top w:val="none" w:sz="0" w:space="0" w:color="auto"/>
                    <w:left w:val="none" w:sz="0" w:space="0" w:color="auto"/>
                    <w:bottom w:val="none" w:sz="0" w:space="0" w:color="auto"/>
                    <w:right w:val="none" w:sz="0" w:space="0" w:color="auto"/>
                  </w:divBdr>
                </w:div>
                <w:div w:id="1423573116">
                  <w:marLeft w:val="0"/>
                  <w:marRight w:val="0"/>
                  <w:marTop w:val="0"/>
                  <w:marBottom w:val="0"/>
                  <w:divBdr>
                    <w:top w:val="none" w:sz="0" w:space="0" w:color="auto"/>
                    <w:left w:val="none" w:sz="0" w:space="0" w:color="auto"/>
                    <w:bottom w:val="none" w:sz="0" w:space="0" w:color="auto"/>
                    <w:right w:val="none" w:sz="0" w:space="0" w:color="auto"/>
                  </w:divBdr>
                </w:div>
                <w:div w:id="376785575">
                  <w:marLeft w:val="0"/>
                  <w:marRight w:val="0"/>
                  <w:marTop w:val="0"/>
                  <w:marBottom w:val="0"/>
                  <w:divBdr>
                    <w:top w:val="none" w:sz="0" w:space="0" w:color="auto"/>
                    <w:left w:val="none" w:sz="0" w:space="0" w:color="auto"/>
                    <w:bottom w:val="none" w:sz="0" w:space="0" w:color="auto"/>
                    <w:right w:val="none" w:sz="0" w:space="0" w:color="auto"/>
                  </w:divBdr>
                </w:div>
                <w:div w:id="430516430">
                  <w:marLeft w:val="0"/>
                  <w:marRight w:val="0"/>
                  <w:marTop w:val="0"/>
                  <w:marBottom w:val="0"/>
                  <w:divBdr>
                    <w:top w:val="none" w:sz="0" w:space="0" w:color="auto"/>
                    <w:left w:val="none" w:sz="0" w:space="0" w:color="auto"/>
                    <w:bottom w:val="none" w:sz="0" w:space="0" w:color="auto"/>
                    <w:right w:val="none" w:sz="0" w:space="0" w:color="auto"/>
                  </w:divBdr>
                </w:div>
                <w:div w:id="1827547216">
                  <w:marLeft w:val="0"/>
                  <w:marRight w:val="0"/>
                  <w:marTop w:val="0"/>
                  <w:marBottom w:val="0"/>
                  <w:divBdr>
                    <w:top w:val="none" w:sz="0" w:space="0" w:color="auto"/>
                    <w:left w:val="none" w:sz="0" w:space="0" w:color="auto"/>
                    <w:bottom w:val="none" w:sz="0" w:space="0" w:color="auto"/>
                    <w:right w:val="none" w:sz="0" w:space="0" w:color="auto"/>
                  </w:divBdr>
                </w:div>
              </w:divsChild>
            </w:div>
            <w:div w:id="658191037">
              <w:marLeft w:val="0"/>
              <w:marRight w:val="0"/>
              <w:marTop w:val="0"/>
              <w:marBottom w:val="0"/>
              <w:divBdr>
                <w:top w:val="none" w:sz="0" w:space="0" w:color="auto"/>
                <w:left w:val="none" w:sz="0" w:space="0" w:color="auto"/>
                <w:bottom w:val="none" w:sz="0" w:space="0" w:color="auto"/>
                <w:right w:val="none" w:sz="0" w:space="0" w:color="auto"/>
              </w:divBdr>
              <w:divsChild>
                <w:div w:id="144318691">
                  <w:marLeft w:val="0"/>
                  <w:marRight w:val="0"/>
                  <w:marTop w:val="0"/>
                  <w:marBottom w:val="0"/>
                  <w:divBdr>
                    <w:top w:val="none" w:sz="0" w:space="0" w:color="auto"/>
                    <w:left w:val="none" w:sz="0" w:space="0" w:color="auto"/>
                    <w:bottom w:val="none" w:sz="0" w:space="0" w:color="auto"/>
                    <w:right w:val="none" w:sz="0" w:space="0" w:color="auto"/>
                  </w:divBdr>
                </w:div>
                <w:div w:id="918750841">
                  <w:marLeft w:val="0"/>
                  <w:marRight w:val="0"/>
                  <w:marTop w:val="0"/>
                  <w:marBottom w:val="0"/>
                  <w:divBdr>
                    <w:top w:val="none" w:sz="0" w:space="0" w:color="auto"/>
                    <w:left w:val="none" w:sz="0" w:space="0" w:color="auto"/>
                    <w:bottom w:val="none" w:sz="0" w:space="0" w:color="auto"/>
                    <w:right w:val="none" w:sz="0" w:space="0" w:color="auto"/>
                  </w:divBdr>
                </w:div>
                <w:div w:id="1806393279">
                  <w:marLeft w:val="0"/>
                  <w:marRight w:val="0"/>
                  <w:marTop w:val="0"/>
                  <w:marBottom w:val="0"/>
                  <w:divBdr>
                    <w:top w:val="none" w:sz="0" w:space="0" w:color="auto"/>
                    <w:left w:val="none" w:sz="0" w:space="0" w:color="auto"/>
                    <w:bottom w:val="none" w:sz="0" w:space="0" w:color="auto"/>
                    <w:right w:val="none" w:sz="0" w:space="0" w:color="auto"/>
                  </w:divBdr>
                </w:div>
                <w:div w:id="975648616">
                  <w:marLeft w:val="0"/>
                  <w:marRight w:val="0"/>
                  <w:marTop w:val="0"/>
                  <w:marBottom w:val="0"/>
                  <w:divBdr>
                    <w:top w:val="none" w:sz="0" w:space="0" w:color="auto"/>
                    <w:left w:val="none" w:sz="0" w:space="0" w:color="auto"/>
                    <w:bottom w:val="none" w:sz="0" w:space="0" w:color="auto"/>
                    <w:right w:val="none" w:sz="0" w:space="0" w:color="auto"/>
                  </w:divBdr>
                </w:div>
                <w:div w:id="521018504">
                  <w:marLeft w:val="0"/>
                  <w:marRight w:val="0"/>
                  <w:marTop w:val="0"/>
                  <w:marBottom w:val="0"/>
                  <w:divBdr>
                    <w:top w:val="none" w:sz="0" w:space="0" w:color="auto"/>
                    <w:left w:val="none" w:sz="0" w:space="0" w:color="auto"/>
                    <w:bottom w:val="none" w:sz="0" w:space="0" w:color="auto"/>
                    <w:right w:val="none" w:sz="0" w:space="0" w:color="auto"/>
                  </w:divBdr>
                </w:div>
                <w:div w:id="782455219">
                  <w:marLeft w:val="0"/>
                  <w:marRight w:val="0"/>
                  <w:marTop w:val="0"/>
                  <w:marBottom w:val="0"/>
                  <w:divBdr>
                    <w:top w:val="none" w:sz="0" w:space="0" w:color="auto"/>
                    <w:left w:val="none" w:sz="0" w:space="0" w:color="auto"/>
                    <w:bottom w:val="none" w:sz="0" w:space="0" w:color="auto"/>
                    <w:right w:val="none" w:sz="0" w:space="0" w:color="auto"/>
                  </w:divBdr>
                </w:div>
                <w:div w:id="1826579219">
                  <w:marLeft w:val="0"/>
                  <w:marRight w:val="0"/>
                  <w:marTop w:val="0"/>
                  <w:marBottom w:val="0"/>
                  <w:divBdr>
                    <w:top w:val="none" w:sz="0" w:space="0" w:color="auto"/>
                    <w:left w:val="none" w:sz="0" w:space="0" w:color="auto"/>
                    <w:bottom w:val="none" w:sz="0" w:space="0" w:color="auto"/>
                    <w:right w:val="none" w:sz="0" w:space="0" w:color="auto"/>
                  </w:divBdr>
                </w:div>
                <w:div w:id="1935241455">
                  <w:marLeft w:val="0"/>
                  <w:marRight w:val="0"/>
                  <w:marTop w:val="0"/>
                  <w:marBottom w:val="0"/>
                  <w:divBdr>
                    <w:top w:val="none" w:sz="0" w:space="0" w:color="auto"/>
                    <w:left w:val="none" w:sz="0" w:space="0" w:color="auto"/>
                    <w:bottom w:val="none" w:sz="0" w:space="0" w:color="auto"/>
                    <w:right w:val="none" w:sz="0" w:space="0" w:color="auto"/>
                  </w:divBdr>
                </w:div>
                <w:div w:id="728071080">
                  <w:marLeft w:val="0"/>
                  <w:marRight w:val="0"/>
                  <w:marTop w:val="0"/>
                  <w:marBottom w:val="0"/>
                  <w:divBdr>
                    <w:top w:val="none" w:sz="0" w:space="0" w:color="auto"/>
                    <w:left w:val="none" w:sz="0" w:space="0" w:color="auto"/>
                    <w:bottom w:val="none" w:sz="0" w:space="0" w:color="auto"/>
                    <w:right w:val="none" w:sz="0" w:space="0" w:color="auto"/>
                  </w:divBdr>
                </w:div>
                <w:div w:id="392781208">
                  <w:marLeft w:val="0"/>
                  <w:marRight w:val="0"/>
                  <w:marTop w:val="0"/>
                  <w:marBottom w:val="0"/>
                  <w:divBdr>
                    <w:top w:val="none" w:sz="0" w:space="0" w:color="auto"/>
                    <w:left w:val="none" w:sz="0" w:space="0" w:color="auto"/>
                    <w:bottom w:val="none" w:sz="0" w:space="0" w:color="auto"/>
                    <w:right w:val="none" w:sz="0" w:space="0" w:color="auto"/>
                  </w:divBdr>
                </w:div>
                <w:div w:id="1014650600">
                  <w:marLeft w:val="0"/>
                  <w:marRight w:val="0"/>
                  <w:marTop w:val="0"/>
                  <w:marBottom w:val="0"/>
                  <w:divBdr>
                    <w:top w:val="none" w:sz="0" w:space="0" w:color="auto"/>
                    <w:left w:val="none" w:sz="0" w:space="0" w:color="auto"/>
                    <w:bottom w:val="none" w:sz="0" w:space="0" w:color="auto"/>
                    <w:right w:val="none" w:sz="0" w:space="0" w:color="auto"/>
                  </w:divBdr>
                </w:div>
                <w:div w:id="781534058">
                  <w:marLeft w:val="0"/>
                  <w:marRight w:val="0"/>
                  <w:marTop w:val="0"/>
                  <w:marBottom w:val="0"/>
                  <w:divBdr>
                    <w:top w:val="none" w:sz="0" w:space="0" w:color="auto"/>
                    <w:left w:val="none" w:sz="0" w:space="0" w:color="auto"/>
                    <w:bottom w:val="none" w:sz="0" w:space="0" w:color="auto"/>
                    <w:right w:val="none" w:sz="0" w:space="0" w:color="auto"/>
                  </w:divBdr>
                </w:div>
                <w:div w:id="1181941773">
                  <w:marLeft w:val="0"/>
                  <w:marRight w:val="0"/>
                  <w:marTop w:val="0"/>
                  <w:marBottom w:val="0"/>
                  <w:divBdr>
                    <w:top w:val="none" w:sz="0" w:space="0" w:color="auto"/>
                    <w:left w:val="none" w:sz="0" w:space="0" w:color="auto"/>
                    <w:bottom w:val="none" w:sz="0" w:space="0" w:color="auto"/>
                    <w:right w:val="none" w:sz="0" w:space="0" w:color="auto"/>
                  </w:divBdr>
                </w:div>
                <w:div w:id="1972126350">
                  <w:marLeft w:val="0"/>
                  <w:marRight w:val="0"/>
                  <w:marTop w:val="0"/>
                  <w:marBottom w:val="0"/>
                  <w:divBdr>
                    <w:top w:val="none" w:sz="0" w:space="0" w:color="auto"/>
                    <w:left w:val="none" w:sz="0" w:space="0" w:color="auto"/>
                    <w:bottom w:val="none" w:sz="0" w:space="0" w:color="auto"/>
                    <w:right w:val="none" w:sz="0" w:space="0" w:color="auto"/>
                  </w:divBdr>
                </w:div>
                <w:div w:id="1648894069">
                  <w:marLeft w:val="0"/>
                  <w:marRight w:val="0"/>
                  <w:marTop w:val="0"/>
                  <w:marBottom w:val="0"/>
                  <w:divBdr>
                    <w:top w:val="none" w:sz="0" w:space="0" w:color="auto"/>
                    <w:left w:val="none" w:sz="0" w:space="0" w:color="auto"/>
                    <w:bottom w:val="none" w:sz="0" w:space="0" w:color="auto"/>
                    <w:right w:val="none" w:sz="0" w:space="0" w:color="auto"/>
                  </w:divBdr>
                </w:div>
                <w:div w:id="10070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1231">
          <w:marLeft w:val="0"/>
          <w:marRight w:val="0"/>
          <w:marTop w:val="0"/>
          <w:marBottom w:val="0"/>
          <w:divBdr>
            <w:top w:val="none" w:sz="0" w:space="0" w:color="auto"/>
            <w:left w:val="none" w:sz="0" w:space="0" w:color="auto"/>
            <w:bottom w:val="none" w:sz="0" w:space="0" w:color="auto"/>
            <w:right w:val="none" w:sz="0" w:space="0" w:color="auto"/>
          </w:divBdr>
          <w:divsChild>
            <w:div w:id="598220850">
              <w:marLeft w:val="0"/>
              <w:marRight w:val="0"/>
              <w:marTop w:val="0"/>
              <w:marBottom w:val="0"/>
              <w:divBdr>
                <w:top w:val="none" w:sz="0" w:space="0" w:color="auto"/>
                <w:left w:val="none" w:sz="0" w:space="0" w:color="auto"/>
                <w:bottom w:val="none" w:sz="0" w:space="0" w:color="auto"/>
                <w:right w:val="none" w:sz="0" w:space="0" w:color="auto"/>
              </w:divBdr>
              <w:divsChild>
                <w:div w:id="1837110108">
                  <w:marLeft w:val="0"/>
                  <w:marRight w:val="0"/>
                  <w:marTop w:val="0"/>
                  <w:marBottom w:val="0"/>
                  <w:divBdr>
                    <w:top w:val="none" w:sz="0" w:space="0" w:color="auto"/>
                    <w:left w:val="none" w:sz="0" w:space="0" w:color="auto"/>
                    <w:bottom w:val="none" w:sz="0" w:space="0" w:color="auto"/>
                    <w:right w:val="none" w:sz="0" w:space="0" w:color="auto"/>
                  </w:divBdr>
                </w:div>
                <w:div w:id="1072773907">
                  <w:marLeft w:val="0"/>
                  <w:marRight w:val="0"/>
                  <w:marTop w:val="0"/>
                  <w:marBottom w:val="0"/>
                  <w:divBdr>
                    <w:top w:val="none" w:sz="0" w:space="0" w:color="auto"/>
                    <w:left w:val="none" w:sz="0" w:space="0" w:color="auto"/>
                    <w:bottom w:val="none" w:sz="0" w:space="0" w:color="auto"/>
                    <w:right w:val="none" w:sz="0" w:space="0" w:color="auto"/>
                  </w:divBdr>
                </w:div>
                <w:div w:id="1553931058">
                  <w:marLeft w:val="0"/>
                  <w:marRight w:val="0"/>
                  <w:marTop w:val="0"/>
                  <w:marBottom w:val="0"/>
                  <w:divBdr>
                    <w:top w:val="none" w:sz="0" w:space="0" w:color="auto"/>
                    <w:left w:val="none" w:sz="0" w:space="0" w:color="auto"/>
                    <w:bottom w:val="none" w:sz="0" w:space="0" w:color="auto"/>
                    <w:right w:val="none" w:sz="0" w:space="0" w:color="auto"/>
                  </w:divBdr>
                </w:div>
                <w:div w:id="1622684445">
                  <w:marLeft w:val="0"/>
                  <w:marRight w:val="0"/>
                  <w:marTop w:val="0"/>
                  <w:marBottom w:val="0"/>
                  <w:divBdr>
                    <w:top w:val="none" w:sz="0" w:space="0" w:color="auto"/>
                    <w:left w:val="none" w:sz="0" w:space="0" w:color="auto"/>
                    <w:bottom w:val="none" w:sz="0" w:space="0" w:color="auto"/>
                    <w:right w:val="none" w:sz="0" w:space="0" w:color="auto"/>
                  </w:divBdr>
                </w:div>
                <w:div w:id="2135981548">
                  <w:marLeft w:val="0"/>
                  <w:marRight w:val="0"/>
                  <w:marTop w:val="0"/>
                  <w:marBottom w:val="0"/>
                  <w:divBdr>
                    <w:top w:val="none" w:sz="0" w:space="0" w:color="auto"/>
                    <w:left w:val="none" w:sz="0" w:space="0" w:color="auto"/>
                    <w:bottom w:val="none" w:sz="0" w:space="0" w:color="auto"/>
                    <w:right w:val="none" w:sz="0" w:space="0" w:color="auto"/>
                  </w:divBdr>
                </w:div>
                <w:div w:id="74016583">
                  <w:marLeft w:val="0"/>
                  <w:marRight w:val="0"/>
                  <w:marTop w:val="0"/>
                  <w:marBottom w:val="0"/>
                  <w:divBdr>
                    <w:top w:val="none" w:sz="0" w:space="0" w:color="auto"/>
                    <w:left w:val="none" w:sz="0" w:space="0" w:color="auto"/>
                    <w:bottom w:val="none" w:sz="0" w:space="0" w:color="auto"/>
                    <w:right w:val="none" w:sz="0" w:space="0" w:color="auto"/>
                  </w:divBdr>
                </w:div>
                <w:div w:id="1105617766">
                  <w:marLeft w:val="0"/>
                  <w:marRight w:val="0"/>
                  <w:marTop w:val="0"/>
                  <w:marBottom w:val="0"/>
                  <w:divBdr>
                    <w:top w:val="none" w:sz="0" w:space="0" w:color="auto"/>
                    <w:left w:val="none" w:sz="0" w:space="0" w:color="auto"/>
                    <w:bottom w:val="none" w:sz="0" w:space="0" w:color="auto"/>
                    <w:right w:val="none" w:sz="0" w:space="0" w:color="auto"/>
                  </w:divBdr>
                </w:div>
                <w:div w:id="1675525358">
                  <w:marLeft w:val="0"/>
                  <w:marRight w:val="0"/>
                  <w:marTop w:val="0"/>
                  <w:marBottom w:val="0"/>
                  <w:divBdr>
                    <w:top w:val="none" w:sz="0" w:space="0" w:color="auto"/>
                    <w:left w:val="none" w:sz="0" w:space="0" w:color="auto"/>
                    <w:bottom w:val="none" w:sz="0" w:space="0" w:color="auto"/>
                    <w:right w:val="none" w:sz="0" w:space="0" w:color="auto"/>
                  </w:divBdr>
                </w:div>
                <w:div w:id="1921135260">
                  <w:marLeft w:val="0"/>
                  <w:marRight w:val="0"/>
                  <w:marTop w:val="0"/>
                  <w:marBottom w:val="0"/>
                  <w:divBdr>
                    <w:top w:val="none" w:sz="0" w:space="0" w:color="auto"/>
                    <w:left w:val="none" w:sz="0" w:space="0" w:color="auto"/>
                    <w:bottom w:val="none" w:sz="0" w:space="0" w:color="auto"/>
                    <w:right w:val="none" w:sz="0" w:space="0" w:color="auto"/>
                  </w:divBdr>
                </w:div>
                <w:div w:id="627399664">
                  <w:marLeft w:val="0"/>
                  <w:marRight w:val="0"/>
                  <w:marTop w:val="0"/>
                  <w:marBottom w:val="0"/>
                  <w:divBdr>
                    <w:top w:val="none" w:sz="0" w:space="0" w:color="auto"/>
                    <w:left w:val="none" w:sz="0" w:space="0" w:color="auto"/>
                    <w:bottom w:val="none" w:sz="0" w:space="0" w:color="auto"/>
                    <w:right w:val="none" w:sz="0" w:space="0" w:color="auto"/>
                  </w:divBdr>
                </w:div>
              </w:divsChild>
            </w:div>
            <w:div w:id="368917856">
              <w:marLeft w:val="0"/>
              <w:marRight w:val="0"/>
              <w:marTop w:val="0"/>
              <w:marBottom w:val="0"/>
              <w:divBdr>
                <w:top w:val="none" w:sz="0" w:space="0" w:color="auto"/>
                <w:left w:val="none" w:sz="0" w:space="0" w:color="auto"/>
                <w:bottom w:val="none" w:sz="0" w:space="0" w:color="auto"/>
                <w:right w:val="none" w:sz="0" w:space="0" w:color="auto"/>
              </w:divBdr>
              <w:divsChild>
                <w:div w:id="948244884">
                  <w:marLeft w:val="0"/>
                  <w:marRight w:val="0"/>
                  <w:marTop w:val="0"/>
                  <w:marBottom w:val="0"/>
                  <w:divBdr>
                    <w:top w:val="none" w:sz="0" w:space="0" w:color="auto"/>
                    <w:left w:val="none" w:sz="0" w:space="0" w:color="auto"/>
                    <w:bottom w:val="none" w:sz="0" w:space="0" w:color="auto"/>
                    <w:right w:val="none" w:sz="0" w:space="0" w:color="auto"/>
                  </w:divBdr>
                </w:div>
                <w:div w:id="1764840483">
                  <w:marLeft w:val="0"/>
                  <w:marRight w:val="0"/>
                  <w:marTop w:val="0"/>
                  <w:marBottom w:val="0"/>
                  <w:divBdr>
                    <w:top w:val="none" w:sz="0" w:space="0" w:color="auto"/>
                    <w:left w:val="none" w:sz="0" w:space="0" w:color="auto"/>
                    <w:bottom w:val="none" w:sz="0" w:space="0" w:color="auto"/>
                    <w:right w:val="none" w:sz="0" w:space="0" w:color="auto"/>
                  </w:divBdr>
                </w:div>
                <w:div w:id="1616449080">
                  <w:marLeft w:val="0"/>
                  <w:marRight w:val="0"/>
                  <w:marTop w:val="0"/>
                  <w:marBottom w:val="0"/>
                  <w:divBdr>
                    <w:top w:val="none" w:sz="0" w:space="0" w:color="auto"/>
                    <w:left w:val="none" w:sz="0" w:space="0" w:color="auto"/>
                    <w:bottom w:val="none" w:sz="0" w:space="0" w:color="auto"/>
                    <w:right w:val="none" w:sz="0" w:space="0" w:color="auto"/>
                  </w:divBdr>
                </w:div>
                <w:div w:id="32586369">
                  <w:marLeft w:val="0"/>
                  <w:marRight w:val="0"/>
                  <w:marTop w:val="0"/>
                  <w:marBottom w:val="0"/>
                  <w:divBdr>
                    <w:top w:val="none" w:sz="0" w:space="0" w:color="auto"/>
                    <w:left w:val="none" w:sz="0" w:space="0" w:color="auto"/>
                    <w:bottom w:val="none" w:sz="0" w:space="0" w:color="auto"/>
                    <w:right w:val="none" w:sz="0" w:space="0" w:color="auto"/>
                  </w:divBdr>
                </w:div>
                <w:div w:id="1960260727">
                  <w:marLeft w:val="0"/>
                  <w:marRight w:val="0"/>
                  <w:marTop w:val="0"/>
                  <w:marBottom w:val="0"/>
                  <w:divBdr>
                    <w:top w:val="none" w:sz="0" w:space="0" w:color="auto"/>
                    <w:left w:val="none" w:sz="0" w:space="0" w:color="auto"/>
                    <w:bottom w:val="none" w:sz="0" w:space="0" w:color="auto"/>
                    <w:right w:val="none" w:sz="0" w:space="0" w:color="auto"/>
                  </w:divBdr>
                </w:div>
                <w:div w:id="1317949589">
                  <w:marLeft w:val="0"/>
                  <w:marRight w:val="0"/>
                  <w:marTop w:val="0"/>
                  <w:marBottom w:val="0"/>
                  <w:divBdr>
                    <w:top w:val="none" w:sz="0" w:space="0" w:color="auto"/>
                    <w:left w:val="none" w:sz="0" w:space="0" w:color="auto"/>
                    <w:bottom w:val="none" w:sz="0" w:space="0" w:color="auto"/>
                    <w:right w:val="none" w:sz="0" w:space="0" w:color="auto"/>
                  </w:divBdr>
                </w:div>
              </w:divsChild>
            </w:div>
            <w:div w:id="797184907">
              <w:marLeft w:val="0"/>
              <w:marRight w:val="0"/>
              <w:marTop w:val="0"/>
              <w:marBottom w:val="0"/>
              <w:divBdr>
                <w:top w:val="none" w:sz="0" w:space="0" w:color="auto"/>
                <w:left w:val="none" w:sz="0" w:space="0" w:color="auto"/>
                <w:bottom w:val="none" w:sz="0" w:space="0" w:color="auto"/>
                <w:right w:val="none" w:sz="0" w:space="0" w:color="auto"/>
              </w:divBdr>
              <w:divsChild>
                <w:div w:id="635531425">
                  <w:marLeft w:val="0"/>
                  <w:marRight w:val="0"/>
                  <w:marTop w:val="0"/>
                  <w:marBottom w:val="0"/>
                  <w:divBdr>
                    <w:top w:val="none" w:sz="0" w:space="0" w:color="auto"/>
                    <w:left w:val="none" w:sz="0" w:space="0" w:color="auto"/>
                    <w:bottom w:val="none" w:sz="0" w:space="0" w:color="auto"/>
                    <w:right w:val="none" w:sz="0" w:space="0" w:color="auto"/>
                  </w:divBdr>
                </w:div>
                <w:div w:id="2069449132">
                  <w:marLeft w:val="0"/>
                  <w:marRight w:val="0"/>
                  <w:marTop w:val="0"/>
                  <w:marBottom w:val="0"/>
                  <w:divBdr>
                    <w:top w:val="none" w:sz="0" w:space="0" w:color="auto"/>
                    <w:left w:val="none" w:sz="0" w:space="0" w:color="auto"/>
                    <w:bottom w:val="none" w:sz="0" w:space="0" w:color="auto"/>
                    <w:right w:val="none" w:sz="0" w:space="0" w:color="auto"/>
                  </w:divBdr>
                </w:div>
                <w:div w:id="1496604440">
                  <w:marLeft w:val="0"/>
                  <w:marRight w:val="0"/>
                  <w:marTop w:val="0"/>
                  <w:marBottom w:val="0"/>
                  <w:divBdr>
                    <w:top w:val="none" w:sz="0" w:space="0" w:color="auto"/>
                    <w:left w:val="none" w:sz="0" w:space="0" w:color="auto"/>
                    <w:bottom w:val="none" w:sz="0" w:space="0" w:color="auto"/>
                    <w:right w:val="none" w:sz="0" w:space="0" w:color="auto"/>
                  </w:divBdr>
                </w:div>
                <w:div w:id="795560297">
                  <w:marLeft w:val="0"/>
                  <w:marRight w:val="0"/>
                  <w:marTop w:val="0"/>
                  <w:marBottom w:val="0"/>
                  <w:divBdr>
                    <w:top w:val="none" w:sz="0" w:space="0" w:color="auto"/>
                    <w:left w:val="none" w:sz="0" w:space="0" w:color="auto"/>
                    <w:bottom w:val="none" w:sz="0" w:space="0" w:color="auto"/>
                    <w:right w:val="none" w:sz="0" w:space="0" w:color="auto"/>
                  </w:divBdr>
                </w:div>
                <w:div w:id="1452939093">
                  <w:marLeft w:val="0"/>
                  <w:marRight w:val="0"/>
                  <w:marTop w:val="0"/>
                  <w:marBottom w:val="0"/>
                  <w:divBdr>
                    <w:top w:val="none" w:sz="0" w:space="0" w:color="auto"/>
                    <w:left w:val="none" w:sz="0" w:space="0" w:color="auto"/>
                    <w:bottom w:val="none" w:sz="0" w:space="0" w:color="auto"/>
                    <w:right w:val="none" w:sz="0" w:space="0" w:color="auto"/>
                  </w:divBdr>
                </w:div>
                <w:div w:id="747265940">
                  <w:marLeft w:val="0"/>
                  <w:marRight w:val="0"/>
                  <w:marTop w:val="0"/>
                  <w:marBottom w:val="0"/>
                  <w:divBdr>
                    <w:top w:val="none" w:sz="0" w:space="0" w:color="auto"/>
                    <w:left w:val="none" w:sz="0" w:space="0" w:color="auto"/>
                    <w:bottom w:val="none" w:sz="0" w:space="0" w:color="auto"/>
                    <w:right w:val="none" w:sz="0" w:space="0" w:color="auto"/>
                  </w:divBdr>
                </w:div>
                <w:div w:id="1531723075">
                  <w:marLeft w:val="0"/>
                  <w:marRight w:val="0"/>
                  <w:marTop w:val="0"/>
                  <w:marBottom w:val="0"/>
                  <w:divBdr>
                    <w:top w:val="none" w:sz="0" w:space="0" w:color="auto"/>
                    <w:left w:val="none" w:sz="0" w:space="0" w:color="auto"/>
                    <w:bottom w:val="none" w:sz="0" w:space="0" w:color="auto"/>
                    <w:right w:val="none" w:sz="0" w:space="0" w:color="auto"/>
                  </w:divBdr>
                </w:div>
                <w:div w:id="1541480745">
                  <w:marLeft w:val="0"/>
                  <w:marRight w:val="0"/>
                  <w:marTop w:val="0"/>
                  <w:marBottom w:val="0"/>
                  <w:divBdr>
                    <w:top w:val="none" w:sz="0" w:space="0" w:color="auto"/>
                    <w:left w:val="none" w:sz="0" w:space="0" w:color="auto"/>
                    <w:bottom w:val="none" w:sz="0" w:space="0" w:color="auto"/>
                    <w:right w:val="none" w:sz="0" w:space="0" w:color="auto"/>
                  </w:divBdr>
                </w:div>
              </w:divsChild>
            </w:div>
            <w:div w:id="183830210">
              <w:marLeft w:val="0"/>
              <w:marRight w:val="0"/>
              <w:marTop w:val="0"/>
              <w:marBottom w:val="0"/>
              <w:divBdr>
                <w:top w:val="none" w:sz="0" w:space="0" w:color="auto"/>
                <w:left w:val="none" w:sz="0" w:space="0" w:color="auto"/>
                <w:bottom w:val="none" w:sz="0" w:space="0" w:color="auto"/>
                <w:right w:val="none" w:sz="0" w:space="0" w:color="auto"/>
              </w:divBdr>
              <w:divsChild>
                <w:div w:id="1294827461">
                  <w:marLeft w:val="0"/>
                  <w:marRight w:val="0"/>
                  <w:marTop w:val="0"/>
                  <w:marBottom w:val="0"/>
                  <w:divBdr>
                    <w:top w:val="none" w:sz="0" w:space="0" w:color="auto"/>
                    <w:left w:val="none" w:sz="0" w:space="0" w:color="auto"/>
                    <w:bottom w:val="none" w:sz="0" w:space="0" w:color="auto"/>
                    <w:right w:val="none" w:sz="0" w:space="0" w:color="auto"/>
                  </w:divBdr>
                </w:div>
                <w:div w:id="1446076292">
                  <w:marLeft w:val="0"/>
                  <w:marRight w:val="0"/>
                  <w:marTop w:val="0"/>
                  <w:marBottom w:val="0"/>
                  <w:divBdr>
                    <w:top w:val="none" w:sz="0" w:space="0" w:color="auto"/>
                    <w:left w:val="none" w:sz="0" w:space="0" w:color="auto"/>
                    <w:bottom w:val="none" w:sz="0" w:space="0" w:color="auto"/>
                    <w:right w:val="none" w:sz="0" w:space="0" w:color="auto"/>
                  </w:divBdr>
                </w:div>
                <w:div w:id="1972518206">
                  <w:marLeft w:val="0"/>
                  <w:marRight w:val="0"/>
                  <w:marTop w:val="0"/>
                  <w:marBottom w:val="0"/>
                  <w:divBdr>
                    <w:top w:val="none" w:sz="0" w:space="0" w:color="auto"/>
                    <w:left w:val="none" w:sz="0" w:space="0" w:color="auto"/>
                    <w:bottom w:val="none" w:sz="0" w:space="0" w:color="auto"/>
                    <w:right w:val="none" w:sz="0" w:space="0" w:color="auto"/>
                  </w:divBdr>
                </w:div>
                <w:div w:id="90275609">
                  <w:marLeft w:val="0"/>
                  <w:marRight w:val="0"/>
                  <w:marTop w:val="0"/>
                  <w:marBottom w:val="0"/>
                  <w:divBdr>
                    <w:top w:val="none" w:sz="0" w:space="0" w:color="auto"/>
                    <w:left w:val="none" w:sz="0" w:space="0" w:color="auto"/>
                    <w:bottom w:val="none" w:sz="0" w:space="0" w:color="auto"/>
                    <w:right w:val="none" w:sz="0" w:space="0" w:color="auto"/>
                  </w:divBdr>
                </w:div>
                <w:div w:id="540435295">
                  <w:marLeft w:val="0"/>
                  <w:marRight w:val="0"/>
                  <w:marTop w:val="0"/>
                  <w:marBottom w:val="0"/>
                  <w:divBdr>
                    <w:top w:val="none" w:sz="0" w:space="0" w:color="auto"/>
                    <w:left w:val="none" w:sz="0" w:space="0" w:color="auto"/>
                    <w:bottom w:val="none" w:sz="0" w:space="0" w:color="auto"/>
                    <w:right w:val="none" w:sz="0" w:space="0" w:color="auto"/>
                  </w:divBdr>
                </w:div>
                <w:div w:id="1268930091">
                  <w:marLeft w:val="0"/>
                  <w:marRight w:val="0"/>
                  <w:marTop w:val="0"/>
                  <w:marBottom w:val="0"/>
                  <w:divBdr>
                    <w:top w:val="none" w:sz="0" w:space="0" w:color="auto"/>
                    <w:left w:val="none" w:sz="0" w:space="0" w:color="auto"/>
                    <w:bottom w:val="none" w:sz="0" w:space="0" w:color="auto"/>
                    <w:right w:val="none" w:sz="0" w:space="0" w:color="auto"/>
                  </w:divBdr>
                </w:div>
                <w:div w:id="1470169352">
                  <w:marLeft w:val="0"/>
                  <w:marRight w:val="0"/>
                  <w:marTop w:val="0"/>
                  <w:marBottom w:val="0"/>
                  <w:divBdr>
                    <w:top w:val="none" w:sz="0" w:space="0" w:color="auto"/>
                    <w:left w:val="none" w:sz="0" w:space="0" w:color="auto"/>
                    <w:bottom w:val="none" w:sz="0" w:space="0" w:color="auto"/>
                    <w:right w:val="none" w:sz="0" w:space="0" w:color="auto"/>
                  </w:divBdr>
                </w:div>
                <w:div w:id="688260555">
                  <w:marLeft w:val="0"/>
                  <w:marRight w:val="0"/>
                  <w:marTop w:val="0"/>
                  <w:marBottom w:val="0"/>
                  <w:divBdr>
                    <w:top w:val="none" w:sz="0" w:space="0" w:color="auto"/>
                    <w:left w:val="none" w:sz="0" w:space="0" w:color="auto"/>
                    <w:bottom w:val="none" w:sz="0" w:space="0" w:color="auto"/>
                    <w:right w:val="none" w:sz="0" w:space="0" w:color="auto"/>
                  </w:divBdr>
                </w:div>
                <w:div w:id="1270552067">
                  <w:marLeft w:val="0"/>
                  <w:marRight w:val="0"/>
                  <w:marTop w:val="0"/>
                  <w:marBottom w:val="0"/>
                  <w:divBdr>
                    <w:top w:val="none" w:sz="0" w:space="0" w:color="auto"/>
                    <w:left w:val="none" w:sz="0" w:space="0" w:color="auto"/>
                    <w:bottom w:val="none" w:sz="0" w:space="0" w:color="auto"/>
                    <w:right w:val="none" w:sz="0" w:space="0" w:color="auto"/>
                  </w:divBdr>
                </w:div>
              </w:divsChild>
            </w:div>
            <w:div w:id="131337737">
              <w:marLeft w:val="0"/>
              <w:marRight w:val="0"/>
              <w:marTop w:val="0"/>
              <w:marBottom w:val="0"/>
              <w:divBdr>
                <w:top w:val="none" w:sz="0" w:space="0" w:color="auto"/>
                <w:left w:val="none" w:sz="0" w:space="0" w:color="auto"/>
                <w:bottom w:val="none" w:sz="0" w:space="0" w:color="auto"/>
                <w:right w:val="none" w:sz="0" w:space="0" w:color="auto"/>
              </w:divBdr>
              <w:divsChild>
                <w:div w:id="1292904402">
                  <w:marLeft w:val="0"/>
                  <w:marRight w:val="0"/>
                  <w:marTop w:val="0"/>
                  <w:marBottom w:val="0"/>
                  <w:divBdr>
                    <w:top w:val="none" w:sz="0" w:space="0" w:color="auto"/>
                    <w:left w:val="none" w:sz="0" w:space="0" w:color="auto"/>
                    <w:bottom w:val="none" w:sz="0" w:space="0" w:color="auto"/>
                    <w:right w:val="none" w:sz="0" w:space="0" w:color="auto"/>
                  </w:divBdr>
                </w:div>
                <w:div w:id="743991078">
                  <w:marLeft w:val="0"/>
                  <w:marRight w:val="0"/>
                  <w:marTop w:val="0"/>
                  <w:marBottom w:val="0"/>
                  <w:divBdr>
                    <w:top w:val="none" w:sz="0" w:space="0" w:color="auto"/>
                    <w:left w:val="none" w:sz="0" w:space="0" w:color="auto"/>
                    <w:bottom w:val="none" w:sz="0" w:space="0" w:color="auto"/>
                    <w:right w:val="none" w:sz="0" w:space="0" w:color="auto"/>
                  </w:divBdr>
                </w:div>
                <w:div w:id="1067537976">
                  <w:marLeft w:val="0"/>
                  <w:marRight w:val="0"/>
                  <w:marTop w:val="0"/>
                  <w:marBottom w:val="0"/>
                  <w:divBdr>
                    <w:top w:val="none" w:sz="0" w:space="0" w:color="auto"/>
                    <w:left w:val="none" w:sz="0" w:space="0" w:color="auto"/>
                    <w:bottom w:val="none" w:sz="0" w:space="0" w:color="auto"/>
                    <w:right w:val="none" w:sz="0" w:space="0" w:color="auto"/>
                  </w:divBdr>
                </w:div>
                <w:div w:id="1353140993">
                  <w:marLeft w:val="0"/>
                  <w:marRight w:val="0"/>
                  <w:marTop w:val="0"/>
                  <w:marBottom w:val="0"/>
                  <w:divBdr>
                    <w:top w:val="none" w:sz="0" w:space="0" w:color="auto"/>
                    <w:left w:val="none" w:sz="0" w:space="0" w:color="auto"/>
                    <w:bottom w:val="none" w:sz="0" w:space="0" w:color="auto"/>
                    <w:right w:val="none" w:sz="0" w:space="0" w:color="auto"/>
                  </w:divBdr>
                </w:div>
              </w:divsChild>
            </w:div>
            <w:div w:id="593592037">
              <w:marLeft w:val="0"/>
              <w:marRight w:val="0"/>
              <w:marTop w:val="0"/>
              <w:marBottom w:val="0"/>
              <w:divBdr>
                <w:top w:val="none" w:sz="0" w:space="0" w:color="auto"/>
                <w:left w:val="none" w:sz="0" w:space="0" w:color="auto"/>
                <w:bottom w:val="none" w:sz="0" w:space="0" w:color="auto"/>
                <w:right w:val="none" w:sz="0" w:space="0" w:color="auto"/>
              </w:divBdr>
              <w:divsChild>
                <w:div w:id="2143887182">
                  <w:marLeft w:val="0"/>
                  <w:marRight w:val="0"/>
                  <w:marTop w:val="0"/>
                  <w:marBottom w:val="0"/>
                  <w:divBdr>
                    <w:top w:val="none" w:sz="0" w:space="0" w:color="auto"/>
                    <w:left w:val="none" w:sz="0" w:space="0" w:color="auto"/>
                    <w:bottom w:val="none" w:sz="0" w:space="0" w:color="auto"/>
                    <w:right w:val="none" w:sz="0" w:space="0" w:color="auto"/>
                  </w:divBdr>
                </w:div>
                <w:div w:id="252445918">
                  <w:marLeft w:val="0"/>
                  <w:marRight w:val="0"/>
                  <w:marTop w:val="0"/>
                  <w:marBottom w:val="0"/>
                  <w:divBdr>
                    <w:top w:val="none" w:sz="0" w:space="0" w:color="auto"/>
                    <w:left w:val="none" w:sz="0" w:space="0" w:color="auto"/>
                    <w:bottom w:val="none" w:sz="0" w:space="0" w:color="auto"/>
                    <w:right w:val="none" w:sz="0" w:space="0" w:color="auto"/>
                  </w:divBdr>
                </w:div>
                <w:div w:id="1410274146">
                  <w:marLeft w:val="0"/>
                  <w:marRight w:val="0"/>
                  <w:marTop w:val="0"/>
                  <w:marBottom w:val="0"/>
                  <w:divBdr>
                    <w:top w:val="none" w:sz="0" w:space="0" w:color="auto"/>
                    <w:left w:val="none" w:sz="0" w:space="0" w:color="auto"/>
                    <w:bottom w:val="none" w:sz="0" w:space="0" w:color="auto"/>
                    <w:right w:val="none" w:sz="0" w:space="0" w:color="auto"/>
                  </w:divBdr>
                </w:div>
                <w:div w:id="313071960">
                  <w:marLeft w:val="0"/>
                  <w:marRight w:val="0"/>
                  <w:marTop w:val="0"/>
                  <w:marBottom w:val="0"/>
                  <w:divBdr>
                    <w:top w:val="none" w:sz="0" w:space="0" w:color="auto"/>
                    <w:left w:val="none" w:sz="0" w:space="0" w:color="auto"/>
                    <w:bottom w:val="none" w:sz="0" w:space="0" w:color="auto"/>
                    <w:right w:val="none" w:sz="0" w:space="0" w:color="auto"/>
                  </w:divBdr>
                </w:div>
                <w:div w:id="1404716642">
                  <w:marLeft w:val="0"/>
                  <w:marRight w:val="0"/>
                  <w:marTop w:val="0"/>
                  <w:marBottom w:val="0"/>
                  <w:divBdr>
                    <w:top w:val="none" w:sz="0" w:space="0" w:color="auto"/>
                    <w:left w:val="none" w:sz="0" w:space="0" w:color="auto"/>
                    <w:bottom w:val="none" w:sz="0" w:space="0" w:color="auto"/>
                    <w:right w:val="none" w:sz="0" w:space="0" w:color="auto"/>
                  </w:divBdr>
                </w:div>
                <w:div w:id="8964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9087">
          <w:marLeft w:val="0"/>
          <w:marRight w:val="0"/>
          <w:marTop w:val="0"/>
          <w:marBottom w:val="0"/>
          <w:divBdr>
            <w:top w:val="none" w:sz="0" w:space="0" w:color="auto"/>
            <w:left w:val="none" w:sz="0" w:space="0" w:color="auto"/>
            <w:bottom w:val="none" w:sz="0" w:space="0" w:color="auto"/>
            <w:right w:val="none" w:sz="0" w:space="0" w:color="auto"/>
          </w:divBdr>
        </w:div>
        <w:div w:id="1776947190">
          <w:marLeft w:val="0"/>
          <w:marRight w:val="0"/>
          <w:marTop w:val="0"/>
          <w:marBottom w:val="0"/>
          <w:divBdr>
            <w:top w:val="none" w:sz="0" w:space="0" w:color="auto"/>
            <w:left w:val="none" w:sz="0" w:space="0" w:color="auto"/>
            <w:bottom w:val="none" w:sz="0" w:space="0" w:color="auto"/>
            <w:right w:val="none" w:sz="0" w:space="0" w:color="auto"/>
          </w:divBdr>
          <w:divsChild>
            <w:div w:id="304505802">
              <w:marLeft w:val="0"/>
              <w:marRight w:val="0"/>
              <w:marTop w:val="0"/>
              <w:marBottom w:val="0"/>
              <w:divBdr>
                <w:top w:val="none" w:sz="0" w:space="0" w:color="auto"/>
                <w:left w:val="none" w:sz="0" w:space="0" w:color="auto"/>
                <w:bottom w:val="none" w:sz="0" w:space="0" w:color="auto"/>
                <w:right w:val="none" w:sz="0" w:space="0" w:color="auto"/>
              </w:divBdr>
              <w:divsChild>
                <w:div w:id="727193128">
                  <w:marLeft w:val="0"/>
                  <w:marRight w:val="0"/>
                  <w:marTop w:val="0"/>
                  <w:marBottom w:val="0"/>
                  <w:divBdr>
                    <w:top w:val="none" w:sz="0" w:space="0" w:color="auto"/>
                    <w:left w:val="none" w:sz="0" w:space="0" w:color="auto"/>
                    <w:bottom w:val="none" w:sz="0" w:space="0" w:color="auto"/>
                    <w:right w:val="none" w:sz="0" w:space="0" w:color="auto"/>
                  </w:divBdr>
                </w:div>
                <w:div w:id="2109812388">
                  <w:marLeft w:val="0"/>
                  <w:marRight w:val="0"/>
                  <w:marTop w:val="0"/>
                  <w:marBottom w:val="0"/>
                  <w:divBdr>
                    <w:top w:val="none" w:sz="0" w:space="0" w:color="auto"/>
                    <w:left w:val="none" w:sz="0" w:space="0" w:color="auto"/>
                    <w:bottom w:val="none" w:sz="0" w:space="0" w:color="auto"/>
                    <w:right w:val="none" w:sz="0" w:space="0" w:color="auto"/>
                  </w:divBdr>
                </w:div>
                <w:div w:id="1741637067">
                  <w:marLeft w:val="0"/>
                  <w:marRight w:val="0"/>
                  <w:marTop w:val="0"/>
                  <w:marBottom w:val="0"/>
                  <w:divBdr>
                    <w:top w:val="none" w:sz="0" w:space="0" w:color="auto"/>
                    <w:left w:val="none" w:sz="0" w:space="0" w:color="auto"/>
                    <w:bottom w:val="none" w:sz="0" w:space="0" w:color="auto"/>
                    <w:right w:val="none" w:sz="0" w:space="0" w:color="auto"/>
                  </w:divBdr>
                </w:div>
                <w:div w:id="733115436">
                  <w:marLeft w:val="0"/>
                  <w:marRight w:val="0"/>
                  <w:marTop w:val="0"/>
                  <w:marBottom w:val="0"/>
                  <w:divBdr>
                    <w:top w:val="none" w:sz="0" w:space="0" w:color="auto"/>
                    <w:left w:val="none" w:sz="0" w:space="0" w:color="auto"/>
                    <w:bottom w:val="none" w:sz="0" w:space="0" w:color="auto"/>
                    <w:right w:val="none" w:sz="0" w:space="0" w:color="auto"/>
                  </w:divBdr>
                </w:div>
                <w:div w:id="1484158582">
                  <w:marLeft w:val="0"/>
                  <w:marRight w:val="0"/>
                  <w:marTop w:val="0"/>
                  <w:marBottom w:val="0"/>
                  <w:divBdr>
                    <w:top w:val="none" w:sz="0" w:space="0" w:color="auto"/>
                    <w:left w:val="none" w:sz="0" w:space="0" w:color="auto"/>
                    <w:bottom w:val="none" w:sz="0" w:space="0" w:color="auto"/>
                    <w:right w:val="none" w:sz="0" w:space="0" w:color="auto"/>
                  </w:divBdr>
                </w:div>
                <w:div w:id="837580708">
                  <w:marLeft w:val="0"/>
                  <w:marRight w:val="0"/>
                  <w:marTop w:val="0"/>
                  <w:marBottom w:val="0"/>
                  <w:divBdr>
                    <w:top w:val="none" w:sz="0" w:space="0" w:color="auto"/>
                    <w:left w:val="none" w:sz="0" w:space="0" w:color="auto"/>
                    <w:bottom w:val="none" w:sz="0" w:space="0" w:color="auto"/>
                    <w:right w:val="none" w:sz="0" w:space="0" w:color="auto"/>
                  </w:divBdr>
                </w:div>
                <w:div w:id="1914582998">
                  <w:marLeft w:val="0"/>
                  <w:marRight w:val="0"/>
                  <w:marTop w:val="0"/>
                  <w:marBottom w:val="0"/>
                  <w:divBdr>
                    <w:top w:val="none" w:sz="0" w:space="0" w:color="auto"/>
                    <w:left w:val="none" w:sz="0" w:space="0" w:color="auto"/>
                    <w:bottom w:val="none" w:sz="0" w:space="0" w:color="auto"/>
                    <w:right w:val="none" w:sz="0" w:space="0" w:color="auto"/>
                  </w:divBdr>
                </w:div>
                <w:div w:id="871040608">
                  <w:marLeft w:val="0"/>
                  <w:marRight w:val="0"/>
                  <w:marTop w:val="0"/>
                  <w:marBottom w:val="0"/>
                  <w:divBdr>
                    <w:top w:val="none" w:sz="0" w:space="0" w:color="auto"/>
                    <w:left w:val="none" w:sz="0" w:space="0" w:color="auto"/>
                    <w:bottom w:val="none" w:sz="0" w:space="0" w:color="auto"/>
                    <w:right w:val="none" w:sz="0" w:space="0" w:color="auto"/>
                  </w:divBdr>
                </w:div>
                <w:div w:id="158355572">
                  <w:marLeft w:val="0"/>
                  <w:marRight w:val="0"/>
                  <w:marTop w:val="0"/>
                  <w:marBottom w:val="0"/>
                  <w:divBdr>
                    <w:top w:val="none" w:sz="0" w:space="0" w:color="auto"/>
                    <w:left w:val="none" w:sz="0" w:space="0" w:color="auto"/>
                    <w:bottom w:val="none" w:sz="0" w:space="0" w:color="auto"/>
                    <w:right w:val="none" w:sz="0" w:space="0" w:color="auto"/>
                  </w:divBdr>
                </w:div>
                <w:div w:id="471413044">
                  <w:marLeft w:val="0"/>
                  <w:marRight w:val="0"/>
                  <w:marTop w:val="0"/>
                  <w:marBottom w:val="0"/>
                  <w:divBdr>
                    <w:top w:val="none" w:sz="0" w:space="0" w:color="auto"/>
                    <w:left w:val="none" w:sz="0" w:space="0" w:color="auto"/>
                    <w:bottom w:val="none" w:sz="0" w:space="0" w:color="auto"/>
                    <w:right w:val="none" w:sz="0" w:space="0" w:color="auto"/>
                  </w:divBdr>
                </w:div>
                <w:div w:id="711081590">
                  <w:marLeft w:val="0"/>
                  <w:marRight w:val="0"/>
                  <w:marTop w:val="0"/>
                  <w:marBottom w:val="0"/>
                  <w:divBdr>
                    <w:top w:val="none" w:sz="0" w:space="0" w:color="auto"/>
                    <w:left w:val="none" w:sz="0" w:space="0" w:color="auto"/>
                    <w:bottom w:val="none" w:sz="0" w:space="0" w:color="auto"/>
                    <w:right w:val="none" w:sz="0" w:space="0" w:color="auto"/>
                  </w:divBdr>
                </w:div>
                <w:div w:id="1519462411">
                  <w:marLeft w:val="0"/>
                  <w:marRight w:val="0"/>
                  <w:marTop w:val="0"/>
                  <w:marBottom w:val="0"/>
                  <w:divBdr>
                    <w:top w:val="none" w:sz="0" w:space="0" w:color="auto"/>
                    <w:left w:val="none" w:sz="0" w:space="0" w:color="auto"/>
                    <w:bottom w:val="none" w:sz="0" w:space="0" w:color="auto"/>
                    <w:right w:val="none" w:sz="0" w:space="0" w:color="auto"/>
                  </w:divBdr>
                </w:div>
                <w:div w:id="1287079571">
                  <w:marLeft w:val="0"/>
                  <w:marRight w:val="0"/>
                  <w:marTop w:val="0"/>
                  <w:marBottom w:val="0"/>
                  <w:divBdr>
                    <w:top w:val="none" w:sz="0" w:space="0" w:color="auto"/>
                    <w:left w:val="none" w:sz="0" w:space="0" w:color="auto"/>
                    <w:bottom w:val="none" w:sz="0" w:space="0" w:color="auto"/>
                    <w:right w:val="none" w:sz="0" w:space="0" w:color="auto"/>
                  </w:divBdr>
                </w:div>
                <w:div w:id="325329635">
                  <w:marLeft w:val="0"/>
                  <w:marRight w:val="0"/>
                  <w:marTop w:val="0"/>
                  <w:marBottom w:val="0"/>
                  <w:divBdr>
                    <w:top w:val="none" w:sz="0" w:space="0" w:color="auto"/>
                    <w:left w:val="none" w:sz="0" w:space="0" w:color="auto"/>
                    <w:bottom w:val="none" w:sz="0" w:space="0" w:color="auto"/>
                    <w:right w:val="none" w:sz="0" w:space="0" w:color="auto"/>
                  </w:divBdr>
                </w:div>
                <w:div w:id="1730958376">
                  <w:marLeft w:val="0"/>
                  <w:marRight w:val="0"/>
                  <w:marTop w:val="0"/>
                  <w:marBottom w:val="0"/>
                  <w:divBdr>
                    <w:top w:val="none" w:sz="0" w:space="0" w:color="auto"/>
                    <w:left w:val="none" w:sz="0" w:space="0" w:color="auto"/>
                    <w:bottom w:val="none" w:sz="0" w:space="0" w:color="auto"/>
                    <w:right w:val="none" w:sz="0" w:space="0" w:color="auto"/>
                  </w:divBdr>
                </w:div>
              </w:divsChild>
            </w:div>
            <w:div w:id="1405303271">
              <w:marLeft w:val="0"/>
              <w:marRight w:val="0"/>
              <w:marTop w:val="0"/>
              <w:marBottom w:val="0"/>
              <w:divBdr>
                <w:top w:val="none" w:sz="0" w:space="0" w:color="auto"/>
                <w:left w:val="none" w:sz="0" w:space="0" w:color="auto"/>
                <w:bottom w:val="none" w:sz="0" w:space="0" w:color="auto"/>
                <w:right w:val="none" w:sz="0" w:space="0" w:color="auto"/>
              </w:divBdr>
              <w:divsChild>
                <w:div w:id="1479228336">
                  <w:marLeft w:val="0"/>
                  <w:marRight w:val="0"/>
                  <w:marTop w:val="0"/>
                  <w:marBottom w:val="0"/>
                  <w:divBdr>
                    <w:top w:val="none" w:sz="0" w:space="0" w:color="auto"/>
                    <w:left w:val="none" w:sz="0" w:space="0" w:color="auto"/>
                    <w:bottom w:val="none" w:sz="0" w:space="0" w:color="auto"/>
                    <w:right w:val="none" w:sz="0" w:space="0" w:color="auto"/>
                  </w:divBdr>
                </w:div>
                <w:div w:id="2035882821">
                  <w:marLeft w:val="0"/>
                  <w:marRight w:val="0"/>
                  <w:marTop w:val="0"/>
                  <w:marBottom w:val="0"/>
                  <w:divBdr>
                    <w:top w:val="none" w:sz="0" w:space="0" w:color="auto"/>
                    <w:left w:val="none" w:sz="0" w:space="0" w:color="auto"/>
                    <w:bottom w:val="none" w:sz="0" w:space="0" w:color="auto"/>
                    <w:right w:val="none" w:sz="0" w:space="0" w:color="auto"/>
                  </w:divBdr>
                </w:div>
                <w:div w:id="1169564496">
                  <w:marLeft w:val="0"/>
                  <w:marRight w:val="0"/>
                  <w:marTop w:val="0"/>
                  <w:marBottom w:val="0"/>
                  <w:divBdr>
                    <w:top w:val="none" w:sz="0" w:space="0" w:color="auto"/>
                    <w:left w:val="none" w:sz="0" w:space="0" w:color="auto"/>
                    <w:bottom w:val="none" w:sz="0" w:space="0" w:color="auto"/>
                    <w:right w:val="none" w:sz="0" w:space="0" w:color="auto"/>
                  </w:divBdr>
                </w:div>
                <w:div w:id="1090007137">
                  <w:marLeft w:val="0"/>
                  <w:marRight w:val="0"/>
                  <w:marTop w:val="0"/>
                  <w:marBottom w:val="0"/>
                  <w:divBdr>
                    <w:top w:val="none" w:sz="0" w:space="0" w:color="auto"/>
                    <w:left w:val="none" w:sz="0" w:space="0" w:color="auto"/>
                    <w:bottom w:val="none" w:sz="0" w:space="0" w:color="auto"/>
                    <w:right w:val="none" w:sz="0" w:space="0" w:color="auto"/>
                  </w:divBdr>
                </w:div>
                <w:div w:id="499194265">
                  <w:marLeft w:val="0"/>
                  <w:marRight w:val="0"/>
                  <w:marTop w:val="0"/>
                  <w:marBottom w:val="0"/>
                  <w:divBdr>
                    <w:top w:val="none" w:sz="0" w:space="0" w:color="auto"/>
                    <w:left w:val="none" w:sz="0" w:space="0" w:color="auto"/>
                    <w:bottom w:val="none" w:sz="0" w:space="0" w:color="auto"/>
                    <w:right w:val="none" w:sz="0" w:space="0" w:color="auto"/>
                  </w:divBdr>
                </w:div>
                <w:div w:id="240910359">
                  <w:marLeft w:val="0"/>
                  <w:marRight w:val="0"/>
                  <w:marTop w:val="0"/>
                  <w:marBottom w:val="0"/>
                  <w:divBdr>
                    <w:top w:val="none" w:sz="0" w:space="0" w:color="auto"/>
                    <w:left w:val="none" w:sz="0" w:space="0" w:color="auto"/>
                    <w:bottom w:val="none" w:sz="0" w:space="0" w:color="auto"/>
                    <w:right w:val="none" w:sz="0" w:space="0" w:color="auto"/>
                  </w:divBdr>
                </w:div>
                <w:div w:id="1890847081">
                  <w:marLeft w:val="0"/>
                  <w:marRight w:val="0"/>
                  <w:marTop w:val="0"/>
                  <w:marBottom w:val="0"/>
                  <w:divBdr>
                    <w:top w:val="none" w:sz="0" w:space="0" w:color="auto"/>
                    <w:left w:val="none" w:sz="0" w:space="0" w:color="auto"/>
                    <w:bottom w:val="none" w:sz="0" w:space="0" w:color="auto"/>
                    <w:right w:val="none" w:sz="0" w:space="0" w:color="auto"/>
                  </w:divBdr>
                </w:div>
                <w:div w:id="2056391849">
                  <w:marLeft w:val="0"/>
                  <w:marRight w:val="0"/>
                  <w:marTop w:val="0"/>
                  <w:marBottom w:val="0"/>
                  <w:divBdr>
                    <w:top w:val="none" w:sz="0" w:space="0" w:color="auto"/>
                    <w:left w:val="none" w:sz="0" w:space="0" w:color="auto"/>
                    <w:bottom w:val="none" w:sz="0" w:space="0" w:color="auto"/>
                    <w:right w:val="none" w:sz="0" w:space="0" w:color="auto"/>
                  </w:divBdr>
                </w:div>
                <w:div w:id="11945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98964">
          <w:marLeft w:val="0"/>
          <w:marRight w:val="0"/>
          <w:marTop w:val="0"/>
          <w:marBottom w:val="0"/>
          <w:divBdr>
            <w:top w:val="none" w:sz="0" w:space="0" w:color="auto"/>
            <w:left w:val="none" w:sz="0" w:space="0" w:color="auto"/>
            <w:bottom w:val="none" w:sz="0" w:space="0" w:color="auto"/>
            <w:right w:val="none" w:sz="0" w:space="0" w:color="auto"/>
          </w:divBdr>
          <w:divsChild>
            <w:div w:id="1394088264">
              <w:marLeft w:val="0"/>
              <w:marRight w:val="0"/>
              <w:marTop w:val="0"/>
              <w:marBottom w:val="0"/>
              <w:divBdr>
                <w:top w:val="none" w:sz="0" w:space="0" w:color="auto"/>
                <w:left w:val="none" w:sz="0" w:space="0" w:color="auto"/>
                <w:bottom w:val="none" w:sz="0" w:space="0" w:color="auto"/>
                <w:right w:val="none" w:sz="0" w:space="0" w:color="auto"/>
              </w:divBdr>
            </w:div>
            <w:div w:id="1614746707">
              <w:marLeft w:val="0"/>
              <w:marRight w:val="0"/>
              <w:marTop w:val="0"/>
              <w:marBottom w:val="0"/>
              <w:divBdr>
                <w:top w:val="none" w:sz="0" w:space="0" w:color="auto"/>
                <w:left w:val="none" w:sz="0" w:space="0" w:color="auto"/>
                <w:bottom w:val="none" w:sz="0" w:space="0" w:color="auto"/>
                <w:right w:val="none" w:sz="0" w:space="0" w:color="auto"/>
              </w:divBdr>
            </w:div>
            <w:div w:id="853034980">
              <w:marLeft w:val="0"/>
              <w:marRight w:val="0"/>
              <w:marTop w:val="0"/>
              <w:marBottom w:val="0"/>
              <w:divBdr>
                <w:top w:val="none" w:sz="0" w:space="0" w:color="auto"/>
                <w:left w:val="none" w:sz="0" w:space="0" w:color="auto"/>
                <w:bottom w:val="none" w:sz="0" w:space="0" w:color="auto"/>
                <w:right w:val="none" w:sz="0" w:space="0" w:color="auto"/>
              </w:divBdr>
            </w:div>
            <w:div w:id="252593889">
              <w:marLeft w:val="0"/>
              <w:marRight w:val="0"/>
              <w:marTop w:val="0"/>
              <w:marBottom w:val="0"/>
              <w:divBdr>
                <w:top w:val="none" w:sz="0" w:space="0" w:color="auto"/>
                <w:left w:val="none" w:sz="0" w:space="0" w:color="auto"/>
                <w:bottom w:val="none" w:sz="0" w:space="0" w:color="auto"/>
                <w:right w:val="none" w:sz="0" w:space="0" w:color="auto"/>
              </w:divBdr>
            </w:div>
            <w:div w:id="1231429450">
              <w:marLeft w:val="0"/>
              <w:marRight w:val="0"/>
              <w:marTop w:val="0"/>
              <w:marBottom w:val="0"/>
              <w:divBdr>
                <w:top w:val="none" w:sz="0" w:space="0" w:color="auto"/>
                <w:left w:val="none" w:sz="0" w:space="0" w:color="auto"/>
                <w:bottom w:val="none" w:sz="0" w:space="0" w:color="auto"/>
                <w:right w:val="none" w:sz="0" w:space="0" w:color="auto"/>
              </w:divBdr>
            </w:div>
            <w:div w:id="1853295759">
              <w:marLeft w:val="0"/>
              <w:marRight w:val="0"/>
              <w:marTop w:val="0"/>
              <w:marBottom w:val="0"/>
              <w:divBdr>
                <w:top w:val="none" w:sz="0" w:space="0" w:color="auto"/>
                <w:left w:val="none" w:sz="0" w:space="0" w:color="auto"/>
                <w:bottom w:val="none" w:sz="0" w:space="0" w:color="auto"/>
                <w:right w:val="none" w:sz="0" w:space="0" w:color="auto"/>
              </w:divBdr>
            </w:div>
            <w:div w:id="1462115074">
              <w:marLeft w:val="0"/>
              <w:marRight w:val="0"/>
              <w:marTop w:val="0"/>
              <w:marBottom w:val="0"/>
              <w:divBdr>
                <w:top w:val="none" w:sz="0" w:space="0" w:color="auto"/>
                <w:left w:val="none" w:sz="0" w:space="0" w:color="auto"/>
                <w:bottom w:val="none" w:sz="0" w:space="0" w:color="auto"/>
                <w:right w:val="none" w:sz="0" w:space="0" w:color="auto"/>
              </w:divBdr>
            </w:div>
            <w:div w:id="720057732">
              <w:marLeft w:val="0"/>
              <w:marRight w:val="0"/>
              <w:marTop w:val="0"/>
              <w:marBottom w:val="0"/>
              <w:divBdr>
                <w:top w:val="none" w:sz="0" w:space="0" w:color="auto"/>
                <w:left w:val="none" w:sz="0" w:space="0" w:color="auto"/>
                <w:bottom w:val="none" w:sz="0" w:space="0" w:color="auto"/>
                <w:right w:val="none" w:sz="0" w:space="0" w:color="auto"/>
              </w:divBdr>
            </w:div>
          </w:divsChild>
        </w:div>
        <w:div w:id="759303042">
          <w:marLeft w:val="0"/>
          <w:marRight w:val="0"/>
          <w:marTop w:val="0"/>
          <w:marBottom w:val="0"/>
          <w:divBdr>
            <w:top w:val="none" w:sz="0" w:space="0" w:color="auto"/>
            <w:left w:val="none" w:sz="0" w:space="0" w:color="auto"/>
            <w:bottom w:val="none" w:sz="0" w:space="0" w:color="auto"/>
            <w:right w:val="none" w:sz="0" w:space="0" w:color="auto"/>
          </w:divBdr>
          <w:divsChild>
            <w:div w:id="772481211">
              <w:marLeft w:val="0"/>
              <w:marRight w:val="0"/>
              <w:marTop w:val="0"/>
              <w:marBottom w:val="0"/>
              <w:divBdr>
                <w:top w:val="none" w:sz="0" w:space="0" w:color="auto"/>
                <w:left w:val="none" w:sz="0" w:space="0" w:color="auto"/>
                <w:bottom w:val="none" w:sz="0" w:space="0" w:color="auto"/>
                <w:right w:val="none" w:sz="0" w:space="0" w:color="auto"/>
              </w:divBdr>
              <w:divsChild>
                <w:div w:id="1367026094">
                  <w:marLeft w:val="0"/>
                  <w:marRight w:val="0"/>
                  <w:marTop w:val="0"/>
                  <w:marBottom w:val="0"/>
                  <w:divBdr>
                    <w:top w:val="none" w:sz="0" w:space="0" w:color="auto"/>
                    <w:left w:val="none" w:sz="0" w:space="0" w:color="auto"/>
                    <w:bottom w:val="none" w:sz="0" w:space="0" w:color="auto"/>
                    <w:right w:val="none" w:sz="0" w:space="0" w:color="auto"/>
                  </w:divBdr>
                </w:div>
                <w:div w:id="280570579">
                  <w:marLeft w:val="0"/>
                  <w:marRight w:val="0"/>
                  <w:marTop w:val="0"/>
                  <w:marBottom w:val="0"/>
                  <w:divBdr>
                    <w:top w:val="none" w:sz="0" w:space="0" w:color="auto"/>
                    <w:left w:val="none" w:sz="0" w:space="0" w:color="auto"/>
                    <w:bottom w:val="none" w:sz="0" w:space="0" w:color="auto"/>
                    <w:right w:val="none" w:sz="0" w:space="0" w:color="auto"/>
                  </w:divBdr>
                </w:div>
                <w:div w:id="65882155">
                  <w:marLeft w:val="0"/>
                  <w:marRight w:val="0"/>
                  <w:marTop w:val="0"/>
                  <w:marBottom w:val="0"/>
                  <w:divBdr>
                    <w:top w:val="none" w:sz="0" w:space="0" w:color="auto"/>
                    <w:left w:val="none" w:sz="0" w:space="0" w:color="auto"/>
                    <w:bottom w:val="none" w:sz="0" w:space="0" w:color="auto"/>
                    <w:right w:val="none" w:sz="0" w:space="0" w:color="auto"/>
                  </w:divBdr>
                </w:div>
                <w:div w:id="1097293086">
                  <w:marLeft w:val="0"/>
                  <w:marRight w:val="0"/>
                  <w:marTop w:val="0"/>
                  <w:marBottom w:val="0"/>
                  <w:divBdr>
                    <w:top w:val="none" w:sz="0" w:space="0" w:color="auto"/>
                    <w:left w:val="none" w:sz="0" w:space="0" w:color="auto"/>
                    <w:bottom w:val="none" w:sz="0" w:space="0" w:color="auto"/>
                    <w:right w:val="none" w:sz="0" w:space="0" w:color="auto"/>
                  </w:divBdr>
                </w:div>
                <w:div w:id="2097900787">
                  <w:marLeft w:val="0"/>
                  <w:marRight w:val="0"/>
                  <w:marTop w:val="0"/>
                  <w:marBottom w:val="0"/>
                  <w:divBdr>
                    <w:top w:val="none" w:sz="0" w:space="0" w:color="auto"/>
                    <w:left w:val="none" w:sz="0" w:space="0" w:color="auto"/>
                    <w:bottom w:val="none" w:sz="0" w:space="0" w:color="auto"/>
                    <w:right w:val="none" w:sz="0" w:space="0" w:color="auto"/>
                  </w:divBdr>
                </w:div>
                <w:div w:id="1227375993">
                  <w:marLeft w:val="0"/>
                  <w:marRight w:val="0"/>
                  <w:marTop w:val="0"/>
                  <w:marBottom w:val="0"/>
                  <w:divBdr>
                    <w:top w:val="none" w:sz="0" w:space="0" w:color="auto"/>
                    <w:left w:val="none" w:sz="0" w:space="0" w:color="auto"/>
                    <w:bottom w:val="none" w:sz="0" w:space="0" w:color="auto"/>
                    <w:right w:val="none" w:sz="0" w:space="0" w:color="auto"/>
                  </w:divBdr>
                </w:div>
                <w:div w:id="1288661157">
                  <w:marLeft w:val="0"/>
                  <w:marRight w:val="0"/>
                  <w:marTop w:val="0"/>
                  <w:marBottom w:val="0"/>
                  <w:divBdr>
                    <w:top w:val="none" w:sz="0" w:space="0" w:color="auto"/>
                    <w:left w:val="none" w:sz="0" w:space="0" w:color="auto"/>
                    <w:bottom w:val="none" w:sz="0" w:space="0" w:color="auto"/>
                    <w:right w:val="none" w:sz="0" w:space="0" w:color="auto"/>
                  </w:divBdr>
                </w:div>
                <w:div w:id="886066019">
                  <w:marLeft w:val="0"/>
                  <w:marRight w:val="0"/>
                  <w:marTop w:val="0"/>
                  <w:marBottom w:val="0"/>
                  <w:divBdr>
                    <w:top w:val="none" w:sz="0" w:space="0" w:color="auto"/>
                    <w:left w:val="none" w:sz="0" w:space="0" w:color="auto"/>
                    <w:bottom w:val="none" w:sz="0" w:space="0" w:color="auto"/>
                    <w:right w:val="none" w:sz="0" w:space="0" w:color="auto"/>
                  </w:divBdr>
                </w:div>
                <w:div w:id="737286307">
                  <w:marLeft w:val="0"/>
                  <w:marRight w:val="0"/>
                  <w:marTop w:val="0"/>
                  <w:marBottom w:val="0"/>
                  <w:divBdr>
                    <w:top w:val="none" w:sz="0" w:space="0" w:color="auto"/>
                    <w:left w:val="none" w:sz="0" w:space="0" w:color="auto"/>
                    <w:bottom w:val="none" w:sz="0" w:space="0" w:color="auto"/>
                    <w:right w:val="none" w:sz="0" w:space="0" w:color="auto"/>
                  </w:divBdr>
                </w:div>
              </w:divsChild>
            </w:div>
            <w:div w:id="1780875838">
              <w:marLeft w:val="0"/>
              <w:marRight w:val="0"/>
              <w:marTop w:val="0"/>
              <w:marBottom w:val="0"/>
              <w:divBdr>
                <w:top w:val="none" w:sz="0" w:space="0" w:color="auto"/>
                <w:left w:val="none" w:sz="0" w:space="0" w:color="auto"/>
                <w:bottom w:val="none" w:sz="0" w:space="0" w:color="auto"/>
                <w:right w:val="none" w:sz="0" w:space="0" w:color="auto"/>
              </w:divBdr>
              <w:divsChild>
                <w:div w:id="1013384546">
                  <w:marLeft w:val="0"/>
                  <w:marRight w:val="0"/>
                  <w:marTop w:val="0"/>
                  <w:marBottom w:val="0"/>
                  <w:divBdr>
                    <w:top w:val="none" w:sz="0" w:space="0" w:color="auto"/>
                    <w:left w:val="none" w:sz="0" w:space="0" w:color="auto"/>
                    <w:bottom w:val="none" w:sz="0" w:space="0" w:color="auto"/>
                    <w:right w:val="none" w:sz="0" w:space="0" w:color="auto"/>
                  </w:divBdr>
                </w:div>
                <w:div w:id="2109226362">
                  <w:marLeft w:val="0"/>
                  <w:marRight w:val="0"/>
                  <w:marTop w:val="0"/>
                  <w:marBottom w:val="0"/>
                  <w:divBdr>
                    <w:top w:val="none" w:sz="0" w:space="0" w:color="auto"/>
                    <w:left w:val="none" w:sz="0" w:space="0" w:color="auto"/>
                    <w:bottom w:val="none" w:sz="0" w:space="0" w:color="auto"/>
                    <w:right w:val="none" w:sz="0" w:space="0" w:color="auto"/>
                  </w:divBdr>
                </w:div>
                <w:div w:id="242378652">
                  <w:marLeft w:val="0"/>
                  <w:marRight w:val="0"/>
                  <w:marTop w:val="0"/>
                  <w:marBottom w:val="0"/>
                  <w:divBdr>
                    <w:top w:val="none" w:sz="0" w:space="0" w:color="auto"/>
                    <w:left w:val="none" w:sz="0" w:space="0" w:color="auto"/>
                    <w:bottom w:val="none" w:sz="0" w:space="0" w:color="auto"/>
                    <w:right w:val="none" w:sz="0" w:space="0" w:color="auto"/>
                  </w:divBdr>
                </w:div>
                <w:div w:id="1799375220">
                  <w:marLeft w:val="0"/>
                  <w:marRight w:val="0"/>
                  <w:marTop w:val="0"/>
                  <w:marBottom w:val="0"/>
                  <w:divBdr>
                    <w:top w:val="none" w:sz="0" w:space="0" w:color="auto"/>
                    <w:left w:val="none" w:sz="0" w:space="0" w:color="auto"/>
                    <w:bottom w:val="none" w:sz="0" w:space="0" w:color="auto"/>
                    <w:right w:val="none" w:sz="0" w:space="0" w:color="auto"/>
                  </w:divBdr>
                </w:div>
                <w:div w:id="2124957247">
                  <w:marLeft w:val="0"/>
                  <w:marRight w:val="0"/>
                  <w:marTop w:val="0"/>
                  <w:marBottom w:val="0"/>
                  <w:divBdr>
                    <w:top w:val="none" w:sz="0" w:space="0" w:color="auto"/>
                    <w:left w:val="none" w:sz="0" w:space="0" w:color="auto"/>
                    <w:bottom w:val="none" w:sz="0" w:space="0" w:color="auto"/>
                    <w:right w:val="none" w:sz="0" w:space="0" w:color="auto"/>
                  </w:divBdr>
                </w:div>
                <w:div w:id="2117600777">
                  <w:marLeft w:val="0"/>
                  <w:marRight w:val="0"/>
                  <w:marTop w:val="0"/>
                  <w:marBottom w:val="0"/>
                  <w:divBdr>
                    <w:top w:val="none" w:sz="0" w:space="0" w:color="auto"/>
                    <w:left w:val="none" w:sz="0" w:space="0" w:color="auto"/>
                    <w:bottom w:val="none" w:sz="0" w:space="0" w:color="auto"/>
                    <w:right w:val="none" w:sz="0" w:space="0" w:color="auto"/>
                  </w:divBdr>
                </w:div>
                <w:div w:id="262884642">
                  <w:marLeft w:val="0"/>
                  <w:marRight w:val="0"/>
                  <w:marTop w:val="0"/>
                  <w:marBottom w:val="0"/>
                  <w:divBdr>
                    <w:top w:val="none" w:sz="0" w:space="0" w:color="auto"/>
                    <w:left w:val="none" w:sz="0" w:space="0" w:color="auto"/>
                    <w:bottom w:val="none" w:sz="0" w:space="0" w:color="auto"/>
                    <w:right w:val="none" w:sz="0" w:space="0" w:color="auto"/>
                  </w:divBdr>
                </w:div>
                <w:div w:id="646789809">
                  <w:marLeft w:val="0"/>
                  <w:marRight w:val="0"/>
                  <w:marTop w:val="0"/>
                  <w:marBottom w:val="0"/>
                  <w:divBdr>
                    <w:top w:val="none" w:sz="0" w:space="0" w:color="auto"/>
                    <w:left w:val="none" w:sz="0" w:space="0" w:color="auto"/>
                    <w:bottom w:val="none" w:sz="0" w:space="0" w:color="auto"/>
                    <w:right w:val="none" w:sz="0" w:space="0" w:color="auto"/>
                  </w:divBdr>
                </w:div>
                <w:div w:id="684865561">
                  <w:marLeft w:val="0"/>
                  <w:marRight w:val="0"/>
                  <w:marTop w:val="0"/>
                  <w:marBottom w:val="0"/>
                  <w:divBdr>
                    <w:top w:val="none" w:sz="0" w:space="0" w:color="auto"/>
                    <w:left w:val="none" w:sz="0" w:space="0" w:color="auto"/>
                    <w:bottom w:val="none" w:sz="0" w:space="0" w:color="auto"/>
                    <w:right w:val="none" w:sz="0" w:space="0" w:color="auto"/>
                  </w:divBdr>
                </w:div>
                <w:div w:id="906958480">
                  <w:marLeft w:val="0"/>
                  <w:marRight w:val="0"/>
                  <w:marTop w:val="0"/>
                  <w:marBottom w:val="0"/>
                  <w:divBdr>
                    <w:top w:val="none" w:sz="0" w:space="0" w:color="auto"/>
                    <w:left w:val="none" w:sz="0" w:space="0" w:color="auto"/>
                    <w:bottom w:val="none" w:sz="0" w:space="0" w:color="auto"/>
                    <w:right w:val="none" w:sz="0" w:space="0" w:color="auto"/>
                  </w:divBdr>
                </w:div>
                <w:div w:id="687096843">
                  <w:marLeft w:val="0"/>
                  <w:marRight w:val="0"/>
                  <w:marTop w:val="0"/>
                  <w:marBottom w:val="0"/>
                  <w:divBdr>
                    <w:top w:val="none" w:sz="0" w:space="0" w:color="auto"/>
                    <w:left w:val="none" w:sz="0" w:space="0" w:color="auto"/>
                    <w:bottom w:val="none" w:sz="0" w:space="0" w:color="auto"/>
                    <w:right w:val="none" w:sz="0" w:space="0" w:color="auto"/>
                  </w:divBdr>
                </w:div>
                <w:div w:id="154685552">
                  <w:marLeft w:val="0"/>
                  <w:marRight w:val="0"/>
                  <w:marTop w:val="0"/>
                  <w:marBottom w:val="0"/>
                  <w:divBdr>
                    <w:top w:val="none" w:sz="0" w:space="0" w:color="auto"/>
                    <w:left w:val="none" w:sz="0" w:space="0" w:color="auto"/>
                    <w:bottom w:val="none" w:sz="0" w:space="0" w:color="auto"/>
                    <w:right w:val="none" w:sz="0" w:space="0" w:color="auto"/>
                  </w:divBdr>
                </w:div>
                <w:div w:id="1800951054">
                  <w:marLeft w:val="0"/>
                  <w:marRight w:val="0"/>
                  <w:marTop w:val="0"/>
                  <w:marBottom w:val="0"/>
                  <w:divBdr>
                    <w:top w:val="none" w:sz="0" w:space="0" w:color="auto"/>
                    <w:left w:val="none" w:sz="0" w:space="0" w:color="auto"/>
                    <w:bottom w:val="none" w:sz="0" w:space="0" w:color="auto"/>
                    <w:right w:val="none" w:sz="0" w:space="0" w:color="auto"/>
                  </w:divBdr>
                </w:div>
                <w:div w:id="573782676">
                  <w:marLeft w:val="0"/>
                  <w:marRight w:val="0"/>
                  <w:marTop w:val="0"/>
                  <w:marBottom w:val="0"/>
                  <w:divBdr>
                    <w:top w:val="none" w:sz="0" w:space="0" w:color="auto"/>
                    <w:left w:val="none" w:sz="0" w:space="0" w:color="auto"/>
                    <w:bottom w:val="none" w:sz="0" w:space="0" w:color="auto"/>
                    <w:right w:val="none" w:sz="0" w:space="0" w:color="auto"/>
                  </w:divBdr>
                </w:div>
              </w:divsChild>
            </w:div>
            <w:div w:id="903948482">
              <w:marLeft w:val="0"/>
              <w:marRight w:val="0"/>
              <w:marTop w:val="0"/>
              <w:marBottom w:val="0"/>
              <w:divBdr>
                <w:top w:val="none" w:sz="0" w:space="0" w:color="auto"/>
                <w:left w:val="none" w:sz="0" w:space="0" w:color="auto"/>
                <w:bottom w:val="none" w:sz="0" w:space="0" w:color="auto"/>
                <w:right w:val="none" w:sz="0" w:space="0" w:color="auto"/>
              </w:divBdr>
              <w:divsChild>
                <w:div w:id="220405799">
                  <w:marLeft w:val="0"/>
                  <w:marRight w:val="0"/>
                  <w:marTop w:val="0"/>
                  <w:marBottom w:val="0"/>
                  <w:divBdr>
                    <w:top w:val="none" w:sz="0" w:space="0" w:color="auto"/>
                    <w:left w:val="none" w:sz="0" w:space="0" w:color="auto"/>
                    <w:bottom w:val="none" w:sz="0" w:space="0" w:color="auto"/>
                    <w:right w:val="none" w:sz="0" w:space="0" w:color="auto"/>
                  </w:divBdr>
                </w:div>
                <w:div w:id="456604293">
                  <w:marLeft w:val="0"/>
                  <w:marRight w:val="0"/>
                  <w:marTop w:val="0"/>
                  <w:marBottom w:val="0"/>
                  <w:divBdr>
                    <w:top w:val="none" w:sz="0" w:space="0" w:color="auto"/>
                    <w:left w:val="none" w:sz="0" w:space="0" w:color="auto"/>
                    <w:bottom w:val="none" w:sz="0" w:space="0" w:color="auto"/>
                    <w:right w:val="none" w:sz="0" w:space="0" w:color="auto"/>
                  </w:divBdr>
                </w:div>
                <w:div w:id="577716592">
                  <w:marLeft w:val="0"/>
                  <w:marRight w:val="0"/>
                  <w:marTop w:val="0"/>
                  <w:marBottom w:val="0"/>
                  <w:divBdr>
                    <w:top w:val="none" w:sz="0" w:space="0" w:color="auto"/>
                    <w:left w:val="none" w:sz="0" w:space="0" w:color="auto"/>
                    <w:bottom w:val="none" w:sz="0" w:space="0" w:color="auto"/>
                    <w:right w:val="none" w:sz="0" w:space="0" w:color="auto"/>
                  </w:divBdr>
                </w:div>
                <w:div w:id="145974264">
                  <w:marLeft w:val="0"/>
                  <w:marRight w:val="0"/>
                  <w:marTop w:val="0"/>
                  <w:marBottom w:val="0"/>
                  <w:divBdr>
                    <w:top w:val="none" w:sz="0" w:space="0" w:color="auto"/>
                    <w:left w:val="none" w:sz="0" w:space="0" w:color="auto"/>
                    <w:bottom w:val="none" w:sz="0" w:space="0" w:color="auto"/>
                    <w:right w:val="none" w:sz="0" w:space="0" w:color="auto"/>
                  </w:divBdr>
                </w:div>
                <w:div w:id="1111630388">
                  <w:marLeft w:val="0"/>
                  <w:marRight w:val="0"/>
                  <w:marTop w:val="0"/>
                  <w:marBottom w:val="0"/>
                  <w:divBdr>
                    <w:top w:val="none" w:sz="0" w:space="0" w:color="auto"/>
                    <w:left w:val="none" w:sz="0" w:space="0" w:color="auto"/>
                    <w:bottom w:val="none" w:sz="0" w:space="0" w:color="auto"/>
                    <w:right w:val="none" w:sz="0" w:space="0" w:color="auto"/>
                  </w:divBdr>
                </w:div>
                <w:div w:id="1122725493">
                  <w:marLeft w:val="0"/>
                  <w:marRight w:val="0"/>
                  <w:marTop w:val="0"/>
                  <w:marBottom w:val="0"/>
                  <w:divBdr>
                    <w:top w:val="none" w:sz="0" w:space="0" w:color="auto"/>
                    <w:left w:val="none" w:sz="0" w:space="0" w:color="auto"/>
                    <w:bottom w:val="none" w:sz="0" w:space="0" w:color="auto"/>
                    <w:right w:val="none" w:sz="0" w:space="0" w:color="auto"/>
                  </w:divBdr>
                </w:div>
                <w:div w:id="507985628">
                  <w:marLeft w:val="0"/>
                  <w:marRight w:val="0"/>
                  <w:marTop w:val="0"/>
                  <w:marBottom w:val="0"/>
                  <w:divBdr>
                    <w:top w:val="none" w:sz="0" w:space="0" w:color="auto"/>
                    <w:left w:val="none" w:sz="0" w:space="0" w:color="auto"/>
                    <w:bottom w:val="none" w:sz="0" w:space="0" w:color="auto"/>
                    <w:right w:val="none" w:sz="0" w:space="0" w:color="auto"/>
                  </w:divBdr>
                </w:div>
                <w:div w:id="235166925">
                  <w:marLeft w:val="0"/>
                  <w:marRight w:val="0"/>
                  <w:marTop w:val="0"/>
                  <w:marBottom w:val="0"/>
                  <w:divBdr>
                    <w:top w:val="none" w:sz="0" w:space="0" w:color="auto"/>
                    <w:left w:val="none" w:sz="0" w:space="0" w:color="auto"/>
                    <w:bottom w:val="none" w:sz="0" w:space="0" w:color="auto"/>
                    <w:right w:val="none" w:sz="0" w:space="0" w:color="auto"/>
                  </w:divBdr>
                </w:div>
                <w:div w:id="1279096618">
                  <w:marLeft w:val="0"/>
                  <w:marRight w:val="0"/>
                  <w:marTop w:val="0"/>
                  <w:marBottom w:val="0"/>
                  <w:divBdr>
                    <w:top w:val="none" w:sz="0" w:space="0" w:color="auto"/>
                    <w:left w:val="none" w:sz="0" w:space="0" w:color="auto"/>
                    <w:bottom w:val="none" w:sz="0" w:space="0" w:color="auto"/>
                    <w:right w:val="none" w:sz="0" w:space="0" w:color="auto"/>
                  </w:divBdr>
                </w:div>
                <w:div w:id="633103882">
                  <w:marLeft w:val="0"/>
                  <w:marRight w:val="0"/>
                  <w:marTop w:val="0"/>
                  <w:marBottom w:val="0"/>
                  <w:divBdr>
                    <w:top w:val="none" w:sz="0" w:space="0" w:color="auto"/>
                    <w:left w:val="none" w:sz="0" w:space="0" w:color="auto"/>
                    <w:bottom w:val="none" w:sz="0" w:space="0" w:color="auto"/>
                    <w:right w:val="none" w:sz="0" w:space="0" w:color="auto"/>
                  </w:divBdr>
                </w:div>
                <w:div w:id="1087965308">
                  <w:marLeft w:val="0"/>
                  <w:marRight w:val="0"/>
                  <w:marTop w:val="0"/>
                  <w:marBottom w:val="0"/>
                  <w:divBdr>
                    <w:top w:val="none" w:sz="0" w:space="0" w:color="auto"/>
                    <w:left w:val="none" w:sz="0" w:space="0" w:color="auto"/>
                    <w:bottom w:val="none" w:sz="0" w:space="0" w:color="auto"/>
                    <w:right w:val="none" w:sz="0" w:space="0" w:color="auto"/>
                  </w:divBdr>
                </w:div>
                <w:div w:id="342560653">
                  <w:marLeft w:val="0"/>
                  <w:marRight w:val="0"/>
                  <w:marTop w:val="0"/>
                  <w:marBottom w:val="0"/>
                  <w:divBdr>
                    <w:top w:val="none" w:sz="0" w:space="0" w:color="auto"/>
                    <w:left w:val="none" w:sz="0" w:space="0" w:color="auto"/>
                    <w:bottom w:val="none" w:sz="0" w:space="0" w:color="auto"/>
                    <w:right w:val="none" w:sz="0" w:space="0" w:color="auto"/>
                  </w:divBdr>
                </w:div>
                <w:div w:id="5308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69885">
          <w:marLeft w:val="0"/>
          <w:marRight w:val="0"/>
          <w:marTop w:val="0"/>
          <w:marBottom w:val="0"/>
          <w:divBdr>
            <w:top w:val="none" w:sz="0" w:space="0" w:color="auto"/>
            <w:left w:val="none" w:sz="0" w:space="0" w:color="auto"/>
            <w:bottom w:val="none" w:sz="0" w:space="0" w:color="auto"/>
            <w:right w:val="none" w:sz="0" w:space="0" w:color="auto"/>
          </w:divBdr>
        </w:div>
        <w:div w:id="722875334">
          <w:marLeft w:val="0"/>
          <w:marRight w:val="0"/>
          <w:marTop w:val="0"/>
          <w:marBottom w:val="0"/>
          <w:divBdr>
            <w:top w:val="none" w:sz="0" w:space="0" w:color="auto"/>
            <w:left w:val="none" w:sz="0" w:space="0" w:color="auto"/>
            <w:bottom w:val="none" w:sz="0" w:space="0" w:color="auto"/>
            <w:right w:val="none" w:sz="0" w:space="0" w:color="auto"/>
          </w:divBdr>
          <w:divsChild>
            <w:div w:id="1193761086">
              <w:marLeft w:val="0"/>
              <w:marRight w:val="0"/>
              <w:marTop w:val="0"/>
              <w:marBottom w:val="0"/>
              <w:divBdr>
                <w:top w:val="none" w:sz="0" w:space="0" w:color="auto"/>
                <w:left w:val="none" w:sz="0" w:space="0" w:color="auto"/>
                <w:bottom w:val="none" w:sz="0" w:space="0" w:color="auto"/>
                <w:right w:val="none" w:sz="0" w:space="0" w:color="auto"/>
              </w:divBdr>
            </w:div>
            <w:div w:id="1189217245">
              <w:marLeft w:val="0"/>
              <w:marRight w:val="0"/>
              <w:marTop w:val="0"/>
              <w:marBottom w:val="0"/>
              <w:divBdr>
                <w:top w:val="none" w:sz="0" w:space="0" w:color="auto"/>
                <w:left w:val="none" w:sz="0" w:space="0" w:color="auto"/>
                <w:bottom w:val="none" w:sz="0" w:space="0" w:color="auto"/>
                <w:right w:val="none" w:sz="0" w:space="0" w:color="auto"/>
              </w:divBdr>
            </w:div>
            <w:div w:id="1321932292">
              <w:marLeft w:val="0"/>
              <w:marRight w:val="0"/>
              <w:marTop w:val="0"/>
              <w:marBottom w:val="0"/>
              <w:divBdr>
                <w:top w:val="none" w:sz="0" w:space="0" w:color="auto"/>
                <w:left w:val="none" w:sz="0" w:space="0" w:color="auto"/>
                <w:bottom w:val="none" w:sz="0" w:space="0" w:color="auto"/>
                <w:right w:val="none" w:sz="0" w:space="0" w:color="auto"/>
              </w:divBdr>
            </w:div>
          </w:divsChild>
        </w:div>
        <w:div w:id="551306454">
          <w:marLeft w:val="0"/>
          <w:marRight w:val="0"/>
          <w:marTop w:val="0"/>
          <w:marBottom w:val="0"/>
          <w:divBdr>
            <w:top w:val="none" w:sz="0" w:space="0" w:color="auto"/>
            <w:left w:val="none" w:sz="0" w:space="0" w:color="auto"/>
            <w:bottom w:val="none" w:sz="0" w:space="0" w:color="auto"/>
            <w:right w:val="none" w:sz="0" w:space="0" w:color="auto"/>
          </w:divBdr>
          <w:divsChild>
            <w:div w:id="1289313028">
              <w:marLeft w:val="0"/>
              <w:marRight w:val="0"/>
              <w:marTop w:val="0"/>
              <w:marBottom w:val="0"/>
              <w:divBdr>
                <w:top w:val="none" w:sz="0" w:space="0" w:color="auto"/>
                <w:left w:val="none" w:sz="0" w:space="0" w:color="auto"/>
                <w:bottom w:val="none" w:sz="0" w:space="0" w:color="auto"/>
                <w:right w:val="none" w:sz="0" w:space="0" w:color="auto"/>
              </w:divBdr>
            </w:div>
            <w:div w:id="1293902942">
              <w:marLeft w:val="0"/>
              <w:marRight w:val="0"/>
              <w:marTop w:val="0"/>
              <w:marBottom w:val="0"/>
              <w:divBdr>
                <w:top w:val="none" w:sz="0" w:space="0" w:color="auto"/>
                <w:left w:val="none" w:sz="0" w:space="0" w:color="auto"/>
                <w:bottom w:val="none" w:sz="0" w:space="0" w:color="auto"/>
                <w:right w:val="none" w:sz="0" w:space="0" w:color="auto"/>
              </w:divBdr>
            </w:div>
            <w:div w:id="425271229">
              <w:marLeft w:val="0"/>
              <w:marRight w:val="0"/>
              <w:marTop w:val="0"/>
              <w:marBottom w:val="0"/>
              <w:divBdr>
                <w:top w:val="none" w:sz="0" w:space="0" w:color="auto"/>
                <w:left w:val="none" w:sz="0" w:space="0" w:color="auto"/>
                <w:bottom w:val="none" w:sz="0" w:space="0" w:color="auto"/>
                <w:right w:val="none" w:sz="0" w:space="0" w:color="auto"/>
              </w:divBdr>
            </w:div>
            <w:div w:id="680938070">
              <w:marLeft w:val="0"/>
              <w:marRight w:val="0"/>
              <w:marTop w:val="0"/>
              <w:marBottom w:val="0"/>
              <w:divBdr>
                <w:top w:val="none" w:sz="0" w:space="0" w:color="auto"/>
                <w:left w:val="none" w:sz="0" w:space="0" w:color="auto"/>
                <w:bottom w:val="none" w:sz="0" w:space="0" w:color="auto"/>
                <w:right w:val="none" w:sz="0" w:space="0" w:color="auto"/>
              </w:divBdr>
            </w:div>
            <w:div w:id="1884364678">
              <w:marLeft w:val="0"/>
              <w:marRight w:val="0"/>
              <w:marTop w:val="0"/>
              <w:marBottom w:val="0"/>
              <w:divBdr>
                <w:top w:val="none" w:sz="0" w:space="0" w:color="auto"/>
                <w:left w:val="none" w:sz="0" w:space="0" w:color="auto"/>
                <w:bottom w:val="none" w:sz="0" w:space="0" w:color="auto"/>
                <w:right w:val="none" w:sz="0" w:space="0" w:color="auto"/>
              </w:divBdr>
            </w:div>
            <w:div w:id="1843352377">
              <w:marLeft w:val="0"/>
              <w:marRight w:val="0"/>
              <w:marTop w:val="0"/>
              <w:marBottom w:val="0"/>
              <w:divBdr>
                <w:top w:val="none" w:sz="0" w:space="0" w:color="auto"/>
                <w:left w:val="none" w:sz="0" w:space="0" w:color="auto"/>
                <w:bottom w:val="none" w:sz="0" w:space="0" w:color="auto"/>
                <w:right w:val="none" w:sz="0" w:space="0" w:color="auto"/>
              </w:divBdr>
            </w:div>
            <w:div w:id="1547912251">
              <w:marLeft w:val="0"/>
              <w:marRight w:val="0"/>
              <w:marTop w:val="0"/>
              <w:marBottom w:val="0"/>
              <w:divBdr>
                <w:top w:val="none" w:sz="0" w:space="0" w:color="auto"/>
                <w:left w:val="none" w:sz="0" w:space="0" w:color="auto"/>
                <w:bottom w:val="none" w:sz="0" w:space="0" w:color="auto"/>
                <w:right w:val="none" w:sz="0" w:space="0" w:color="auto"/>
              </w:divBdr>
            </w:div>
            <w:div w:id="870923966">
              <w:marLeft w:val="0"/>
              <w:marRight w:val="0"/>
              <w:marTop w:val="0"/>
              <w:marBottom w:val="0"/>
              <w:divBdr>
                <w:top w:val="none" w:sz="0" w:space="0" w:color="auto"/>
                <w:left w:val="none" w:sz="0" w:space="0" w:color="auto"/>
                <w:bottom w:val="none" w:sz="0" w:space="0" w:color="auto"/>
                <w:right w:val="none" w:sz="0" w:space="0" w:color="auto"/>
              </w:divBdr>
            </w:div>
            <w:div w:id="672562840">
              <w:marLeft w:val="0"/>
              <w:marRight w:val="0"/>
              <w:marTop w:val="0"/>
              <w:marBottom w:val="0"/>
              <w:divBdr>
                <w:top w:val="none" w:sz="0" w:space="0" w:color="auto"/>
                <w:left w:val="none" w:sz="0" w:space="0" w:color="auto"/>
                <w:bottom w:val="none" w:sz="0" w:space="0" w:color="auto"/>
                <w:right w:val="none" w:sz="0" w:space="0" w:color="auto"/>
              </w:divBdr>
            </w:div>
            <w:div w:id="1169827697">
              <w:marLeft w:val="0"/>
              <w:marRight w:val="0"/>
              <w:marTop w:val="0"/>
              <w:marBottom w:val="0"/>
              <w:divBdr>
                <w:top w:val="none" w:sz="0" w:space="0" w:color="auto"/>
                <w:left w:val="none" w:sz="0" w:space="0" w:color="auto"/>
                <w:bottom w:val="none" w:sz="0" w:space="0" w:color="auto"/>
                <w:right w:val="none" w:sz="0" w:space="0" w:color="auto"/>
              </w:divBdr>
            </w:div>
            <w:div w:id="492449744">
              <w:marLeft w:val="0"/>
              <w:marRight w:val="0"/>
              <w:marTop w:val="0"/>
              <w:marBottom w:val="0"/>
              <w:divBdr>
                <w:top w:val="none" w:sz="0" w:space="0" w:color="auto"/>
                <w:left w:val="none" w:sz="0" w:space="0" w:color="auto"/>
                <w:bottom w:val="none" w:sz="0" w:space="0" w:color="auto"/>
                <w:right w:val="none" w:sz="0" w:space="0" w:color="auto"/>
              </w:divBdr>
            </w:div>
            <w:div w:id="1414349673">
              <w:marLeft w:val="0"/>
              <w:marRight w:val="0"/>
              <w:marTop w:val="0"/>
              <w:marBottom w:val="0"/>
              <w:divBdr>
                <w:top w:val="none" w:sz="0" w:space="0" w:color="auto"/>
                <w:left w:val="none" w:sz="0" w:space="0" w:color="auto"/>
                <w:bottom w:val="none" w:sz="0" w:space="0" w:color="auto"/>
                <w:right w:val="none" w:sz="0" w:space="0" w:color="auto"/>
              </w:divBdr>
            </w:div>
            <w:div w:id="1035227951">
              <w:marLeft w:val="0"/>
              <w:marRight w:val="0"/>
              <w:marTop w:val="0"/>
              <w:marBottom w:val="0"/>
              <w:divBdr>
                <w:top w:val="none" w:sz="0" w:space="0" w:color="auto"/>
                <w:left w:val="none" w:sz="0" w:space="0" w:color="auto"/>
                <w:bottom w:val="none" w:sz="0" w:space="0" w:color="auto"/>
                <w:right w:val="none" w:sz="0" w:space="0" w:color="auto"/>
              </w:divBdr>
            </w:div>
            <w:div w:id="1170556637">
              <w:marLeft w:val="0"/>
              <w:marRight w:val="0"/>
              <w:marTop w:val="0"/>
              <w:marBottom w:val="0"/>
              <w:divBdr>
                <w:top w:val="none" w:sz="0" w:space="0" w:color="auto"/>
                <w:left w:val="none" w:sz="0" w:space="0" w:color="auto"/>
                <w:bottom w:val="none" w:sz="0" w:space="0" w:color="auto"/>
                <w:right w:val="none" w:sz="0" w:space="0" w:color="auto"/>
              </w:divBdr>
            </w:div>
          </w:divsChild>
        </w:div>
        <w:div w:id="1871256357">
          <w:marLeft w:val="0"/>
          <w:marRight w:val="0"/>
          <w:marTop w:val="0"/>
          <w:marBottom w:val="0"/>
          <w:divBdr>
            <w:top w:val="none" w:sz="0" w:space="0" w:color="auto"/>
            <w:left w:val="none" w:sz="0" w:space="0" w:color="auto"/>
            <w:bottom w:val="none" w:sz="0" w:space="0" w:color="auto"/>
            <w:right w:val="none" w:sz="0" w:space="0" w:color="auto"/>
          </w:divBdr>
        </w:div>
      </w:divsChild>
    </w:div>
    <w:div w:id="2001420393">
      <w:bodyDiv w:val="1"/>
      <w:marLeft w:val="0"/>
      <w:marRight w:val="0"/>
      <w:marTop w:val="0"/>
      <w:marBottom w:val="0"/>
      <w:divBdr>
        <w:top w:val="none" w:sz="0" w:space="0" w:color="auto"/>
        <w:left w:val="none" w:sz="0" w:space="0" w:color="auto"/>
        <w:bottom w:val="none" w:sz="0" w:space="0" w:color="auto"/>
        <w:right w:val="none" w:sz="0" w:space="0" w:color="auto"/>
      </w:divBdr>
    </w:div>
    <w:div w:id="2096125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B792-C313-4843-8B6A-A02930BD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23471</Words>
  <Characters>13380</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cp:lastModifiedBy>Raminta Juzėnienė</cp:lastModifiedBy>
  <cp:revision>5</cp:revision>
  <cp:lastPrinted>2023-08-31T13:33:00Z</cp:lastPrinted>
  <dcterms:created xsi:type="dcterms:W3CDTF">2023-07-27T10:48:00Z</dcterms:created>
  <dcterms:modified xsi:type="dcterms:W3CDTF">2023-08-31T13:35:00Z</dcterms:modified>
</cp:coreProperties>
</file>